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2A" w:rsidRPr="00BC48BD" w:rsidRDefault="001C7708">
      <w:pPr>
        <w:spacing w:after="0" w:line="408" w:lineRule="auto"/>
        <w:ind w:left="120"/>
        <w:jc w:val="center"/>
        <w:rPr>
          <w:rFonts w:ascii="Times New Roman" w:hAnsi="Times New Roman" w:cs="Times New Roman"/>
          <w:sz w:val="24"/>
          <w:szCs w:val="24"/>
          <w:lang w:val="ru-RU"/>
        </w:rPr>
      </w:pPr>
      <w:bookmarkStart w:id="0" w:name="block-9846342"/>
      <w:r w:rsidRPr="00BC48BD">
        <w:rPr>
          <w:rFonts w:ascii="Times New Roman" w:hAnsi="Times New Roman" w:cs="Times New Roman"/>
          <w:b/>
          <w:sz w:val="24"/>
          <w:szCs w:val="24"/>
          <w:lang w:val="ru-RU"/>
        </w:rPr>
        <w:t>МИНИСТЕРСТВО ПРОСВЕЩЕНИЯ РОССИЙСКОЙ ФЕДЕРАЦИИ</w:t>
      </w:r>
    </w:p>
    <w:p w:rsidR="00982867" w:rsidRPr="00BC48BD" w:rsidRDefault="001C7708">
      <w:pPr>
        <w:spacing w:after="0" w:line="408" w:lineRule="auto"/>
        <w:ind w:left="120"/>
        <w:jc w:val="center"/>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 </w:t>
      </w:r>
      <w:bookmarkStart w:id="1" w:name="238859b8-15e6-4fab-b431-52e862a04821"/>
      <w:r w:rsidRPr="00BC48BD">
        <w:rPr>
          <w:rFonts w:ascii="Times New Roman" w:hAnsi="Times New Roman" w:cs="Times New Roman"/>
          <w:b/>
          <w:sz w:val="24"/>
          <w:szCs w:val="24"/>
          <w:lang w:val="ru-RU"/>
        </w:rPr>
        <w:t>ДЕПАРТАМЕНТ ОБРАЗОВАНИЯ И НАУКИ ХАНТЫ-МАНСИЙСКОГО АВТОНОМНОГО ОКРУГА -ЮГРЫ</w:t>
      </w:r>
      <w:bookmarkEnd w:id="1"/>
      <w:r w:rsidRPr="00BC48BD">
        <w:rPr>
          <w:rFonts w:ascii="Times New Roman" w:hAnsi="Times New Roman" w:cs="Times New Roman"/>
          <w:sz w:val="24"/>
          <w:szCs w:val="24"/>
          <w:lang w:val="ru-RU"/>
        </w:rPr>
        <w:t xml:space="preserve">‌ </w:t>
      </w:r>
    </w:p>
    <w:p w:rsidR="000F792A" w:rsidRPr="00BC48BD" w:rsidRDefault="001C7708">
      <w:pPr>
        <w:spacing w:after="0" w:line="408" w:lineRule="auto"/>
        <w:ind w:left="120"/>
        <w:jc w:val="center"/>
        <w:rPr>
          <w:rFonts w:ascii="Times New Roman" w:hAnsi="Times New Roman" w:cs="Times New Roman"/>
          <w:sz w:val="24"/>
          <w:szCs w:val="24"/>
          <w:lang w:val="ru-RU"/>
        </w:rPr>
      </w:pPr>
      <w:r w:rsidRPr="00BC48BD">
        <w:rPr>
          <w:rFonts w:ascii="Times New Roman" w:hAnsi="Times New Roman" w:cs="Times New Roman"/>
          <w:b/>
          <w:sz w:val="24"/>
          <w:szCs w:val="24"/>
          <w:lang w:val="ru-RU"/>
        </w:rPr>
        <w:t>КОУ Специальная учебно-воспитательная школа № 1</w:t>
      </w:r>
    </w:p>
    <w:p w:rsidR="000F792A" w:rsidRPr="00BC48BD" w:rsidRDefault="000F792A">
      <w:pPr>
        <w:spacing w:after="0"/>
        <w:ind w:left="120"/>
        <w:rPr>
          <w:rFonts w:ascii="Times New Roman" w:hAnsi="Times New Roman" w:cs="Times New Roman"/>
          <w:sz w:val="24"/>
          <w:szCs w:val="24"/>
          <w:lang w:val="ru-RU"/>
        </w:rPr>
      </w:pPr>
    </w:p>
    <w:p w:rsidR="000F792A" w:rsidRPr="00BC48BD" w:rsidRDefault="000F792A">
      <w:pPr>
        <w:spacing w:after="0"/>
        <w:ind w:left="120"/>
        <w:rPr>
          <w:rFonts w:ascii="Times New Roman" w:hAnsi="Times New Roman" w:cs="Times New Roman"/>
          <w:sz w:val="24"/>
          <w:szCs w:val="24"/>
          <w:lang w:val="ru-RU"/>
        </w:rPr>
      </w:pPr>
    </w:p>
    <w:p w:rsidR="000F792A" w:rsidRPr="00BC48BD" w:rsidRDefault="000F792A">
      <w:pPr>
        <w:spacing w:after="0"/>
        <w:ind w:left="120"/>
        <w:rPr>
          <w:rFonts w:ascii="Times New Roman" w:hAnsi="Times New Roman" w:cs="Times New Roman"/>
          <w:sz w:val="24"/>
          <w:szCs w:val="24"/>
          <w:lang w:val="ru-RU"/>
        </w:rPr>
      </w:pPr>
    </w:p>
    <w:p w:rsidR="000F792A" w:rsidRPr="00BC48BD" w:rsidRDefault="000F792A">
      <w:pPr>
        <w:spacing w:after="0"/>
        <w:ind w:left="120"/>
        <w:rPr>
          <w:rFonts w:ascii="Times New Roman" w:hAnsi="Times New Roman" w:cs="Times New Roman"/>
          <w:sz w:val="24"/>
          <w:szCs w:val="24"/>
          <w:lang w:val="ru-RU"/>
        </w:rPr>
      </w:pPr>
    </w:p>
    <w:tbl>
      <w:tblPr>
        <w:tblW w:w="9602" w:type="dxa"/>
        <w:tblLook w:val="04A0"/>
      </w:tblPr>
      <w:tblGrid>
        <w:gridCol w:w="3114"/>
        <w:gridCol w:w="3373"/>
        <w:gridCol w:w="3115"/>
      </w:tblGrid>
      <w:tr w:rsidR="00642A17" w:rsidTr="00642A17">
        <w:tc>
          <w:tcPr>
            <w:tcW w:w="3114" w:type="dxa"/>
          </w:tcPr>
          <w:p w:rsidR="00642A17" w:rsidRDefault="00642A17">
            <w:pPr>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РАССМОТРЕНО</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Руководитель МО</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__________________ </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[Курганова Е.В.]</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Протокол №1 от «28» августа2023 г.</w:t>
            </w:r>
          </w:p>
          <w:p w:rsidR="00642A17" w:rsidRDefault="00642A17">
            <w:pPr>
              <w:autoSpaceDE w:val="0"/>
              <w:autoSpaceDN w:val="0"/>
              <w:spacing w:after="0" w:line="240" w:lineRule="auto"/>
              <w:jc w:val="both"/>
              <w:rPr>
                <w:rFonts w:ascii="Times New Roman" w:eastAsia="Times New Roman" w:hAnsi="Times New Roman" w:cs="Times New Roman"/>
                <w:sz w:val="24"/>
                <w:szCs w:val="24"/>
                <w:lang w:val="ru-RU"/>
              </w:rPr>
            </w:pPr>
          </w:p>
        </w:tc>
        <w:tc>
          <w:tcPr>
            <w:tcW w:w="3373" w:type="dxa"/>
          </w:tcPr>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СОГЛАСОВАНО</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Заместитель директора по УР</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________________________ </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[Гайдаренко Д.С.]</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p>
        </w:tc>
        <w:tc>
          <w:tcPr>
            <w:tcW w:w="3115" w:type="dxa"/>
          </w:tcPr>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УТВЕРЖДЕНО</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Директор КОУ</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Специальная учебно-воспитательная школа № 1»</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________________________ </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[Хидирлясов Г.К.]</w:t>
            </w:r>
          </w:p>
          <w:p w:rsidR="00642A17" w:rsidRDefault="00642A17">
            <w:pPr>
              <w:autoSpaceDE w:val="0"/>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Приказ №5 от «31» августа2023 г.</w:t>
            </w:r>
          </w:p>
          <w:p w:rsidR="00642A17" w:rsidRDefault="00642A17">
            <w:pPr>
              <w:autoSpaceDE w:val="0"/>
              <w:autoSpaceDN w:val="0"/>
              <w:spacing w:after="0" w:line="240" w:lineRule="auto"/>
              <w:jc w:val="both"/>
              <w:rPr>
                <w:rFonts w:ascii="Times New Roman" w:eastAsia="Times New Roman" w:hAnsi="Times New Roman" w:cs="Times New Roman"/>
                <w:sz w:val="24"/>
                <w:szCs w:val="24"/>
                <w:lang w:val="ru-RU"/>
              </w:rPr>
            </w:pPr>
          </w:p>
        </w:tc>
      </w:tr>
    </w:tbl>
    <w:p w:rsidR="000F792A" w:rsidRPr="00BC48BD" w:rsidRDefault="000F792A" w:rsidP="00306B15">
      <w:pPr>
        <w:spacing w:after="0"/>
        <w:ind w:left="120"/>
        <w:rPr>
          <w:rFonts w:ascii="Times New Roman" w:hAnsi="Times New Roman" w:cs="Times New Roman"/>
          <w:sz w:val="24"/>
          <w:szCs w:val="24"/>
          <w:lang w:val="ru-RU"/>
        </w:rPr>
      </w:pPr>
    </w:p>
    <w:p w:rsidR="000F792A" w:rsidRPr="00BC48BD" w:rsidRDefault="001C7708">
      <w:pPr>
        <w:spacing w:after="0"/>
        <w:ind w:left="120"/>
        <w:rPr>
          <w:rFonts w:ascii="Times New Roman" w:hAnsi="Times New Roman" w:cs="Times New Roman"/>
          <w:sz w:val="24"/>
          <w:szCs w:val="24"/>
          <w:lang w:val="ru-RU"/>
        </w:rPr>
      </w:pPr>
      <w:r w:rsidRPr="00BC48BD">
        <w:rPr>
          <w:rFonts w:ascii="Times New Roman" w:hAnsi="Times New Roman" w:cs="Times New Roman"/>
          <w:sz w:val="24"/>
          <w:szCs w:val="24"/>
          <w:lang w:val="ru-RU"/>
        </w:rPr>
        <w:t>‌</w:t>
      </w:r>
    </w:p>
    <w:p w:rsidR="000F792A" w:rsidRPr="00BC48BD" w:rsidRDefault="000F792A" w:rsidP="001C7708">
      <w:pPr>
        <w:spacing w:after="0"/>
        <w:rPr>
          <w:rFonts w:ascii="Times New Roman" w:hAnsi="Times New Roman" w:cs="Times New Roman"/>
          <w:sz w:val="24"/>
          <w:szCs w:val="24"/>
          <w:lang w:val="ru-RU"/>
        </w:rPr>
      </w:pPr>
    </w:p>
    <w:p w:rsidR="000F792A" w:rsidRPr="00BC48BD" w:rsidRDefault="000F792A">
      <w:pPr>
        <w:spacing w:after="0"/>
        <w:ind w:left="120"/>
        <w:rPr>
          <w:rFonts w:ascii="Times New Roman" w:hAnsi="Times New Roman" w:cs="Times New Roman"/>
          <w:sz w:val="24"/>
          <w:szCs w:val="24"/>
          <w:lang w:val="ru-RU"/>
        </w:rPr>
      </w:pPr>
    </w:p>
    <w:p w:rsidR="000F792A" w:rsidRPr="00BC48BD" w:rsidRDefault="001C7708">
      <w:pPr>
        <w:spacing w:after="0" w:line="408" w:lineRule="auto"/>
        <w:ind w:left="120"/>
        <w:jc w:val="center"/>
        <w:rPr>
          <w:rFonts w:ascii="Times New Roman" w:hAnsi="Times New Roman" w:cs="Times New Roman"/>
          <w:sz w:val="24"/>
          <w:szCs w:val="24"/>
          <w:lang w:val="ru-RU"/>
        </w:rPr>
      </w:pPr>
      <w:r w:rsidRPr="00BC48BD">
        <w:rPr>
          <w:rFonts w:ascii="Times New Roman" w:hAnsi="Times New Roman" w:cs="Times New Roman"/>
          <w:b/>
          <w:sz w:val="24"/>
          <w:szCs w:val="24"/>
          <w:lang w:val="ru-RU"/>
        </w:rPr>
        <w:t>РАБОЧАЯ ПРОГРАММА</w:t>
      </w:r>
    </w:p>
    <w:p w:rsidR="000F792A" w:rsidRPr="00BC48BD" w:rsidRDefault="001C7708">
      <w:pPr>
        <w:spacing w:after="0" w:line="408" w:lineRule="auto"/>
        <w:ind w:left="120"/>
        <w:jc w:val="cente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 </w:t>
      </w:r>
      <w:r w:rsidRPr="00BC48BD">
        <w:rPr>
          <w:rFonts w:ascii="Times New Roman" w:hAnsi="Times New Roman" w:cs="Times New Roman"/>
          <w:sz w:val="24"/>
          <w:szCs w:val="24"/>
        </w:rPr>
        <w:t>ID</w:t>
      </w:r>
      <w:r w:rsidRPr="00BC48BD">
        <w:rPr>
          <w:rFonts w:ascii="Times New Roman" w:hAnsi="Times New Roman" w:cs="Times New Roman"/>
          <w:sz w:val="24"/>
          <w:szCs w:val="24"/>
          <w:lang w:val="ru-RU"/>
        </w:rPr>
        <w:t xml:space="preserve"> 1374961)</w:t>
      </w:r>
    </w:p>
    <w:p w:rsidR="000F792A" w:rsidRPr="00BC48BD" w:rsidRDefault="000F792A" w:rsidP="001C7708">
      <w:pPr>
        <w:spacing w:after="0"/>
        <w:ind w:left="120"/>
        <w:rPr>
          <w:rFonts w:ascii="Times New Roman" w:hAnsi="Times New Roman" w:cs="Times New Roman"/>
          <w:sz w:val="24"/>
          <w:szCs w:val="24"/>
          <w:lang w:val="ru-RU"/>
        </w:rPr>
      </w:pPr>
    </w:p>
    <w:p w:rsidR="000F792A" w:rsidRPr="00BC48BD" w:rsidRDefault="001C7708">
      <w:pPr>
        <w:spacing w:after="0" w:line="408" w:lineRule="auto"/>
        <w:ind w:left="120"/>
        <w:jc w:val="center"/>
        <w:rPr>
          <w:rFonts w:ascii="Times New Roman" w:hAnsi="Times New Roman" w:cs="Times New Roman"/>
          <w:sz w:val="24"/>
          <w:szCs w:val="24"/>
          <w:lang w:val="ru-RU"/>
        </w:rPr>
      </w:pPr>
      <w:r w:rsidRPr="00BC48BD">
        <w:rPr>
          <w:rFonts w:ascii="Times New Roman" w:hAnsi="Times New Roman" w:cs="Times New Roman"/>
          <w:b/>
          <w:sz w:val="24"/>
          <w:szCs w:val="24"/>
          <w:lang w:val="ru-RU"/>
        </w:rPr>
        <w:t>учебный предмет «Литература. Углубленный уровень»</w:t>
      </w:r>
    </w:p>
    <w:p w:rsidR="000F792A" w:rsidRPr="00BC48BD" w:rsidRDefault="001C7708">
      <w:pPr>
        <w:spacing w:after="0" w:line="408" w:lineRule="auto"/>
        <w:ind w:left="120"/>
        <w:jc w:val="center"/>
        <w:rPr>
          <w:rFonts w:ascii="Times New Roman" w:hAnsi="Times New Roman" w:cs="Times New Roman"/>
          <w:sz w:val="24"/>
          <w:szCs w:val="24"/>
          <w:lang w:val="ru-RU"/>
        </w:rPr>
      </w:pPr>
      <w:r w:rsidRPr="00BC48BD">
        <w:rPr>
          <w:rFonts w:ascii="Times New Roman" w:hAnsi="Times New Roman" w:cs="Times New Roman"/>
          <w:sz w:val="24"/>
          <w:szCs w:val="24"/>
          <w:lang w:val="ru-RU"/>
        </w:rPr>
        <w:t>для учащихся 10-11 классов</w:t>
      </w:r>
    </w:p>
    <w:p w:rsidR="000F792A" w:rsidRPr="00BC48BD" w:rsidRDefault="000F792A" w:rsidP="001C7708">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0F792A">
      <w:pPr>
        <w:spacing w:after="0"/>
        <w:ind w:left="120"/>
        <w:jc w:val="center"/>
        <w:rPr>
          <w:rFonts w:ascii="Times New Roman" w:hAnsi="Times New Roman" w:cs="Times New Roman"/>
          <w:sz w:val="24"/>
          <w:szCs w:val="24"/>
          <w:lang w:val="ru-RU"/>
        </w:rPr>
      </w:pPr>
    </w:p>
    <w:p w:rsidR="000F792A" w:rsidRPr="00BC48BD" w:rsidRDefault="001C7708">
      <w:pPr>
        <w:spacing w:after="0"/>
        <w:ind w:left="120"/>
        <w:jc w:val="center"/>
        <w:rPr>
          <w:rFonts w:ascii="Times New Roman" w:hAnsi="Times New Roman" w:cs="Times New Roman"/>
          <w:sz w:val="24"/>
          <w:szCs w:val="24"/>
          <w:lang w:val="ru-RU"/>
        </w:rPr>
      </w:pPr>
      <w:r w:rsidRPr="00BC48BD">
        <w:rPr>
          <w:rFonts w:ascii="Times New Roman" w:hAnsi="Times New Roman" w:cs="Times New Roman"/>
          <w:sz w:val="24"/>
          <w:szCs w:val="24"/>
          <w:lang w:val="ru-RU"/>
        </w:rPr>
        <w:t>​</w:t>
      </w:r>
      <w:bookmarkStart w:id="2" w:name="c63a5ee0-0836-40cd-a7b6-9bd36da85929"/>
      <w:r w:rsidRPr="00BC48BD">
        <w:rPr>
          <w:rFonts w:ascii="Times New Roman" w:hAnsi="Times New Roman" w:cs="Times New Roman"/>
          <w:b/>
          <w:sz w:val="24"/>
          <w:szCs w:val="24"/>
          <w:lang w:val="ru-RU"/>
        </w:rPr>
        <w:t>Сургут</w:t>
      </w:r>
      <w:bookmarkEnd w:id="2"/>
      <w:r w:rsidRPr="00BC48BD">
        <w:rPr>
          <w:rFonts w:ascii="Times New Roman" w:hAnsi="Times New Roman" w:cs="Times New Roman"/>
          <w:sz w:val="24"/>
          <w:szCs w:val="24"/>
          <w:lang w:val="ru-RU"/>
        </w:rPr>
        <w:t xml:space="preserve"> ‌ </w:t>
      </w:r>
      <w:bookmarkStart w:id="3" w:name="f448cfdc-48bb-4000-af66-4be49c6a952a"/>
      <w:r w:rsidRPr="00BC48BD">
        <w:rPr>
          <w:rFonts w:ascii="Times New Roman" w:hAnsi="Times New Roman" w:cs="Times New Roman"/>
          <w:b/>
          <w:sz w:val="24"/>
          <w:szCs w:val="24"/>
          <w:lang w:val="ru-RU"/>
        </w:rPr>
        <w:t>2023</w:t>
      </w:r>
      <w:bookmarkEnd w:id="3"/>
      <w:r w:rsidR="00982867" w:rsidRPr="00BC48BD">
        <w:rPr>
          <w:rFonts w:ascii="Times New Roman" w:hAnsi="Times New Roman" w:cs="Times New Roman"/>
          <w:sz w:val="24"/>
          <w:szCs w:val="24"/>
          <w:lang w:val="ru-RU"/>
        </w:rPr>
        <w:t xml:space="preserve"> год</w:t>
      </w:r>
    </w:p>
    <w:p w:rsidR="000F792A" w:rsidRPr="00BC48BD" w:rsidRDefault="000F792A">
      <w:pPr>
        <w:rPr>
          <w:rFonts w:ascii="Times New Roman" w:hAnsi="Times New Roman" w:cs="Times New Roman"/>
          <w:sz w:val="24"/>
          <w:szCs w:val="24"/>
          <w:lang w:val="ru-RU"/>
        </w:rPr>
        <w:sectPr w:rsidR="000F792A" w:rsidRPr="00BC48BD">
          <w:footerReference w:type="default" r:id="rId7"/>
          <w:pgSz w:w="11906" w:h="16383"/>
          <w:pgMar w:top="1134" w:right="850" w:bottom="1134" w:left="1701" w:header="720" w:footer="720" w:gutter="0"/>
          <w:cols w:space="720"/>
        </w:sectPr>
      </w:pPr>
    </w:p>
    <w:p w:rsidR="000F792A" w:rsidRPr="00BC48BD" w:rsidRDefault="001C7708" w:rsidP="00982867">
      <w:pPr>
        <w:spacing w:after="0" w:line="264" w:lineRule="auto"/>
        <w:jc w:val="center"/>
        <w:rPr>
          <w:rFonts w:ascii="Times New Roman" w:hAnsi="Times New Roman" w:cs="Times New Roman"/>
          <w:sz w:val="24"/>
          <w:szCs w:val="24"/>
          <w:lang w:val="ru-RU"/>
        </w:rPr>
      </w:pPr>
      <w:bookmarkStart w:id="4" w:name="block-9846348"/>
      <w:bookmarkEnd w:id="0"/>
      <w:r w:rsidRPr="00BC48BD">
        <w:rPr>
          <w:rFonts w:ascii="Times New Roman" w:hAnsi="Times New Roman" w:cs="Times New Roman"/>
          <w:b/>
          <w:sz w:val="24"/>
          <w:szCs w:val="24"/>
          <w:lang w:val="ru-RU"/>
        </w:rPr>
        <w:lastRenderedPageBreak/>
        <w:t>ПОЯСНИТЕЛЬНАЯ ЗАПИСКА</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ОБЩАЯ ХАРАКТЕРИСТИКА УЧЕБНОГО ПРЕДМЕТА «ЛИТЕРАТУРА»</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1"/>
          <w:sz w:val="24"/>
          <w:szCs w:val="24"/>
          <w:lang w:val="ru-RU"/>
        </w:rPr>
        <w:t>В рабочей программе учтены этапы российского историко-литературного процесса второй половины Х</w:t>
      </w:r>
      <w:r w:rsidRPr="00BC48BD">
        <w:rPr>
          <w:rFonts w:ascii="Times New Roman" w:hAnsi="Times New Roman" w:cs="Times New Roman"/>
          <w:spacing w:val="1"/>
          <w:sz w:val="24"/>
          <w:szCs w:val="24"/>
        </w:rPr>
        <w:t>I</w:t>
      </w:r>
      <w:r w:rsidRPr="00BC48BD">
        <w:rPr>
          <w:rFonts w:ascii="Times New Roman" w:hAnsi="Times New Roman" w:cs="Times New Roman"/>
          <w:spacing w:val="1"/>
          <w:sz w:val="24"/>
          <w:szCs w:val="24"/>
          <w:lang w:val="ru-RU"/>
        </w:rPr>
        <w:t>Х – начала ХХ</w:t>
      </w:r>
      <w:r w:rsidRPr="00BC48BD">
        <w:rPr>
          <w:rFonts w:ascii="Times New Roman" w:hAnsi="Times New Roman" w:cs="Times New Roman"/>
          <w:spacing w:val="1"/>
          <w:sz w:val="24"/>
          <w:szCs w:val="24"/>
        </w:rPr>
        <w:t>I</w:t>
      </w:r>
      <w:r w:rsidRPr="00BC48BD">
        <w:rPr>
          <w:rFonts w:ascii="Times New Roman" w:hAnsi="Times New Roman" w:cs="Times New Roman"/>
          <w:spacing w:val="1"/>
          <w:sz w:val="24"/>
          <w:szCs w:val="24"/>
          <w:lang w:val="ru-RU"/>
        </w:rPr>
        <w:t xml:space="preserve"> века, представлены разделы, включающие произведения литератур народов России и зарубежной литературы.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1"/>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w:t>
      </w:r>
      <w:r w:rsidRPr="00BC48BD">
        <w:rPr>
          <w:rFonts w:ascii="Times New Roman" w:hAnsi="Times New Roman" w:cs="Times New Roman"/>
          <w:sz w:val="24"/>
          <w:szCs w:val="24"/>
          <w:lang w:val="ru-RU"/>
        </w:rPr>
        <w:lastRenderedPageBreak/>
        <w:t>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ЦЕЛИ ИЗУЧЕНИЯ УЧЕБНОГО ПРЕДМЕТА «ЛИТЕРАТУРА»</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w:t>
      </w:r>
      <w:r w:rsidRPr="00BC48BD">
        <w:rPr>
          <w:rFonts w:ascii="Times New Roman" w:hAnsi="Times New Roman" w:cs="Times New Roman"/>
          <w:sz w:val="24"/>
          <w:szCs w:val="24"/>
          <w:lang w:val="ru-RU"/>
        </w:rPr>
        <w:lastRenderedPageBreak/>
        <w:t>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МЕСТО УЧЕБНОГО ПРЕДМЕТА «ЛИТЕРАТУРА» В УЧЕБНОМ ПЛАНЕ</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0F792A" w:rsidRPr="00BC48BD" w:rsidRDefault="001C7708">
      <w:pPr>
        <w:spacing w:after="0" w:line="264" w:lineRule="auto"/>
        <w:ind w:left="120"/>
        <w:jc w:val="both"/>
        <w:rPr>
          <w:rFonts w:ascii="Times New Roman" w:hAnsi="Times New Roman" w:cs="Times New Roman"/>
          <w:sz w:val="24"/>
          <w:szCs w:val="24"/>
          <w:lang w:val="ru-RU"/>
        </w:rPr>
      </w:pPr>
      <w:bookmarkStart w:id="5" w:name="block-9846347"/>
      <w:bookmarkEnd w:id="4"/>
      <w:r w:rsidRPr="00BC48BD">
        <w:rPr>
          <w:rFonts w:ascii="Times New Roman" w:hAnsi="Times New Roman" w:cs="Times New Roman"/>
          <w:b/>
          <w:sz w:val="24"/>
          <w:szCs w:val="24"/>
          <w:lang w:val="ru-RU"/>
        </w:rPr>
        <w:t>СОДЕРЖАНИЕ УЧЕБНОГО ПРЕДМЕТА «ЛИТЕРАТУРА»</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10 КЛАСС</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Литература второй половины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века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А. Н. Островский. </w:t>
      </w:r>
      <w:r w:rsidRPr="00BC48BD">
        <w:rPr>
          <w:rFonts w:ascii="Times New Roman" w:hAnsi="Times New Roman" w:cs="Times New Roman"/>
          <w:sz w:val="24"/>
          <w:szCs w:val="24"/>
          <w:lang w:val="ru-RU"/>
        </w:rPr>
        <w:t>Драма «Гроза». Пьесы ‌</w:t>
      </w:r>
      <w:bookmarkStart w:id="6" w:name="04056e20-cfd5-4a1f-b35a-1896b07955fe"/>
      <w:r w:rsidRPr="00BC48BD">
        <w:rPr>
          <w:rFonts w:ascii="Times New Roman" w:hAnsi="Times New Roman" w:cs="Times New Roman"/>
          <w:sz w:val="24"/>
          <w:szCs w:val="24"/>
          <w:lang w:val="ru-RU"/>
        </w:rPr>
        <w:t>«Бесприданница», «Свои люди – сочтёмся» и др. (одно произведение по выбору).</w:t>
      </w:r>
      <w:bookmarkEnd w:id="6"/>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И. А. Гончаров. </w:t>
      </w:r>
      <w:r w:rsidRPr="00BC48BD">
        <w:rPr>
          <w:rFonts w:ascii="Times New Roman" w:hAnsi="Times New Roman" w:cs="Times New Roman"/>
          <w:sz w:val="24"/>
          <w:szCs w:val="24"/>
          <w:lang w:val="ru-RU"/>
        </w:rPr>
        <w:t>Роман «Обломов». Романы и очерки ‌</w:t>
      </w:r>
      <w:bookmarkStart w:id="7" w:name="17702136-ae41-41a5-8256-db7a8b18e79b"/>
      <w:r w:rsidRPr="00BC48BD">
        <w:rPr>
          <w:rFonts w:ascii="Times New Roman" w:hAnsi="Times New Roman" w:cs="Times New Roman"/>
          <w:sz w:val="24"/>
          <w:szCs w:val="24"/>
          <w:lang w:val="ru-RU"/>
        </w:rPr>
        <w:t>(одно произведение по выбору). Например, «Обыкновенная история», очерки из книги «Фрегат «Паллада» и др.</w:t>
      </w:r>
      <w:bookmarkEnd w:id="7"/>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И. С. Тургенев. </w:t>
      </w:r>
      <w:r w:rsidRPr="00BC48BD">
        <w:rPr>
          <w:rFonts w:ascii="Times New Roman" w:hAnsi="Times New Roman" w:cs="Times New Roman"/>
          <w:sz w:val="24"/>
          <w:szCs w:val="24"/>
          <w:lang w:val="ru-RU"/>
        </w:rPr>
        <w:t>Роман «Отцы и дети». ‌</w:t>
      </w:r>
      <w:bookmarkStart w:id="8" w:name="aa1a84d3-79b8-43c2-9af6-8627970f8a52"/>
      <w:r w:rsidRPr="00BC48BD">
        <w:rPr>
          <w:rFonts w:ascii="Times New Roman" w:hAnsi="Times New Roman" w:cs="Times New Roman"/>
          <w:sz w:val="24"/>
          <w:szCs w:val="24"/>
          <w:lang w:val="ru-RU"/>
        </w:rPr>
        <w:t>Повести и романы (одно произведение по выбору). Например, «Первая любовь», «Вешние воды», «Рудин», «Дворянское гнездо» и др.</w:t>
      </w:r>
      <w:bookmarkEnd w:id="8"/>
      <w:r w:rsidRPr="00BC48BD">
        <w:rPr>
          <w:rFonts w:ascii="Times New Roman" w:hAnsi="Times New Roman" w:cs="Times New Roman"/>
          <w:sz w:val="24"/>
          <w:szCs w:val="24"/>
          <w:lang w:val="ru-RU"/>
        </w:rPr>
        <w:t>‌‌ Статья «Гамлет и Дон Кихот».</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Ф. И. Тютчев.</w:t>
      </w:r>
      <w:r w:rsidRPr="00BC48BD">
        <w:rPr>
          <w:rFonts w:ascii="Times New Roman" w:hAnsi="Times New Roman" w:cs="Times New Roman"/>
          <w:sz w:val="24"/>
          <w:szCs w:val="24"/>
          <w:lang w:val="ru-RU"/>
        </w:rPr>
        <w:t xml:space="preserve"> Стихотворения ‌</w:t>
      </w:r>
      <w:bookmarkStart w:id="9" w:name="cf0ca056-0be1-4849-a295-6fc382c49d94"/>
      <w:r w:rsidRPr="00BC48BD">
        <w:rPr>
          <w:rFonts w:ascii="Times New Roman" w:hAnsi="Times New Roman" w:cs="Times New Roman"/>
          <w:sz w:val="24"/>
          <w:szCs w:val="24"/>
          <w:lang w:val="ru-RU"/>
        </w:rPr>
        <w:t>(не менее пяти по выбору). Например, «</w:t>
      </w:r>
      <w:r w:rsidRPr="00BC48BD">
        <w:rPr>
          <w:rFonts w:ascii="Times New Roman" w:hAnsi="Times New Roman" w:cs="Times New Roman"/>
          <w:sz w:val="24"/>
          <w:szCs w:val="24"/>
        </w:rPr>
        <w:t>Silentium</w:t>
      </w:r>
      <w:r w:rsidRPr="00BC48BD">
        <w:rPr>
          <w:rFonts w:ascii="Times New Roman" w:hAnsi="Times New Roman" w:cs="Times New Roman"/>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9"/>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Н. А. Некрасов.</w:t>
      </w:r>
      <w:r w:rsidRPr="00BC48BD">
        <w:rPr>
          <w:rFonts w:ascii="Times New Roman" w:hAnsi="Times New Roman" w:cs="Times New Roman"/>
          <w:sz w:val="24"/>
          <w:szCs w:val="24"/>
          <w:lang w:val="ru-RU"/>
        </w:rPr>
        <w:t xml:space="preserve"> Стихотворения ‌</w:t>
      </w:r>
      <w:bookmarkStart w:id="10" w:name="d3183ee0-e6cd-4560-8589-21544b0f61cd"/>
      <w:r w:rsidRPr="00BC48BD">
        <w:rPr>
          <w:rFonts w:ascii="Times New Roman" w:hAnsi="Times New Roman" w:cs="Times New Roman"/>
          <w:sz w:val="24"/>
          <w:szCs w:val="24"/>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0"/>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Поэма «Кому на Руси жить хорошо».</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А. А. Фет. </w:t>
      </w:r>
      <w:r w:rsidRPr="00BC48BD">
        <w:rPr>
          <w:rFonts w:ascii="Times New Roman" w:hAnsi="Times New Roman" w:cs="Times New Roman"/>
          <w:sz w:val="24"/>
          <w:szCs w:val="24"/>
          <w:lang w:val="ru-RU"/>
        </w:rPr>
        <w:t>Стихотворения ‌</w:t>
      </w:r>
      <w:bookmarkStart w:id="11" w:name="bd46cecf-11ab-4f28-8b86-c336bb0449ea"/>
      <w:r w:rsidRPr="00BC48BD">
        <w:rPr>
          <w:rFonts w:ascii="Times New Roman" w:hAnsi="Times New Roman" w:cs="Times New Roman"/>
          <w:sz w:val="24"/>
          <w:szCs w:val="24"/>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1"/>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А. К. Толстой. </w:t>
      </w:r>
      <w:r w:rsidRPr="00BC48BD">
        <w:rPr>
          <w:rFonts w:ascii="Times New Roman" w:hAnsi="Times New Roman" w:cs="Times New Roman"/>
          <w:sz w:val="24"/>
          <w:szCs w:val="24"/>
          <w:lang w:val="ru-RU"/>
        </w:rPr>
        <w:t>Стихотворения ‌</w:t>
      </w:r>
      <w:bookmarkStart w:id="12" w:name="320131da-17e4-419b-a00b-0d1b246f1a11"/>
      <w:r w:rsidRPr="00BC48BD">
        <w:rPr>
          <w:rFonts w:ascii="Times New Roman" w:hAnsi="Times New Roman" w:cs="Times New Roman"/>
          <w:sz w:val="24"/>
          <w:szCs w:val="24"/>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2"/>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Н. Г. Чернышевский. </w:t>
      </w:r>
      <w:r w:rsidRPr="00BC48BD">
        <w:rPr>
          <w:rFonts w:ascii="Times New Roman" w:hAnsi="Times New Roman" w:cs="Times New Roman"/>
          <w:sz w:val="24"/>
          <w:szCs w:val="24"/>
          <w:lang w:val="ru-RU"/>
        </w:rPr>
        <w:t>Роман «Что делать?» ‌</w:t>
      </w:r>
      <w:bookmarkStart w:id="13" w:name="332fa7a7-aaa9-454e-ad9a-cbc8b3079548"/>
      <w:r w:rsidRPr="00BC48BD">
        <w:rPr>
          <w:rFonts w:ascii="Times New Roman" w:hAnsi="Times New Roman" w:cs="Times New Roman"/>
          <w:sz w:val="24"/>
          <w:szCs w:val="24"/>
          <w:lang w:val="ru-RU"/>
        </w:rPr>
        <w:t>(главы по выбору).</w:t>
      </w:r>
      <w:bookmarkEnd w:id="13"/>
      <w:r w:rsidRPr="00BC48BD">
        <w:rPr>
          <w:rFonts w:ascii="Times New Roman" w:hAnsi="Times New Roman" w:cs="Times New Roman"/>
          <w:sz w:val="24"/>
          <w:szCs w:val="24"/>
          <w:lang w:val="ru-RU"/>
        </w:rPr>
        <w:t xml:space="preserve">‌‌ Статьи «Детство и отрочество. Сочинение графа Л. Н. Толстого. Военные рассказы графа Л. Н. Толстого», «Русский человек на </w:t>
      </w:r>
      <w:r w:rsidRPr="00BC48BD">
        <w:rPr>
          <w:rFonts w:ascii="Times New Roman" w:hAnsi="Times New Roman" w:cs="Times New Roman"/>
          <w:sz w:val="24"/>
          <w:szCs w:val="24"/>
        </w:rPr>
        <w:t>rendez</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vous</w:t>
      </w:r>
      <w:r w:rsidRPr="00BC48BD">
        <w:rPr>
          <w:rFonts w:ascii="Times New Roman" w:hAnsi="Times New Roman" w:cs="Times New Roman"/>
          <w:sz w:val="24"/>
          <w:szCs w:val="24"/>
          <w:lang w:val="ru-RU"/>
        </w:rPr>
        <w:t>. Размышления по прочтении повести г. Тургенева «Ася».</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Ф. М. Достоевский.</w:t>
      </w:r>
      <w:r w:rsidRPr="00BC48BD">
        <w:rPr>
          <w:rFonts w:ascii="Times New Roman" w:hAnsi="Times New Roman" w:cs="Times New Roman"/>
          <w:sz w:val="24"/>
          <w:szCs w:val="24"/>
          <w:lang w:val="ru-RU"/>
        </w:rPr>
        <w:t xml:space="preserve"> Роман «Преступление и наказание». Повести и романы ‌</w:t>
      </w:r>
      <w:bookmarkStart w:id="14" w:name="e63e6a5c-4a99-4341-98be-28d50efb8e48"/>
      <w:r w:rsidRPr="00BC48BD">
        <w:rPr>
          <w:rFonts w:ascii="Times New Roman" w:hAnsi="Times New Roman" w:cs="Times New Roman"/>
          <w:sz w:val="24"/>
          <w:szCs w:val="24"/>
          <w:lang w:val="ru-RU"/>
        </w:rPr>
        <w:t>(одно произведение по выбору). Например, «Неточка Незванова», «Сон смешного человека», «Идиот», «Подросток» и др.</w:t>
      </w:r>
      <w:bookmarkEnd w:id="14"/>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Л. Н. Толстой. </w:t>
      </w:r>
      <w:r w:rsidRPr="00BC48BD">
        <w:rPr>
          <w:rFonts w:ascii="Times New Roman" w:hAnsi="Times New Roman" w:cs="Times New Roman"/>
          <w:sz w:val="24"/>
          <w:szCs w:val="24"/>
          <w:lang w:val="ru-RU"/>
        </w:rPr>
        <w:t>Роман-эпопея «Война и мир». Рассказы, повести и романы ‌</w:t>
      </w:r>
      <w:bookmarkStart w:id="15" w:name="fe235a46-f8b6-4d5d-8f44-dd9a2bda1b9e"/>
      <w:r w:rsidRPr="00BC48BD">
        <w:rPr>
          <w:rFonts w:ascii="Times New Roman" w:hAnsi="Times New Roman" w:cs="Times New Roman"/>
          <w:sz w:val="24"/>
          <w:szCs w:val="24"/>
          <w:lang w:val="ru-RU"/>
        </w:rPr>
        <w:t>(одно произведение по выбору). Например, рассказы из цикла "Севастопольские рассказы", Смерть Ивана Ильича", "Анна Каренина" и другие</w:t>
      </w:r>
      <w:bookmarkEnd w:id="15"/>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lastRenderedPageBreak/>
        <w:t xml:space="preserve">М. Е. Салтыков-Щедрин. </w:t>
      </w:r>
      <w:r w:rsidRPr="00BC48BD">
        <w:rPr>
          <w:rFonts w:ascii="Times New Roman" w:hAnsi="Times New Roman" w:cs="Times New Roman"/>
          <w:sz w:val="24"/>
          <w:szCs w:val="24"/>
          <w:lang w:val="ru-RU"/>
        </w:rPr>
        <w:t>Роман-хроника «История одного города» ‌</w:t>
      </w:r>
      <w:bookmarkStart w:id="16" w:name="628b2c52-0a7c-4595-8010-cb181a16d2e6"/>
      <w:r w:rsidRPr="00BC48BD">
        <w:rPr>
          <w:rFonts w:ascii="Times New Roman" w:hAnsi="Times New Roman" w:cs="Times New Roman"/>
          <w:sz w:val="24"/>
          <w:szCs w:val="24"/>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6"/>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Н. С. Лесков.</w:t>
      </w:r>
      <w:r w:rsidRPr="00BC48BD">
        <w:rPr>
          <w:rFonts w:ascii="Times New Roman" w:hAnsi="Times New Roman" w:cs="Times New Roman"/>
          <w:sz w:val="24"/>
          <w:szCs w:val="24"/>
          <w:lang w:val="ru-RU"/>
        </w:rPr>
        <w:t xml:space="preserve"> Рассказы и повести ‌</w:t>
      </w:r>
      <w:bookmarkStart w:id="17" w:name="11d1de43-c9b2-4bce-8bf5-3da2bc6d8355"/>
      <w:r w:rsidRPr="00BC48BD">
        <w:rPr>
          <w:rFonts w:ascii="Times New Roman" w:hAnsi="Times New Roman" w:cs="Times New Roman"/>
          <w:sz w:val="24"/>
          <w:szCs w:val="24"/>
          <w:lang w:val="ru-RU"/>
        </w:rPr>
        <w:t>(не менее двух произведений по выбору). Например, «Очарованный странник», «Однодум», «Тупейный художник», «Леди Макбет Мценского уезда» и др.</w:t>
      </w:r>
      <w:bookmarkEnd w:id="17"/>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А. П. Чехов.</w:t>
      </w:r>
      <w:r w:rsidRPr="00BC48BD">
        <w:rPr>
          <w:rFonts w:ascii="Times New Roman" w:hAnsi="Times New Roman" w:cs="Times New Roman"/>
          <w:sz w:val="24"/>
          <w:szCs w:val="24"/>
          <w:lang w:val="ru-RU"/>
        </w:rPr>
        <w:t xml:space="preserve"> Рассказы ‌</w:t>
      </w:r>
      <w:bookmarkStart w:id="18" w:name="7667e3dd-5b31-40bd-8fd9-a8175048ed65"/>
      <w:r w:rsidRPr="00BC48BD">
        <w:rPr>
          <w:rFonts w:ascii="Times New Roman" w:hAnsi="Times New Roman" w:cs="Times New Roman"/>
          <w:sz w:val="24"/>
          <w:szCs w:val="24"/>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8"/>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Комедия «Вишнёвый сад». Пьесы ‌</w:t>
      </w:r>
      <w:bookmarkStart w:id="19" w:name="49929a7a-91b4-4909-8d26-adbcf003e49e"/>
      <w:r w:rsidRPr="00BC48BD">
        <w:rPr>
          <w:rFonts w:ascii="Times New Roman" w:hAnsi="Times New Roman" w:cs="Times New Roman"/>
          <w:sz w:val="24"/>
          <w:szCs w:val="24"/>
          <w:lang w:val="ru-RU"/>
        </w:rPr>
        <w:t>«Чайка», «Дядя Ваня», «Три сестры» (одно произведение по выбору).</w:t>
      </w:r>
      <w:bookmarkEnd w:id="19"/>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Литературная критика второй половины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века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Статьи ‌</w:t>
      </w:r>
      <w:bookmarkStart w:id="20" w:name="dbf15ff5-b422-4c88-a221-2564e3b826e5"/>
      <w:r w:rsidRPr="00BC48BD">
        <w:rPr>
          <w:rFonts w:ascii="Times New Roman" w:hAnsi="Times New Roman" w:cs="Times New Roman"/>
          <w:sz w:val="24"/>
          <w:szCs w:val="24"/>
        </w:rPr>
        <w:t>H</w:t>
      </w:r>
      <w:r w:rsidRPr="00BC48BD">
        <w:rPr>
          <w:rFonts w:ascii="Times New Roman" w:hAnsi="Times New Roman" w:cs="Times New Roman"/>
          <w:sz w:val="24"/>
          <w:szCs w:val="24"/>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0"/>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Литература народов России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Стихотворения и поэмы ‌</w:t>
      </w:r>
      <w:bookmarkStart w:id="21" w:name="f1d0b150-9285-46ae-90cf-107aa680ddc7"/>
      <w:r w:rsidRPr="00BC48BD">
        <w:rPr>
          <w:rFonts w:ascii="Times New Roman" w:hAnsi="Times New Roman" w:cs="Times New Roman"/>
          <w:sz w:val="24"/>
          <w:szCs w:val="24"/>
          <w:lang w:val="ru-RU"/>
        </w:rPr>
        <w:t>(не менее одного произведения по выбору). Например, стихотворения Г. Тукая, стихотворения и поэма «Фатима» К. Хетагурова и др.).</w:t>
      </w:r>
      <w:bookmarkEnd w:id="21"/>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Зарубежная литература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Зарубежная проза второй половины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века</w:t>
      </w:r>
      <w:r w:rsidRPr="00BC48BD">
        <w:rPr>
          <w:rFonts w:ascii="Times New Roman" w:hAnsi="Times New Roman" w:cs="Times New Roman"/>
          <w:sz w:val="24"/>
          <w:szCs w:val="24"/>
          <w:lang w:val="ru-RU"/>
        </w:rPr>
        <w:t>‌</w:t>
      </w:r>
      <w:bookmarkStart w:id="22" w:name="30c717c3-eb46-4248-81c1-a9afc462a115"/>
      <w:r w:rsidRPr="00BC48BD">
        <w:rPr>
          <w:rFonts w:ascii="Times New Roman" w:hAnsi="Times New Roman" w:cs="Times New Roman"/>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2"/>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Зарубежная поэзия второй половины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века</w:t>
      </w:r>
      <w:r w:rsidRPr="00BC48BD">
        <w:rPr>
          <w:rFonts w:ascii="Times New Roman" w:hAnsi="Times New Roman" w:cs="Times New Roman"/>
          <w:sz w:val="24"/>
          <w:szCs w:val="24"/>
          <w:lang w:val="ru-RU"/>
        </w:rPr>
        <w:t>‌</w:t>
      </w:r>
      <w:bookmarkStart w:id="23" w:name="2122dc7b-aab3-43f4-aaab-97910333859e"/>
      <w:r w:rsidRPr="00BC48BD">
        <w:rPr>
          <w:rFonts w:ascii="Times New Roman" w:hAnsi="Times New Roman" w:cs="Times New Roman"/>
          <w:sz w:val="24"/>
          <w:szCs w:val="24"/>
          <w:lang w:val="ru-RU"/>
        </w:rPr>
        <w:t>(не менее двух стихотворений одного из поэтов по выбору). Например, стихотворения А. Рембо, Ш. Бодлера, П. Верлена, Э. Верхарна и др.</w:t>
      </w:r>
      <w:bookmarkEnd w:id="23"/>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Зарубежная драматургия второй половины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века </w:t>
      </w:r>
      <w:r w:rsidRPr="00BC48BD">
        <w:rPr>
          <w:rFonts w:ascii="Times New Roman" w:hAnsi="Times New Roman" w:cs="Times New Roman"/>
          <w:sz w:val="24"/>
          <w:szCs w:val="24"/>
          <w:lang w:val="ru-RU"/>
        </w:rPr>
        <w:t>‌</w:t>
      </w:r>
      <w:bookmarkStart w:id="24" w:name="257f881e-1352-4f76-abc0-f3ea4a13d3e4"/>
      <w:r w:rsidRPr="00BC48BD">
        <w:rPr>
          <w:rFonts w:ascii="Times New Roman" w:hAnsi="Times New Roman" w:cs="Times New Roman"/>
          <w:sz w:val="24"/>
          <w:szCs w:val="24"/>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4"/>
      <w:r w:rsidRPr="00BC48BD">
        <w:rPr>
          <w:rFonts w:ascii="Times New Roman" w:hAnsi="Times New Roman" w:cs="Times New Roman"/>
          <w:sz w:val="24"/>
          <w:szCs w:val="24"/>
          <w:lang w:val="ru-RU"/>
        </w:rPr>
        <w:t>‌‌</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11 КЛАСС</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Литература конца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 начала ХХ века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А. И. Куприн.</w:t>
      </w:r>
      <w:r w:rsidRPr="00BC48BD">
        <w:rPr>
          <w:rFonts w:ascii="Times New Roman" w:hAnsi="Times New Roman" w:cs="Times New Roman"/>
          <w:sz w:val="24"/>
          <w:szCs w:val="24"/>
          <w:lang w:val="ru-RU"/>
        </w:rPr>
        <w:t xml:space="preserve"> Рассказы и повести ‌</w:t>
      </w:r>
      <w:bookmarkStart w:id="25" w:name="8f839536-1403-46ef-b482-26dc76ef1d44"/>
      <w:r w:rsidRPr="00BC48BD">
        <w:rPr>
          <w:rFonts w:ascii="Times New Roman" w:hAnsi="Times New Roman" w:cs="Times New Roman"/>
          <w:sz w:val="24"/>
          <w:szCs w:val="24"/>
          <w:lang w:val="ru-RU"/>
        </w:rPr>
        <w:t>(два произведения по выбору). Например, «Гранатовый браслет», «Олеся», «Поединок» и др.</w:t>
      </w:r>
      <w:bookmarkEnd w:id="25"/>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Л. Н. Андреев.</w:t>
      </w:r>
      <w:r w:rsidRPr="00BC48BD">
        <w:rPr>
          <w:rFonts w:ascii="Times New Roman" w:hAnsi="Times New Roman" w:cs="Times New Roman"/>
          <w:sz w:val="24"/>
          <w:szCs w:val="24"/>
          <w:lang w:val="ru-RU"/>
        </w:rPr>
        <w:t xml:space="preserve"> Рассказы и повести ‌</w:t>
      </w:r>
      <w:bookmarkStart w:id="26" w:name="2532456b-a393-471d-a2fc-919c408fc54b"/>
      <w:r w:rsidRPr="00BC48BD">
        <w:rPr>
          <w:rFonts w:ascii="Times New Roman" w:hAnsi="Times New Roman" w:cs="Times New Roman"/>
          <w:sz w:val="24"/>
          <w:szCs w:val="24"/>
          <w:lang w:val="ru-RU"/>
        </w:rPr>
        <w:t>(два произведения по выбору). Например, «Иуда Искариот», «Большой шлем», «Рассказ о семи повешенных» и др.</w:t>
      </w:r>
      <w:bookmarkEnd w:id="26"/>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М. Горький. </w:t>
      </w:r>
      <w:r w:rsidRPr="00BC48BD">
        <w:rPr>
          <w:rFonts w:ascii="Times New Roman" w:hAnsi="Times New Roman" w:cs="Times New Roman"/>
          <w:sz w:val="24"/>
          <w:szCs w:val="24"/>
          <w:lang w:val="ru-RU"/>
        </w:rPr>
        <w:t>Рассказы, повести, романы ‌</w:t>
      </w:r>
      <w:bookmarkStart w:id="27" w:name="15de6deb-47e8-47e8-9ab7-2e423bfa006a"/>
      <w:r w:rsidRPr="00BC48BD">
        <w:rPr>
          <w:rFonts w:ascii="Times New Roman" w:hAnsi="Times New Roman" w:cs="Times New Roman"/>
          <w:sz w:val="24"/>
          <w:szCs w:val="24"/>
          <w:lang w:val="ru-RU"/>
        </w:rPr>
        <w:t>(два произведения по выбору). Например, «Старуха Изергиль», «Макар Чудра», «Коновалов», «Фома Гордеев» и др.</w:t>
      </w:r>
      <w:bookmarkEnd w:id="27"/>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Пьеса «На дне».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Стихотворения поэтов Серебряного века</w:t>
      </w:r>
      <w:r w:rsidRPr="00BC48BD">
        <w:rPr>
          <w:rFonts w:ascii="Times New Roman" w:hAnsi="Times New Roman" w:cs="Times New Roman"/>
          <w:sz w:val="24"/>
          <w:szCs w:val="24"/>
          <w:lang w:val="ru-RU"/>
        </w:rPr>
        <w:t>‌</w:t>
      </w:r>
      <w:bookmarkStart w:id="28" w:name="550d8e7a-751d-4dcb-9bfa-ab9f29ef86d6"/>
      <w:r w:rsidRPr="00BC48BD">
        <w:rPr>
          <w:rFonts w:ascii="Times New Roman" w:hAnsi="Times New Roman" w:cs="Times New Roman"/>
          <w:sz w:val="24"/>
          <w:szCs w:val="24"/>
          <w:lang w:val="ru-RU"/>
        </w:rPr>
        <w:t xml:space="preserve">(не менее трёх стихотворений двух поэтов по выбору). Например, стихотворения И. Ф. Анненского, К. Д. Бальмонта, А. </w:t>
      </w:r>
      <w:r w:rsidRPr="00BC48BD">
        <w:rPr>
          <w:rFonts w:ascii="Times New Roman" w:hAnsi="Times New Roman" w:cs="Times New Roman"/>
          <w:sz w:val="24"/>
          <w:szCs w:val="24"/>
          <w:lang w:val="ru-RU"/>
        </w:rPr>
        <w:lastRenderedPageBreak/>
        <w:t>Белого, В. Я. Брюсова, М. А. Волошина, И. Северянина, В. С. Соловьева, Ф. К. Сологуба, В. В. Хлебникова и др.</w:t>
      </w:r>
      <w:bookmarkEnd w:id="28"/>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Литература ХХ века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И. А. Бунин.</w:t>
      </w:r>
      <w:r w:rsidRPr="00BC48BD">
        <w:rPr>
          <w:rFonts w:ascii="Times New Roman" w:hAnsi="Times New Roman" w:cs="Times New Roman"/>
          <w:sz w:val="24"/>
          <w:szCs w:val="24"/>
          <w:lang w:val="ru-RU"/>
        </w:rPr>
        <w:t xml:space="preserve"> Стихотворения ‌</w:t>
      </w:r>
      <w:bookmarkStart w:id="29" w:name="ee16bfc3-4b2c-47d2-8567-facdf6bd6ad1"/>
      <w:r w:rsidRPr="00BC48BD">
        <w:rPr>
          <w:rFonts w:ascii="Times New Roman" w:hAnsi="Times New Roman" w:cs="Times New Roman"/>
          <w:sz w:val="24"/>
          <w:szCs w:val="24"/>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29"/>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Книга очерков «Окаянные дни» ‌</w:t>
      </w:r>
      <w:bookmarkStart w:id="30" w:name="2057c156-7463-49b1-9af9-14da48bde16d"/>
      <w:r w:rsidRPr="00BC48BD">
        <w:rPr>
          <w:rFonts w:ascii="Times New Roman" w:hAnsi="Times New Roman" w:cs="Times New Roman"/>
          <w:sz w:val="24"/>
          <w:szCs w:val="24"/>
          <w:lang w:val="ru-RU"/>
        </w:rPr>
        <w:t>(фрагменты)</w:t>
      </w:r>
      <w:bookmarkEnd w:id="30"/>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pacing w:val="-3"/>
          <w:sz w:val="24"/>
          <w:szCs w:val="24"/>
          <w:lang w:val="ru-RU"/>
        </w:rPr>
        <w:t>А. А. Блок.</w:t>
      </w:r>
      <w:r w:rsidRPr="00BC48BD">
        <w:rPr>
          <w:rFonts w:ascii="Times New Roman" w:hAnsi="Times New Roman" w:cs="Times New Roman"/>
          <w:spacing w:val="-3"/>
          <w:sz w:val="24"/>
          <w:szCs w:val="24"/>
          <w:lang w:val="ru-RU"/>
        </w:rPr>
        <w:t xml:space="preserve"> Стихотворения ‌</w:t>
      </w:r>
      <w:bookmarkStart w:id="31" w:name="dbe480c2-7f78-4f87-8fec-f318f1a8efd3"/>
      <w:r w:rsidRPr="00BC48BD">
        <w:rPr>
          <w:rFonts w:ascii="Times New Roman" w:hAnsi="Times New Roman" w:cs="Times New Roman"/>
          <w:spacing w:val="-3"/>
          <w:sz w:val="24"/>
          <w:szCs w:val="24"/>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31"/>
      <w:r w:rsidRPr="00BC48BD">
        <w:rPr>
          <w:rFonts w:ascii="Times New Roman" w:hAnsi="Times New Roman" w:cs="Times New Roman"/>
          <w:spacing w:val="-3"/>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Поэма «Двенадцать».</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Н. С. Гумилёв.</w:t>
      </w:r>
      <w:r w:rsidRPr="00BC48BD">
        <w:rPr>
          <w:rFonts w:ascii="Times New Roman" w:hAnsi="Times New Roman" w:cs="Times New Roman"/>
          <w:sz w:val="24"/>
          <w:szCs w:val="24"/>
          <w:lang w:val="ru-RU"/>
        </w:rPr>
        <w:t xml:space="preserve"> Стихотворения ‌</w:t>
      </w:r>
      <w:bookmarkStart w:id="32" w:name="d5352e28-cf38-4476-abfe-c72adeaa5a0a"/>
      <w:r w:rsidRPr="00BC48BD">
        <w:rPr>
          <w:rFonts w:ascii="Times New Roman" w:hAnsi="Times New Roman" w:cs="Times New Roman"/>
          <w:sz w:val="24"/>
          <w:szCs w:val="24"/>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2"/>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В. В. Маяковский. </w:t>
      </w:r>
      <w:r w:rsidRPr="00BC48BD">
        <w:rPr>
          <w:rFonts w:ascii="Times New Roman" w:hAnsi="Times New Roman" w:cs="Times New Roman"/>
          <w:sz w:val="24"/>
          <w:szCs w:val="24"/>
          <w:lang w:val="ru-RU"/>
        </w:rPr>
        <w:t>Стихотворения ‌</w:t>
      </w:r>
      <w:bookmarkStart w:id="33" w:name="432b5866-a3c1-4048-af94-cf8dd46f3ae7"/>
      <w:r w:rsidRPr="00BC48BD">
        <w:rPr>
          <w:rFonts w:ascii="Times New Roman" w:hAnsi="Times New Roman" w:cs="Times New Roman"/>
          <w:sz w:val="24"/>
          <w:szCs w:val="24"/>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3"/>
      <w:r w:rsidRPr="00BC48BD">
        <w:rPr>
          <w:rFonts w:ascii="Times New Roman" w:hAnsi="Times New Roman" w:cs="Times New Roman"/>
          <w:sz w:val="24"/>
          <w:szCs w:val="24"/>
          <w:lang w:val="ru-RU"/>
        </w:rPr>
        <w:t>‌‌Поэмы «Облако в штанах», «Во весь голос. Первое вступление в поэму».</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С. А. Есенин.</w:t>
      </w:r>
      <w:r w:rsidRPr="00BC48BD">
        <w:rPr>
          <w:rFonts w:ascii="Times New Roman" w:hAnsi="Times New Roman" w:cs="Times New Roman"/>
          <w:sz w:val="24"/>
          <w:szCs w:val="24"/>
          <w:lang w:val="ru-RU"/>
        </w:rPr>
        <w:t xml:space="preserve"> Стихотворения ‌</w:t>
      </w:r>
      <w:bookmarkStart w:id="34" w:name="61a4bf81-13ca-4c63-a45f-4a447326d49d"/>
      <w:r w:rsidRPr="00BC48BD">
        <w:rPr>
          <w:rFonts w:ascii="Times New Roman" w:hAnsi="Times New Roman" w:cs="Times New Roman"/>
          <w:sz w:val="24"/>
          <w:szCs w:val="24"/>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4"/>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Поэма «Чёрный человек».</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О. Э. Мандельштам. </w:t>
      </w:r>
      <w:r w:rsidRPr="00BC48BD">
        <w:rPr>
          <w:rFonts w:ascii="Times New Roman" w:hAnsi="Times New Roman" w:cs="Times New Roman"/>
          <w:sz w:val="24"/>
          <w:szCs w:val="24"/>
          <w:lang w:val="ru-RU"/>
        </w:rPr>
        <w:t>Стихотворения ‌</w:t>
      </w:r>
      <w:bookmarkStart w:id="35" w:name="66cb0cc4-f64d-4772-b7d1-39c9ea323ecd"/>
      <w:r w:rsidRPr="00BC48BD">
        <w:rPr>
          <w:rFonts w:ascii="Times New Roman" w:hAnsi="Times New Roman" w:cs="Times New Roman"/>
          <w:sz w:val="24"/>
          <w:szCs w:val="24"/>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BC48BD">
        <w:rPr>
          <w:rFonts w:ascii="Times New Roman" w:hAnsi="Times New Roman" w:cs="Times New Roman"/>
          <w:sz w:val="24"/>
          <w:szCs w:val="24"/>
        </w:rPr>
        <w:t>NotreDame</w:t>
      </w:r>
      <w:r w:rsidRPr="00BC48BD">
        <w:rPr>
          <w:rFonts w:ascii="Times New Roman" w:hAnsi="Times New Roman" w:cs="Times New Roman"/>
          <w:sz w:val="24"/>
          <w:szCs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5"/>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М. И. Цветаева. </w:t>
      </w:r>
      <w:r w:rsidRPr="00BC48BD">
        <w:rPr>
          <w:rFonts w:ascii="Times New Roman" w:hAnsi="Times New Roman" w:cs="Times New Roman"/>
          <w:sz w:val="24"/>
          <w:szCs w:val="24"/>
          <w:lang w:val="ru-RU"/>
        </w:rPr>
        <w:t>Стихотворения ‌</w:t>
      </w:r>
      <w:bookmarkStart w:id="36" w:name="f4497015-f06d-4dee-8408-6f7ecb50c81e"/>
      <w:r w:rsidRPr="00BC48BD">
        <w:rPr>
          <w:rFonts w:ascii="Times New Roman" w:hAnsi="Times New Roman" w:cs="Times New Roman"/>
          <w:sz w:val="24"/>
          <w:szCs w:val="24"/>
          <w:lang w:val="ru-RU"/>
        </w:rPr>
        <w:t xml:space="preserve">(не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w:t>
      </w:r>
      <w:r w:rsidRPr="00BC48BD">
        <w:rPr>
          <w:rFonts w:ascii="Times New Roman" w:hAnsi="Times New Roman" w:cs="Times New Roman"/>
          <w:sz w:val="24"/>
          <w:szCs w:val="24"/>
          <w:lang w:val="ru-RU"/>
        </w:rPr>
        <w:lastRenderedPageBreak/>
        <w:t>«Расстояние: вёрсты, мили…», «Красною кистью…», «Семь холмов – как семь колоколов!..» (из цикла «Стихи о Москве») и др.</w:t>
      </w:r>
      <w:bookmarkEnd w:id="36"/>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Очерк «Мой Пушкин».</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А. А. Ахматова.</w:t>
      </w:r>
      <w:r w:rsidRPr="00BC48BD">
        <w:rPr>
          <w:rFonts w:ascii="Times New Roman" w:hAnsi="Times New Roman" w:cs="Times New Roman"/>
          <w:sz w:val="24"/>
          <w:szCs w:val="24"/>
          <w:lang w:val="ru-RU"/>
        </w:rPr>
        <w:t xml:space="preserve"> Стихотворения ‌</w:t>
      </w:r>
      <w:bookmarkStart w:id="37" w:name="bf77810f-5979-4d8b-a304-b053a362ccfa"/>
      <w:r w:rsidRPr="00BC48BD">
        <w:rPr>
          <w:rFonts w:ascii="Times New Roman" w:hAnsi="Times New Roman" w:cs="Times New Roman"/>
          <w:sz w:val="24"/>
          <w:szCs w:val="24"/>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7"/>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Поэма «Реквием».</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Е. И. Замятин. </w:t>
      </w:r>
      <w:r w:rsidRPr="00BC48BD">
        <w:rPr>
          <w:rFonts w:ascii="Times New Roman" w:hAnsi="Times New Roman" w:cs="Times New Roman"/>
          <w:sz w:val="24"/>
          <w:szCs w:val="24"/>
          <w:lang w:val="ru-RU"/>
        </w:rPr>
        <w:t>Роман «Мы».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Н.А. Островский.</w:t>
      </w:r>
      <w:r w:rsidRPr="00BC48BD">
        <w:rPr>
          <w:rFonts w:ascii="Times New Roman" w:hAnsi="Times New Roman" w:cs="Times New Roman"/>
          <w:sz w:val="24"/>
          <w:szCs w:val="24"/>
          <w:lang w:val="ru-RU"/>
        </w:rPr>
        <w:t xml:space="preserve"> Роман «Как закалялась сталь» ‌</w:t>
      </w:r>
      <w:bookmarkStart w:id="38" w:name="6120207d-2782-44a7-9beb-9a1683c43550"/>
      <w:r w:rsidRPr="00BC48BD">
        <w:rPr>
          <w:rFonts w:ascii="Times New Roman" w:hAnsi="Times New Roman" w:cs="Times New Roman"/>
          <w:sz w:val="24"/>
          <w:szCs w:val="24"/>
          <w:lang w:val="ru-RU"/>
        </w:rPr>
        <w:t>(избранные главы)</w:t>
      </w:r>
      <w:bookmarkEnd w:id="38"/>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М. А. Шолохов. </w:t>
      </w:r>
      <w:r w:rsidRPr="00BC48BD">
        <w:rPr>
          <w:rFonts w:ascii="Times New Roman" w:hAnsi="Times New Roman" w:cs="Times New Roman"/>
          <w:sz w:val="24"/>
          <w:szCs w:val="24"/>
          <w:lang w:val="ru-RU"/>
        </w:rPr>
        <w:t>Роман-эпопея «Тихий Дон».</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В. В. Набоков.</w:t>
      </w:r>
      <w:r w:rsidRPr="00BC48BD">
        <w:rPr>
          <w:rFonts w:ascii="Times New Roman" w:hAnsi="Times New Roman" w:cs="Times New Roman"/>
          <w:sz w:val="24"/>
          <w:szCs w:val="24"/>
          <w:lang w:val="ru-RU"/>
        </w:rPr>
        <w:t xml:space="preserve"> Рассказы, повести, романы ‌</w:t>
      </w:r>
      <w:bookmarkStart w:id="39" w:name="1ebab6ed-ff62-4e83-b3ae-780d9f3a8613"/>
      <w:r w:rsidRPr="00BC48BD">
        <w:rPr>
          <w:rFonts w:ascii="Times New Roman" w:hAnsi="Times New Roman" w:cs="Times New Roman"/>
          <w:sz w:val="24"/>
          <w:szCs w:val="24"/>
          <w:lang w:val="ru-RU"/>
        </w:rPr>
        <w:t>(одно произведение по выбору). Например, «Облако, озеро, башня», «Весна в Фиальте», «Машенька», «Защита Лужина», «Дар» и др.</w:t>
      </w:r>
      <w:bookmarkEnd w:id="39"/>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М. А. Булгаков. </w:t>
      </w:r>
      <w:r w:rsidRPr="00BC48BD">
        <w:rPr>
          <w:rFonts w:ascii="Times New Roman" w:hAnsi="Times New Roman" w:cs="Times New Roman"/>
          <w:sz w:val="24"/>
          <w:szCs w:val="24"/>
          <w:lang w:val="ru-RU"/>
        </w:rPr>
        <w:t>Романы ‌</w:t>
      </w:r>
      <w:bookmarkStart w:id="40" w:name="b177db16-d7b1-477b-a24a-c044e463def8"/>
      <w:r w:rsidRPr="00BC48BD">
        <w:rPr>
          <w:rFonts w:ascii="Times New Roman" w:hAnsi="Times New Roman" w:cs="Times New Roman"/>
          <w:sz w:val="24"/>
          <w:szCs w:val="24"/>
          <w:lang w:val="ru-RU"/>
        </w:rPr>
        <w:t>«Белая гвардия», «Мастер и Маргарита» (один роман по выбору).</w:t>
      </w:r>
      <w:bookmarkEnd w:id="40"/>
      <w:r w:rsidRPr="00BC48BD">
        <w:rPr>
          <w:rFonts w:ascii="Times New Roman" w:hAnsi="Times New Roman" w:cs="Times New Roman"/>
          <w:sz w:val="24"/>
          <w:szCs w:val="24"/>
          <w:lang w:val="ru-RU"/>
        </w:rPr>
        <w:t>‌‌ Рассказы, повести, пьесы ‌</w:t>
      </w:r>
      <w:bookmarkStart w:id="41" w:name="abb69dbd-8db5-4aaf-88af-8ec91cbea98b"/>
      <w:r w:rsidRPr="00BC48BD">
        <w:rPr>
          <w:rFonts w:ascii="Times New Roman" w:hAnsi="Times New Roman" w:cs="Times New Roman"/>
          <w:sz w:val="24"/>
          <w:szCs w:val="24"/>
          <w:lang w:val="ru-RU"/>
        </w:rPr>
        <w:t>(одно произведение по выбору). Например, рассказы из книги «Записки юного врача», «Записки на манжетах», «Дни Турбиных», «Бег» и др.</w:t>
      </w:r>
      <w:bookmarkEnd w:id="41"/>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А. П. Платонов.</w:t>
      </w:r>
      <w:r w:rsidRPr="00BC48BD">
        <w:rPr>
          <w:rFonts w:ascii="Times New Roman" w:hAnsi="Times New Roman" w:cs="Times New Roman"/>
          <w:sz w:val="24"/>
          <w:szCs w:val="24"/>
          <w:lang w:val="ru-RU"/>
        </w:rPr>
        <w:t xml:space="preserve"> Рассказы и повести ‌</w:t>
      </w:r>
      <w:bookmarkStart w:id="42" w:name="c1d3e007-f9bb-4bad-b95b-0c05dee880b1"/>
      <w:r w:rsidRPr="00BC48BD">
        <w:rPr>
          <w:rFonts w:ascii="Times New Roman" w:hAnsi="Times New Roman" w:cs="Times New Roman"/>
          <w:sz w:val="24"/>
          <w:szCs w:val="24"/>
          <w:lang w:val="ru-RU"/>
        </w:rPr>
        <w:t>(два произведения по выбору). Например, «В прекрасном и яростном мире», «Котлован», «Возвращение», «Река Потудань», «Сокровенный человек» и др.</w:t>
      </w:r>
      <w:bookmarkEnd w:id="42"/>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А. Т. Твардовский.</w:t>
      </w:r>
      <w:r w:rsidRPr="00BC48BD">
        <w:rPr>
          <w:rFonts w:ascii="Times New Roman" w:hAnsi="Times New Roman" w:cs="Times New Roman"/>
          <w:sz w:val="24"/>
          <w:szCs w:val="24"/>
          <w:lang w:val="ru-RU"/>
        </w:rPr>
        <w:t xml:space="preserve"> Стихотворения ‌</w:t>
      </w:r>
      <w:bookmarkStart w:id="43" w:name="9aaca651-6b04-47eb-9392-e07a4e623979"/>
      <w:r w:rsidRPr="00BC48BD">
        <w:rPr>
          <w:rFonts w:ascii="Times New Roman" w:hAnsi="Times New Roman" w:cs="Times New Roman"/>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3"/>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Поэма «По праву памяти».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Проза о Великой Отечественной войне </w:t>
      </w:r>
      <w:r w:rsidRPr="00BC48BD">
        <w:rPr>
          <w:rFonts w:ascii="Times New Roman" w:hAnsi="Times New Roman" w:cs="Times New Roman"/>
          <w:sz w:val="24"/>
          <w:szCs w:val="24"/>
          <w:lang w:val="ru-RU"/>
        </w:rPr>
        <w:t>‌</w:t>
      </w:r>
      <w:bookmarkStart w:id="44" w:name="d9d79059-4220-48fb-b84c-3dcb6e791785"/>
      <w:r w:rsidRPr="00BC48BD">
        <w:rPr>
          <w:rFonts w:ascii="Times New Roman" w:hAnsi="Times New Roman" w:cs="Times New Roman"/>
          <w:sz w:val="24"/>
          <w:szCs w:val="24"/>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4"/>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А. А. Фадеев.</w:t>
      </w:r>
      <w:r w:rsidRPr="00BC48BD">
        <w:rPr>
          <w:rFonts w:ascii="Times New Roman" w:hAnsi="Times New Roman" w:cs="Times New Roman"/>
          <w:sz w:val="24"/>
          <w:szCs w:val="24"/>
          <w:lang w:val="ru-RU"/>
        </w:rPr>
        <w:t xml:space="preserve"> «Молодая гвардия».</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В.О. Богомолов.</w:t>
      </w:r>
      <w:r w:rsidRPr="00BC48BD">
        <w:rPr>
          <w:rFonts w:ascii="Times New Roman" w:hAnsi="Times New Roman" w:cs="Times New Roman"/>
          <w:sz w:val="24"/>
          <w:szCs w:val="24"/>
          <w:lang w:val="ru-RU"/>
        </w:rPr>
        <w:t xml:space="preserve"> «В августе сорок четвёртого».</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Поэзия о Великой Отечественной войне.</w:t>
      </w:r>
      <w:r w:rsidRPr="00BC48BD">
        <w:rPr>
          <w:rFonts w:ascii="Times New Roman" w:hAnsi="Times New Roman" w:cs="Times New Roman"/>
          <w:sz w:val="24"/>
          <w:szCs w:val="24"/>
          <w:lang w:val="ru-RU"/>
        </w:rPr>
        <w:t xml:space="preserve"> Стихотворения ‌</w:t>
      </w:r>
      <w:bookmarkStart w:id="45" w:name="06417b94-c583-4915-bfb1-64ab5d7e6354"/>
      <w:r w:rsidRPr="00BC48BD">
        <w:rPr>
          <w:rFonts w:ascii="Times New Roman" w:hAnsi="Times New Roman" w:cs="Times New Roman"/>
          <w:sz w:val="24"/>
          <w:szCs w:val="24"/>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5"/>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Драматургия о Великой Отечественной войне.</w:t>
      </w:r>
      <w:r w:rsidRPr="00BC48BD">
        <w:rPr>
          <w:rFonts w:ascii="Times New Roman" w:hAnsi="Times New Roman" w:cs="Times New Roman"/>
          <w:sz w:val="24"/>
          <w:szCs w:val="24"/>
          <w:lang w:val="ru-RU"/>
        </w:rPr>
        <w:t xml:space="preserve"> Пьесы ‌</w:t>
      </w:r>
      <w:bookmarkStart w:id="46" w:name="89d484ee-406d-4760-b395-34d22f3b1df9"/>
      <w:r w:rsidRPr="00BC48BD">
        <w:rPr>
          <w:rFonts w:ascii="Times New Roman" w:hAnsi="Times New Roman" w:cs="Times New Roman"/>
          <w:sz w:val="24"/>
          <w:szCs w:val="24"/>
          <w:lang w:val="ru-RU"/>
        </w:rPr>
        <w:t>(одно произведение по выбору). Например, В. С. Розов «Вечно живые», К. М. Симонов «Русские люди» и др.</w:t>
      </w:r>
      <w:bookmarkEnd w:id="46"/>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lastRenderedPageBreak/>
        <w:t>Б. Л. Пастернак.</w:t>
      </w:r>
      <w:r w:rsidRPr="00BC48BD">
        <w:rPr>
          <w:rFonts w:ascii="Times New Roman" w:hAnsi="Times New Roman" w:cs="Times New Roman"/>
          <w:sz w:val="24"/>
          <w:szCs w:val="24"/>
          <w:lang w:val="ru-RU"/>
        </w:rPr>
        <w:t xml:space="preserve"> Стихотворения ‌</w:t>
      </w:r>
      <w:bookmarkStart w:id="47" w:name="83789578-fb36-4791-9b21-9f170fc62d60"/>
      <w:r w:rsidRPr="00BC48BD">
        <w:rPr>
          <w:rFonts w:ascii="Times New Roman" w:hAnsi="Times New Roman" w:cs="Times New Roman"/>
          <w:sz w:val="24"/>
          <w:szCs w:val="24"/>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7"/>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Роман «Доктор Живаго» ‌</w:t>
      </w:r>
      <w:bookmarkStart w:id="48" w:name="68630030-3164-4999-8ef6-a2f386f808f2"/>
      <w:r w:rsidRPr="00BC48BD">
        <w:rPr>
          <w:rFonts w:ascii="Times New Roman" w:hAnsi="Times New Roman" w:cs="Times New Roman"/>
          <w:sz w:val="24"/>
          <w:szCs w:val="24"/>
          <w:lang w:val="ru-RU"/>
        </w:rPr>
        <w:t>(избранные главы).</w:t>
      </w:r>
      <w:bookmarkEnd w:id="48"/>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А. В. Вампилов. </w:t>
      </w:r>
      <w:r w:rsidRPr="00BC48BD">
        <w:rPr>
          <w:rFonts w:ascii="Times New Roman" w:hAnsi="Times New Roman" w:cs="Times New Roman"/>
          <w:sz w:val="24"/>
          <w:szCs w:val="24"/>
          <w:lang w:val="ru-RU"/>
        </w:rPr>
        <w:t>Пьесы ‌</w:t>
      </w:r>
      <w:bookmarkStart w:id="49" w:name="c34d2d23-abd7-4d7b-aac7-ca2822542942"/>
      <w:r w:rsidRPr="00BC48BD">
        <w:rPr>
          <w:rFonts w:ascii="Times New Roman" w:hAnsi="Times New Roman" w:cs="Times New Roman"/>
          <w:sz w:val="24"/>
          <w:szCs w:val="24"/>
          <w:lang w:val="ru-RU"/>
        </w:rPr>
        <w:t>(не менее одной по выбору). Например, «Старший сын», «Утиная охота» и др.</w:t>
      </w:r>
      <w:bookmarkEnd w:id="49"/>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А. И. Солженицын. </w:t>
      </w:r>
      <w:r w:rsidRPr="00BC48BD">
        <w:rPr>
          <w:rFonts w:ascii="Times New Roman" w:hAnsi="Times New Roman" w:cs="Times New Roman"/>
          <w:sz w:val="24"/>
          <w:szCs w:val="24"/>
          <w:lang w:val="ru-RU"/>
        </w:rPr>
        <w:t>Произведения «Один день Ивана Денисовича», «Архипелаг ГУЛАГ» ‌</w:t>
      </w:r>
      <w:bookmarkStart w:id="50" w:name="5cba389b-dfaf-41cd-a868-9c450ca2fd70"/>
      <w:r w:rsidRPr="00BC48BD">
        <w:rPr>
          <w:rFonts w:ascii="Times New Roman" w:hAnsi="Times New Roman" w:cs="Times New Roman"/>
          <w:sz w:val="24"/>
          <w:szCs w:val="24"/>
          <w:lang w:val="ru-RU"/>
        </w:rPr>
        <w:t>(фрагменты книги по выбору, например, глава «Поэзия под плитой, правда под камнем»)</w:t>
      </w:r>
      <w:bookmarkEnd w:id="50"/>
      <w:r w:rsidRPr="00BC48BD">
        <w:rPr>
          <w:rFonts w:ascii="Times New Roman" w:hAnsi="Times New Roman" w:cs="Times New Roman"/>
          <w:sz w:val="24"/>
          <w:szCs w:val="24"/>
          <w:lang w:val="ru-RU"/>
        </w:rPr>
        <w:t>‌‌; произведения из цикла «Крохотки» ‌</w:t>
      </w:r>
      <w:bookmarkStart w:id="51" w:name="6fb6fe16-f8ec-4941-8452-7dcab1c7d091"/>
      <w:r w:rsidRPr="00BC48BD">
        <w:rPr>
          <w:rFonts w:ascii="Times New Roman" w:hAnsi="Times New Roman" w:cs="Times New Roman"/>
          <w:sz w:val="24"/>
          <w:szCs w:val="24"/>
          <w:lang w:val="ru-RU"/>
        </w:rPr>
        <w:t>(не менее двух).</w:t>
      </w:r>
      <w:bookmarkEnd w:id="51"/>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В. М. Шукшин.</w:t>
      </w:r>
      <w:r w:rsidRPr="00BC48BD">
        <w:rPr>
          <w:rFonts w:ascii="Times New Roman" w:hAnsi="Times New Roman" w:cs="Times New Roman"/>
          <w:sz w:val="24"/>
          <w:szCs w:val="24"/>
          <w:lang w:val="ru-RU"/>
        </w:rPr>
        <w:t xml:space="preserve"> Рассказы и повести ‌</w:t>
      </w:r>
      <w:bookmarkStart w:id="52" w:name="58d526b6-59c7-456e-9a7e-3133b5f96279"/>
      <w:r w:rsidRPr="00BC48BD">
        <w:rPr>
          <w:rFonts w:ascii="Times New Roman" w:hAnsi="Times New Roman" w:cs="Times New Roman"/>
          <w:sz w:val="24"/>
          <w:szCs w:val="24"/>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2"/>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В. Г. Распутин. </w:t>
      </w:r>
      <w:r w:rsidRPr="00BC48BD">
        <w:rPr>
          <w:rFonts w:ascii="Times New Roman" w:hAnsi="Times New Roman" w:cs="Times New Roman"/>
          <w:sz w:val="24"/>
          <w:szCs w:val="24"/>
          <w:lang w:val="ru-RU"/>
        </w:rPr>
        <w:t>Рассказы и повести ‌</w:t>
      </w:r>
      <w:bookmarkStart w:id="53" w:name="fc0731a9-67cd-494e-b7c6-a9c2d9b93b0c"/>
      <w:r w:rsidRPr="00BC48BD">
        <w:rPr>
          <w:rFonts w:ascii="Times New Roman" w:hAnsi="Times New Roman" w:cs="Times New Roman"/>
          <w:sz w:val="24"/>
          <w:szCs w:val="24"/>
          <w:lang w:val="ru-RU"/>
        </w:rPr>
        <w:t>(не менее одного произведения по выбору). Например, «Прощание с Матёрой», «Живи и помни», «Женский разговор» и др.</w:t>
      </w:r>
      <w:bookmarkEnd w:id="53"/>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Н. М. Рубцов.</w:t>
      </w:r>
      <w:r w:rsidRPr="00BC48BD">
        <w:rPr>
          <w:rFonts w:ascii="Times New Roman" w:hAnsi="Times New Roman" w:cs="Times New Roman"/>
          <w:sz w:val="24"/>
          <w:szCs w:val="24"/>
          <w:lang w:val="ru-RU"/>
        </w:rPr>
        <w:t xml:space="preserve"> Стихотворения ‌</w:t>
      </w:r>
      <w:bookmarkStart w:id="54" w:name="7237e283-5314-42fe-a03c-b9a3a7615b3c"/>
      <w:r w:rsidRPr="00BC48BD">
        <w:rPr>
          <w:rFonts w:ascii="Times New Roman" w:hAnsi="Times New Roman" w:cs="Times New Roman"/>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4"/>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И. А. Бродский. </w:t>
      </w:r>
      <w:r w:rsidRPr="00BC48BD">
        <w:rPr>
          <w:rFonts w:ascii="Times New Roman" w:hAnsi="Times New Roman" w:cs="Times New Roman"/>
          <w:sz w:val="24"/>
          <w:szCs w:val="24"/>
          <w:lang w:val="ru-RU"/>
        </w:rPr>
        <w:t>Стихотворения ‌</w:t>
      </w:r>
      <w:bookmarkStart w:id="55" w:name="a533849a-a1c1-41d8-b9c4-6f25cd01f1c9"/>
      <w:r w:rsidRPr="00BC48BD">
        <w:rPr>
          <w:rFonts w:ascii="Times New Roman" w:hAnsi="Times New Roman" w:cs="Times New Roman"/>
          <w:sz w:val="24"/>
          <w:szCs w:val="24"/>
          <w:lang w:val="ru-RU"/>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sidRPr="00BC48BD">
        <w:rPr>
          <w:rFonts w:ascii="Times New Roman" w:hAnsi="Times New Roman" w:cs="Times New Roman"/>
          <w:sz w:val="24"/>
          <w:szCs w:val="24"/>
        </w:rPr>
        <w:t>Postscriptum</w:t>
      </w:r>
      <w:r w:rsidRPr="00BC48BD">
        <w:rPr>
          <w:rFonts w:ascii="Times New Roman" w:hAnsi="Times New Roman" w:cs="Times New Roman"/>
          <w:sz w:val="24"/>
          <w:szCs w:val="24"/>
          <w:lang w:val="ru-RU"/>
        </w:rPr>
        <w:t>» и др.</w:t>
      </w:r>
      <w:bookmarkEnd w:id="55"/>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В. С. Высоцкий.</w:t>
      </w:r>
      <w:r w:rsidRPr="00BC48BD">
        <w:rPr>
          <w:rFonts w:ascii="Times New Roman" w:hAnsi="Times New Roman" w:cs="Times New Roman"/>
          <w:sz w:val="24"/>
          <w:szCs w:val="24"/>
          <w:lang w:val="ru-RU"/>
        </w:rPr>
        <w:t xml:space="preserve"> Стихотворения ‌</w:t>
      </w:r>
      <w:bookmarkStart w:id="56" w:name="82b1f107-cdc1-4446-a937-f80be85c1d1f"/>
      <w:r w:rsidRPr="00BC48BD">
        <w:rPr>
          <w:rFonts w:ascii="Times New Roman" w:hAnsi="Times New Roman" w:cs="Times New Roman"/>
          <w:sz w:val="24"/>
          <w:szCs w:val="24"/>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6"/>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Проза второй половины </w:t>
      </w:r>
      <w:r w:rsidRPr="00BC48BD">
        <w:rPr>
          <w:rFonts w:ascii="Times New Roman" w:hAnsi="Times New Roman" w:cs="Times New Roman"/>
          <w:b/>
          <w:sz w:val="24"/>
          <w:szCs w:val="24"/>
        </w:rPr>
        <w:t>XX</w:t>
      </w:r>
      <w:r w:rsidRPr="00BC48BD">
        <w:rPr>
          <w:rFonts w:ascii="Times New Roman" w:hAnsi="Times New Roman" w:cs="Times New Roman"/>
          <w:b/>
          <w:sz w:val="24"/>
          <w:szCs w:val="24"/>
          <w:lang w:val="ru-RU"/>
        </w:rPr>
        <w:t xml:space="preserve"> – начала </w:t>
      </w:r>
      <w:r w:rsidRPr="00BC48BD">
        <w:rPr>
          <w:rFonts w:ascii="Times New Roman" w:hAnsi="Times New Roman" w:cs="Times New Roman"/>
          <w:b/>
          <w:sz w:val="24"/>
          <w:szCs w:val="24"/>
        </w:rPr>
        <w:t>XXI</w:t>
      </w:r>
      <w:r w:rsidRPr="00BC48BD">
        <w:rPr>
          <w:rFonts w:ascii="Times New Roman" w:hAnsi="Times New Roman" w:cs="Times New Roman"/>
          <w:b/>
          <w:sz w:val="24"/>
          <w:szCs w:val="24"/>
          <w:lang w:val="ru-RU"/>
        </w:rPr>
        <w:t xml:space="preserve"> века.</w:t>
      </w:r>
      <w:r w:rsidRPr="00BC48BD">
        <w:rPr>
          <w:rFonts w:ascii="Times New Roman" w:hAnsi="Times New Roman" w:cs="Times New Roman"/>
          <w:sz w:val="24"/>
          <w:szCs w:val="24"/>
          <w:lang w:val="ru-RU"/>
        </w:rPr>
        <w:t xml:space="preserve"> Рассказы, повести, романы ‌</w:t>
      </w:r>
      <w:bookmarkStart w:id="57" w:name="a6cbfbf6-9ee6-40de-8610-419da5bb9be9"/>
      <w:r w:rsidRPr="00BC48BD">
        <w:rPr>
          <w:rFonts w:ascii="Times New Roman" w:hAnsi="Times New Roman" w:cs="Times New Roman"/>
          <w:sz w:val="24"/>
          <w:szCs w:val="24"/>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w:t>
      </w:r>
      <w:r w:rsidRPr="00BC48BD">
        <w:rPr>
          <w:rFonts w:ascii="Times New Roman" w:hAnsi="Times New Roman" w:cs="Times New Roman"/>
          <w:sz w:val="24"/>
          <w:szCs w:val="24"/>
          <w:lang w:val="ru-RU"/>
        </w:rPr>
        <w:lastRenderedPageBreak/>
        <w:t>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7"/>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Поэзия второй половины </w:t>
      </w:r>
      <w:r w:rsidRPr="00BC48BD">
        <w:rPr>
          <w:rFonts w:ascii="Times New Roman" w:hAnsi="Times New Roman" w:cs="Times New Roman"/>
          <w:b/>
          <w:sz w:val="24"/>
          <w:szCs w:val="24"/>
        </w:rPr>
        <w:t>XX</w:t>
      </w:r>
      <w:r w:rsidRPr="00BC48BD">
        <w:rPr>
          <w:rFonts w:ascii="Times New Roman" w:hAnsi="Times New Roman" w:cs="Times New Roman"/>
          <w:b/>
          <w:sz w:val="24"/>
          <w:szCs w:val="24"/>
          <w:lang w:val="ru-RU"/>
        </w:rPr>
        <w:t xml:space="preserve"> – начала </w:t>
      </w:r>
      <w:r w:rsidRPr="00BC48BD">
        <w:rPr>
          <w:rFonts w:ascii="Times New Roman" w:hAnsi="Times New Roman" w:cs="Times New Roman"/>
          <w:b/>
          <w:sz w:val="24"/>
          <w:szCs w:val="24"/>
        </w:rPr>
        <w:t>XXI</w:t>
      </w:r>
      <w:r w:rsidRPr="00BC48BD">
        <w:rPr>
          <w:rFonts w:ascii="Times New Roman" w:hAnsi="Times New Roman" w:cs="Times New Roman"/>
          <w:b/>
          <w:sz w:val="24"/>
          <w:szCs w:val="24"/>
          <w:lang w:val="ru-RU"/>
        </w:rPr>
        <w:t xml:space="preserve"> века.</w:t>
      </w:r>
      <w:r w:rsidRPr="00BC48BD">
        <w:rPr>
          <w:rFonts w:ascii="Times New Roman" w:hAnsi="Times New Roman" w:cs="Times New Roman"/>
          <w:sz w:val="24"/>
          <w:szCs w:val="24"/>
          <w:lang w:val="ru-RU"/>
        </w:rPr>
        <w:t xml:space="preserve"> Стихотворения и поэмы ‌</w:t>
      </w:r>
      <w:bookmarkStart w:id="58" w:name="92509bbc-f930-40c9-a8ca-ab447fefd057"/>
      <w:r w:rsidRPr="00BC48BD">
        <w:rPr>
          <w:rFonts w:ascii="Times New Roman" w:hAnsi="Times New Roman" w:cs="Times New Roman"/>
          <w:sz w:val="24"/>
          <w:szCs w:val="24"/>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8"/>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Драматургия второй половины ХХ – начала </w:t>
      </w:r>
      <w:r w:rsidRPr="00BC48BD">
        <w:rPr>
          <w:rFonts w:ascii="Times New Roman" w:hAnsi="Times New Roman" w:cs="Times New Roman"/>
          <w:b/>
          <w:sz w:val="24"/>
          <w:szCs w:val="24"/>
        </w:rPr>
        <w:t>XXI</w:t>
      </w:r>
      <w:r w:rsidRPr="00BC48BD">
        <w:rPr>
          <w:rFonts w:ascii="Times New Roman" w:hAnsi="Times New Roman" w:cs="Times New Roman"/>
          <w:b/>
          <w:sz w:val="24"/>
          <w:szCs w:val="24"/>
          <w:lang w:val="ru-RU"/>
        </w:rPr>
        <w:t xml:space="preserve"> века. </w:t>
      </w:r>
      <w:r w:rsidRPr="00BC48BD">
        <w:rPr>
          <w:rFonts w:ascii="Times New Roman" w:hAnsi="Times New Roman" w:cs="Times New Roman"/>
          <w:sz w:val="24"/>
          <w:szCs w:val="24"/>
          <w:lang w:val="ru-RU"/>
        </w:rPr>
        <w:t>Пьесы ‌</w:t>
      </w:r>
      <w:bookmarkStart w:id="59" w:name="41727dde-caf8-4258-a72f-3574f80a8591"/>
      <w:r w:rsidRPr="00BC48BD">
        <w:rPr>
          <w:rFonts w:ascii="Times New Roman" w:hAnsi="Times New Roman" w:cs="Times New Roman"/>
          <w:sz w:val="24"/>
          <w:szCs w:val="24"/>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9"/>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Литература народов России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Рассказы, повести, стихотворения ‌</w:t>
      </w:r>
      <w:bookmarkStart w:id="60" w:name="51431eb4-cb81-4962-a7ac-3dd91cf6dbd3"/>
      <w:r w:rsidRPr="00BC48BD">
        <w:rPr>
          <w:rFonts w:ascii="Times New Roman" w:hAnsi="Times New Roman" w:cs="Times New Roman"/>
          <w:sz w:val="24"/>
          <w:szCs w:val="24"/>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0"/>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Зарубежная литература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Зарубежная проза </w:t>
      </w:r>
      <w:r w:rsidRPr="00BC48BD">
        <w:rPr>
          <w:rFonts w:ascii="Times New Roman" w:hAnsi="Times New Roman" w:cs="Times New Roman"/>
          <w:b/>
          <w:sz w:val="24"/>
          <w:szCs w:val="24"/>
        </w:rPr>
        <w:t>XX</w:t>
      </w:r>
      <w:r w:rsidRPr="00BC48BD">
        <w:rPr>
          <w:rFonts w:ascii="Times New Roman" w:hAnsi="Times New Roman" w:cs="Times New Roman"/>
          <w:b/>
          <w:sz w:val="24"/>
          <w:szCs w:val="24"/>
          <w:lang w:val="ru-RU"/>
        </w:rPr>
        <w:t xml:space="preserve"> века</w:t>
      </w:r>
      <w:r w:rsidRPr="00BC48BD">
        <w:rPr>
          <w:rFonts w:ascii="Times New Roman" w:hAnsi="Times New Roman" w:cs="Times New Roman"/>
          <w:sz w:val="24"/>
          <w:szCs w:val="24"/>
          <w:lang w:val="ru-RU"/>
        </w:rPr>
        <w:t>‌</w:t>
      </w:r>
      <w:bookmarkStart w:id="61" w:name="b76b4dbb-fa30-4ed1-9e98-8bf7812dd20d"/>
      <w:r w:rsidRPr="00BC48BD">
        <w:rPr>
          <w:rFonts w:ascii="Times New Roman" w:hAnsi="Times New Roman" w:cs="Times New Roman"/>
          <w:sz w:val="24"/>
          <w:szCs w:val="24"/>
          <w:lang w:val="ru-RU"/>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1"/>
      <w:r w:rsidRPr="00BC48BD">
        <w:rPr>
          <w:rFonts w:ascii="Times New Roman" w:hAnsi="Times New Roman" w:cs="Times New Roman"/>
          <w:sz w:val="24"/>
          <w:szCs w:val="24"/>
          <w:lang w:val="ru-RU"/>
        </w:rPr>
        <w:t>‌‌</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Зарубежная поэзия </w:t>
      </w:r>
      <w:r w:rsidRPr="00BC48BD">
        <w:rPr>
          <w:rFonts w:ascii="Times New Roman" w:hAnsi="Times New Roman" w:cs="Times New Roman"/>
          <w:b/>
          <w:sz w:val="24"/>
          <w:szCs w:val="24"/>
        </w:rPr>
        <w:t>XX</w:t>
      </w:r>
      <w:r w:rsidRPr="00BC48BD">
        <w:rPr>
          <w:rFonts w:ascii="Times New Roman" w:hAnsi="Times New Roman" w:cs="Times New Roman"/>
          <w:b/>
          <w:sz w:val="24"/>
          <w:szCs w:val="24"/>
          <w:lang w:val="ru-RU"/>
        </w:rPr>
        <w:t xml:space="preserve"> века</w:t>
      </w:r>
      <w:r w:rsidRPr="00BC48BD">
        <w:rPr>
          <w:rFonts w:ascii="Times New Roman" w:hAnsi="Times New Roman" w:cs="Times New Roman"/>
          <w:sz w:val="24"/>
          <w:szCs w:val="24"/>
          <w:lang w:val="ru-RU"/>
        </w:rPr>
        <w:t>‌</w:t>
      </w:r>
      <w:bookmarkStart w:id="62" w:name="c3582c8b-9b9d-421a-be2c-febf69697562"/>
      <w:r w:rsidRPr="00BC48BD">
        <w:rPr>
          <w:rFonts w:ascii="Times New Roman" w:hAnsi="Times New Roman" w:cs="Times New Roman"/>
          <w:sz w:val="24"/>
          <w:szCs w:val="24"/>
          <w:lang w:val="ru-RU"/>
        </w:rPr>
        <w:t xml:space="preserve">(не менее трёх стихотворений одного из поэтов по выбору). Например, стихотворения Г. Аполлинера, Ф. Гарсиа Лорки, </w:t>
      </w:r>
      <w:r w:rsidRPr="00BC48BD">
        <w:rPr>
          <w:rFonts w:ascii="Times New Roman" w:hAnsi="Times New Roman" w:cs="Times New Roman"/>
          <w:sz w:val="24"/>
          <w:szCs w:val="24"/>
        </w:rPr>
        <w:t>P</w:t>
      </w:r>
      <w:r w:rsidRPr="00BC48BD">
        <w:rPr>
          <w:rFonts w:ascii="Times New Roman" w:hAnsi="Times New Roman" w:cs="Times New Roman"/>
          <w:sz w:val="24"/>
          <w:szCs w:val="24"/>
          <w:lang w:val="ru-RU"/>
        </w:rPr>
        <w:t>. </w:t>
      </w:r>
      <w:r w:rsidRPr="00BC48BD">
        <w:rPr>
          <w:rFonts w:ascii="Times New Roman" w:hAnsi="Times New Roman" w:cs="Times New Roman"/>
          <w:sz w:val="24"/>
          <w:szCs w:val="24"/>
        </w:rPr>
        <w:t>M</w:t>
      </w:r>
      <w:r w:rsidRPr="00BC48BD">
        <w:rPr>
          <w:rFonts w:ascii="Times New Roman" w:hAnsi="Times New Roman" w:cs="Times New Roman"/>
          <w:sz w:val="24"/>
          <w:szCs w:val="24"/>
          <w:lang w:val="ru-RU"/>
        </w:rPr>
        <w:t>. Рильке, Т. С. Элиота и др.</w:t>
      </w:r>
      <w:bookmarkEnd w:id="62"/>
      <w:r w:rsidRPr="00BC48BD">
        <w:rPr>
          <w:rFonts w:ascii="Times New Roman" w:hAnsi="Times New Roman" w:cs="Times New Roman"/>
          <w:sz w:val="24"/>
          <w:szCs w:val="24"/>
          <w:lang w:val="ru-RU"/>
        </w:rPr>
        <w:t xml:space="preserve">‌‌ </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Зарубежная драматургия </w:t>
      </w:r>
      <w:r w:rsidRPr="00BC48BD">
        <w:rPr>
          <w:rFonts w:ascii="Times New Roman" w:hAnsi="Times New Roman" w:cs="Times New Roman"/>
          <w:b/>
          <w:sz w:val="24"/>
          <w:szCs w:val="24"/>
        </w:rPr>
        <w:t>XX</w:t>
      </w:r>
      <w:r w:rsidRPr="00BC48BD">
        <w:rPr>
          <w:rFonts w:ascii="Times New Roman" w:hAnsi="Times New Roman" w:cs="Times New Roman"/>
          <w:b/>
          <w:sz w:val="24"/>
          <w:szCs w:val="24"/>
          <w:lang w:val="ru-RU"/>
        </w:rPr>
        <w:t xml:space="preserve"> века</w:t>
      </w:r>
      <w:r w:rsidRPr="00BC48BD">
        <w:rPr>
          <w:rFonts w:ascii="Times New Roman" w:hAnsi="Times New Roman" w:cs="Times New Roman"/>
          <w:sz w:val="24"/>
          <w:szCs w:val="24"/>
          <w:lang w:val="ru-RU"/>
        </w:rPr>
        <w:t>‌</w:t>
      </w:r>
      <w:bookmarkStart w:id="63" w:name="4dc6c001-a998-4a38-9e8e-84d3dca3a9fd"/>
      <w:r w:rsidRPr="00BC48BD">
        <w:rPr>
          <w:rFonts w:ascii="Times New Roman" w:hAnsi="Times New Roman" w:cs="Times New Roman"/>
          <w:sz w:val="24"/>
          <w:szCs w:val="24"/>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3"/>
      <w:r w:rsidRPr="00BC48BD">
        <w:rPr>
          <w:rFonts w:ascii="Times New Roman" w:hAnsi="Times New Roman" w:cs="Times New Roman"/>
          <w:sz w:val="24"/>
          <w:szCs w:val="24"/>
          <w:lang w:val="ru-RU"/>
        </w:rPr>
        <w:t>‌‌</w:t>
      </w:r>
    </w:p>
    <w:p w:rsidR="000F792A" w:rsidRPr="00BC48BD" w:rsidRDefault="000F792A">
      <w:pPr>
        <w:rPr>
          <w:rFonts w:ascii="Times New Roman" w:hAnsi="Times New Roman" w:cs="Times New Roman"/>
          <w:sz w:val="24"/>
          <w:szCs w:val="24"/>
          <w:lang w:val="ru-RU"/>
        </w:rPr>
        <w:sectPr w:rsidR="000F792A" w:rsidRPr="00BC48BD">
          <w:pgSz w:w="11906" w:h="16383"/>
          <w:pgMar w:top="1134" w:right="850" w:bottom="1134" w:left="1701" w:header="720" w:footer="720" w:gutter="0"/>
          <w:cols w:space="720"/>
        </w:sectPr>
      </w:pPr>
    </w:p>
    <w:p w:rsidR="000F792A" w:rsidRPr="00BC48BD" w:rsidRDefault="001C7708">
      <w:pPr>
        <w:spacing w:after="0" w:line="264" w:lineRule="auto"/>
        <w:ind w:left="120"/>
        <w:jc w:val="both"/>
        <w:rPr>
          <w:rFonts w:ascii="Times New Roman" w:hAnsi="Times New Roman" w:cs="Times New Roman"/>
          <w:sz w:val="24"/>
          <w:szCs w:val="24"/>
          <w:lang w:val="ru-RU"/>
        </w:rPr>
      </w:pPr>
      <w:bookmarkStart w:id="64" w:name="block-9846343"/>
      <w:bookmarkEnd w:id="5"/>
      <w:r w:rsidRPr="00BC48BD">
        <w:rPr>
          <w:rFonts w:ascii="Times New Roman" w:hAnsi="Times New Roman" w:cs="Times New Roman"/>
          <w:b/>
          <w:sz w:val="24"/>
          <w:szCs w:val="24"/>
          <w:lang w:val="ru-RU"/>
        </w:rPr>
        <w:lastRenderedPageBreak/>
        <w:t>ПЛАНИРУЕМЫЕ РЕЗУЛЬТАТЫ ОСВОЕНИЯ УЧЕБНОГО ПРЕДМЕТА «ЛИТЕРАТУРА» В СРЕДНЕЙ ШКОЛЕ</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3"/>
          <w:sz w:val="24"/>
          <w:szCs w:val="24"/>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Личностные результаты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Личностные результаты освоения Программы среднего общего образования по литературе</w:t>
      </w:r>
      <w:r w:rsidRPr="00BC48BD">
        <w:rPr>
          <w:rFonts w:ascii="Times New Roman" w:hAnsi="Times New Roman" w:cs="Times New Roman"/>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1) гражданского воспитания:</w:t>
      </w:r>
    </w:p>
    <w:p w:rsidR="000F792A" w:rsidRPr="00BC48BD" w:rsidRDefault="001C7708">
      <w:pPr>
        <w:numPr>
          <w:ilvl w:val="0"/>
          <w:numId w:val="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0F792A" w:rsidRPr="00BC48BD" w:rsidRDefault="001C7708">
      <w:pPr>
        <w:numPr>
          <w:ilvl w:val="0"/>
          <w:numId w:val="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осознание своих конституционных прав и обязанностей, уважение закона и правопорядка;</w:t>
      </w:r>
    </w:p>
    <w:p w:rsidR="000F792A" w:rsidRPr="00BC48BD" w:rsidRDefault="001C7708">
      <w:pPr>
        <w:numPr>
          <w:ilvl w:val="0"/>
          <w:numId w:val="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0F792A" w:rsidRPr="00BC48BD" w:rsidRDefault="001C7708">
      <w:pPr>
        <w:numPr>
          <w:ilvl w:val="0"/>
          <w:numId w:val="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F792A" w:rsidRPr="00BC48BD" w:rsidRDefault="001C7708">
      <w:pPr>
        <w:numPr>
          <w:ilvl w:val="0"/>
          <w:numId w:val="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F792A" w:rsidRPr="00BC48BD" w:rsidRDefault="001C7708">
      <w:pPr>
        <w:numPr>
          <w:ilvl w:val="0"/>
          <w:numId w:val="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умение взаимодействовать с социальными институтами в соответствии с их функциями и назначением;</w:t>
      </w:r>
    </w:p>
    <w:p w:rsidR="000F792A" w:rsidRPr="00BC48BD" w:rsidRDefault="001C7708">
      <w:pPr>
        <w:numPr>
          <w:ilvl w:val="0"/>
          <w:numId w:val="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готовность к гуманитарной и волонтёрской деятельности;</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2) патриотического воспитания:</w:t>
      </w:r>
    </w:p>
    <w:p w:rsidR="000F792A" w:rsidRPr="00BC48BD" w:rsidRDefault="001C7708">
      <w:pPr>
        <w:numPr>
          <w:ilvl w:val="0"/>
          <w:numId w:val="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r w:rsidRPr="00BC48BD">
        <w:rPr>
          <w:rFonts w:ascii="Times New Roman" w:hAnsi="Times New Roman" w:cs="Times New Roman"/>
          <w:sz w:val="24"/>
          <w:szCs w:val="24"/>
          <w:lang w:val="ru-RU"/>
        </w:rPr>
        <w:lastRenderedPageBreak/>
        <w:t>многонационального народа России в контексте изучения произведений русской и зарубежной литературы, а также литератур народов России;</w:t>
      </w:r>
    </w:p>
    <w:p w:rsidR="000F792A" w:rsidRPr="00BC48BD" w:rsidRDefault="001C7708">
      <w:pPr>
        <w:numPr>
          <w:ilvl w:val="0"/>
          <w:numId w:val="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0F792A" w:rsidRPr="00BC48BD" w:rsidRDefault="001C7708">
      <w:pPr>
        <w:numPr>
          <w:ilvl w:val="0"/>
          <w:numId w:val="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3) духовно-нравственного воспитания:</w:t>
      </w:r>
    </w:p>
    <w:p w:rsidR="000F792A" w:rsidRPr="00BC48BD" w:rsidRDefault="001C7708">
      <w:pPr>
        <w:numPr>
          <w:ilvl w:val="0"/>
          <w:numId w:val="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осознание духовных ценностей российского народа;</w:t>
      </w:r>
    </w:p>
    <w:p w:rsidR="000F792A" w:rsidRPr="00BC48BD" w:rsidRDefault="001C7708">
      <w:pPr>
        <w:numPr>
          <w:ilvl w:val="0"/>
          <w:numId w:val="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сформированность нравственного сознания, этического поведения;</w:t>
      </w:r>
    </w:p>
    <w:p w:rsidR="000F792A" w:rsidRPr="00BC48BD" w:rsidRDefault="001C7708">
      <w:pPr>
        <w:numPr>
          <w:ilvl w:val="0"/>
          <w:numId w:val="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F792A" w:rsidRPr="00BC48BD" w:rsidRDefault="001C7708">
      <w:pPr>
        <w:numPr>
          <w:ilvl w:val="0"/>
          <w:numId w:val="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осознание личного вклада в построение устойчивого будущего;</w:t>
      </w:r>
    </w:p>
    <w:p w:rsidR="000F792A" w:rsidRPr="00BC48BD" w:rsidRDefault="001C7708">
      <w:pPr>
        <w:numPr>
          <w:ilvl w:val="0"/>
          <w:numId w:val="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4) эстетического воспитания:</w:t>
      </w:r>
    </w:p>
    <w:p w:rsidR="000F792A" w:rsidRPr="00BC48BD" w:rsidRDefault="001C7708">
      <w:pPr>
        <w:numPr>
          <w:ilvl w:val="0"/>
          <w:numId w:val="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F792A" w:rsidRPr="00BC48BD" w:rsidRDefault="001C7708">
      <w:pPr>
        <w:numPr>
          <w:ilvl w:val="0"/>
          <w:numId w:val="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0F792A" w:rsidRPr="00BC48BD" w:rsidRDefault="001C7708">
      <w:pPr>
        <w:numPr>
          <w:ilvl w:val="0"/>
          <w:numId w:val="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F792A" w:rsidRPr="00BC48BD" w:rsidRDefault="001C7708">
      <w:pPr>
        <w:numPr>
          <w:ilvl w:val="0"/>
          <w:numId w:val="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5) физического воспитания:</w:t>
      </w:r>
    </w:p>
    <w:p w:rsidR="000F792A" w:rsidRPr="00BC48BD" w:rsidRDefault="001C7708">
      <w:pPr>
        <w:numPr>
          <w:ilvl w:val="0"/>
          <w:numId w:val="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сформированность здорового и безопасного образа жизни, ответственного отношения к своему здоровью;</w:t>
      </w:r>
    </w:p>
    <w:p w:rsidR="000F792A" w:rsidRPr="00BC48BD" w:rsidRDefault="001C7708">
      <w:pPr>
        <w:numPr>
          <w:ilvl w:val="0"/>
          <w:numId w:val="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потребность в физическом совершенствовании, занятиях спортивно-оздоровительной деятельностью;</w:t>
      </w:r>
    </w:p>
    <w:p w:rsidR="000F792A" w:rsidRPr="00BC48BD" w:rsidRDefault="001C7708">
      <w:pPr>
        <w:numPr>
          <w:ilvl w:val="0"/>
          <w:numId w:val="6"/>
        </w:numPr>
        <w:spacing w:after="0"/>
        <w:rPr>
          <w:rFonts w:ascii="Times New Roman" w:hAnsi="Times New Roman" w:cs="Times New Roman"/>
          <w:sz w:val="24"/>
          <w:szCs w:val="24"/>
          <w:lang w:val="ru-RU"/>
        </w:rPr>
      </w:pPr>
      <w:r w:rsidRPr="00BC48BD">
        <w:rPr>
          <w:rFonts w:ascii="Times New Roman" w:hAnsi="Times New Roman" w:cs="Times New Roman"/>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F792A" w:rsidRPr="00BC48BD" w:rsidRDefault="001C7708">
      <w:pPr>
        <w:spacing w:after="0"/>
        <w:ind w:left="120"/>
        <w:rPr>
          <w:rFonts w:ascii="Times New Roman" w:hAnsi="Times New Roman" w:cs="Times New Roman"/>
          <w:sz w:val="24"/>
          <w:szCs w:val="24"/>
        </w:rPr>
      </w:pPr>
      <w:r w:rsidRPr="00BC48BD">
        <w:rPr>
          <w:rFonts w:ascii="Times New Roman" w:hAnsi="Times New Roman" w:cs="Times New Roman"/>
          <w:b/>
          <w:sz w:val="24"/>
          <w:szCs w:val="24"/>
        </w:rPr>
        <w:t>6) трудового воспитания:</w:t>
      </w:r>
    </w:p>
    <w:p w:rsidR="000F792A" w:rsidRPr="00BC48BD" w:rsidRDefault="001C7708">
      <w:pPr>
        <w:numPr>
          <w:ilvl w:val="0"/>
          <w:numId w:val="7"/>
        </w:numPr>
        <w:spacing w:after="0"/>
        <w:rPr>
          <w:rFonts w:ascii="Times New Roman" w:hAnsi="Times New Roman" w:cs="Times New Roman"/>
          <w:sz w:val="24"/>
          <w:szCs w:val="24"/>
          <w:lang w:val="ru-RU"/>
        </w:rPr>
      </w:pPr>
      <w:r w:rsidRPr="00BC48BD">
        <w:rPr>
          <w:rFonts w:ascii="Times New Roman" w:hAnsi="Times New Roman" w:cs="Times New Roman"/>
          <w:sz w:val="24"/>
          <w:szCs w:val="24"/>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F792A" w:rsidRPr="00BC48BD" w:rsidRDefault="001C7708">
      <w:pPr>
        <w:numPr>
          <w:ilvl w:val="0"/>
          <w:numId w:val="7"/>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0F792A" w:rsidRPr="00BC48BD" w:rsidRDefault="001C7708">
      <w:pPr>
        <w:numPr>
          <w:ilvl w:val="0"/>
          <w:numId w:val="7"/>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F792A" w:rsidRPr="00BC48BD" w:rsidRDefault="001C7708">
      <w:pPr>
        <w:numPr>
          <w:ilvl w:val="0"/>
          <w:numId w:val="7"/>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7) экологического воспитания:</w:t>
      </w:r>
    </w:p>
    <w:p w:rsidR="000F792A" w:rsidRPr="00BC48BD" w:rsidRDefault="001C7708">
      <w:pPr>
        <w:numPr>
          <w:ilvl w:val="0"/>
          <w:numId w:val="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0F792A" w:rsidRPr="00BC48BD" w:rsidRDefault="001C7708">
      <w:pPr>
        <w:numPr>
          <w:ilvl w:val="0"/>
          <w:numId w:val="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F792A" w:rsidRPr="00BC48BD" w:rsidRDefault="001C7708">
      <w:pPr>
        <w:numPr>
          <w:ilvl w:val="0"/>
          <w:numId w:val="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F792A" w:rsidRPr="00BC48BD" w:rsidRDefault="001C7708">
      <w:pPr>
        <w:numPr>
          <w:ilvl w:val="0"/>
          <w:numId w:val="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8) ценности научного познания:</w:t>
      </w:r>
    </w:p>
    <w:p w:rsidR="000F792A" w:rsidRPr="00BC48BD" w:rsidRDefault="001C7708">
      <w:pPr>
        <w:numPr>
          <w:ilvl w:val="0"/>
          <w:numId w:val="9"/>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792A" w:rsidRPr="00BC48BD" w:rsidRDefault="001C7708">
      <w:pPr>
        <w:numPr>
          <w:ilvl w:val="0"/>
          <w:numId w:val="9"/>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F792A" w:rsidRPr="00BC48BD" w:rsidRDefault="001C7708">
      <w:pPr>
        <w:numPr>
          <w:ilvl w:val="0"/>
          <w:numId w:val="9"/>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0F792A" w:rsidRPr="00BC48BD" w:rsidRDefault="001C7708">
      <w:pPr>
        <w:numPr>
          <w:ilvl w:val="0"/>
          <w:numId w:val="10"/>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F792A" w:rsidRPr="00BC48BD" w:rsidRDefault="001C7708">
      <w:pPr>
        <w:numPr>
          <w:ilvl w:val="0"/>
          <w:numId w:val="10"/>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F792A" w:rsidRPr="00BC48BD" w:rsidRDefault="001C7708">
      <w:pPr>
        <w:numPr>
          <w:ilvl w:val="0"/>
          <w:numId w:val="10"/>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F792A" w:rsidRPr="00BC48BD" w:rsidRDefault="001C7708">
      <w:pPr>
        <w:numPr>
          <w:ilvl w:val="0"/>
          <w:numId w:val="10"/>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F792A" w:rsidRPr="00BC48BD" w:rsidRDefault="001C7708">
      <w:pPr>
        <w:numPr>
          <w:ilvl w:val="0"/>
          <w:numId w:val="10"/>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Метапредметные результаты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Метапредметные результаты освоения рабочей программы по литературе для среднего общего образования должны отражать:</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Овладение универсальными учебными познавательными действиями:</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1) базовые логические действия:</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определять цели деятельности, задавать параметры и критерии их достижения;</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разрабатывать план решения проблемы с учётом анализа имеющихся материальных и нематериальных ресурсов;</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F792A" w:rsidRPr="00BC48BD" w:rsidRDefault="001C7708">
      <w:pPr>
        <w:numPr>
          <w:ilvl w:val="0"/>
          <w:numId w:val="11"/>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развивать креативное мышление при решении жизненных проблем с опорой на собственный читательский опыт;</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2) базовые исследовательские действия:</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формировать научный тип мышления, владеть научной терминологией, ключевыми понятиями и методами современного литературоведения;</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w:t>
      </w:r>
      <w:r w:rsidRPr="00BC48BD">
        <w:rPr>
          <w:rFonts w:ascii="Times New Roman" w:hAnsi="Times New Roman" w:cs="Times New Roman"/>
          <w:sz w:val="24"/>
          <w:szCs w:val="24"/>
          <w:lang w:val="ru-RU"/>
        </w:rPr>
        <w:lastRenderedPageBreak/>
        <w:t>аргументы для доказательства своих утверждений, задавать параметры и критерии решения;</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давать оценку новым ситуациям, оценивать приобретённый опыт, в том числе читательский;</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осуществлять целенаправленный поиск переноса средств и способов действия в профессиональную среду;</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уметь интегрировать знания из разных предметных областей;</w:t>
      </w:r>
    </w:p>
    <w:p w:rsidR="000F792A" w:rsidRPr="00BC48BD" w:rsidRDefault="001C7708">
      <w:pPr>
        <w:numPr>
          <w:ilvl w:val="0"/>
          <w:numId w:val="12"/>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3) работа с информацией:</w:t>
      </w:r>
    </w:p>
    <w:p w:rsidR="000F792A" w:rsidRPr="00BC48BD" w:rsidRDefault="001C7708">
      <w:pPr>
        <w:numPr>
          <w:ilvl w:val="0"/>
          <w:numId w:val="1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F792A" w:rsidRPr="00BC48BD" w:rsidRDefault="001C7708">
      <w:pPr>
        <w:numPr>
          <w:ilvl w:val="0"/>
          <w:numId w:val="1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0F792A" w:rsidRPr="00BC48BD" w:rsidRDefault="001C7708">
      <w:pPr>
        <w:numPr>
          <w:ilvl w:val="0"/>
          <w:numId w:val="1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0F792A" w:rsidRPr="00BC48BD" w:rsidRDefault="001C7708">
      <w:pPr>
        <w:numPr>
          <w:ilvl w:val="0"/>
          <w:numId w:val="1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792A" w:rsidRPr="00BC48BD" w:rsidRDefault="001C7708">
      <w:pPr>
        <w:numPr>
          <w:ilvl w:val="0"/>
          <w:numId w:val="13"/>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владеть навыками распознавания и защиты литературной и другой информации, информационной безопасности личности.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Овладение универсальными коммуникативными действиями: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1) общение:</w:t>
      </w:r>
    </w:p>
    <w:p w:rsidR="000F792A" w:rsidRPr="00BC48BD" w:rsidRDefault="001C7708">
      <w:pPr>
        <w:numPr>
          <w:ilvl w:val="0"/>
          <w:numId w:val="1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0F792A" w:rsidRPr="00BC48BD" w:rsidRDefault="001C7708">
      <w:pPr>
        <w:numPr>
          <w:ilvl w:val="0"/>
          <w:numId w:val="1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F792A" w:rsidRPr="00BC48BD" w:rsidRDefault="001C7708">
      <w:pPr>
        <w:numPr>
          <w:ilvl w:val="0"/>
          <w:numId w:val="1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F792A" w:rsidRPr="00BC48BD" w:rsidRDefault="001C7708">
      <w:pPr>
        <w:numPr>
          <w:ilvl w:val="0"/>
          <w:numId w:val="14"/>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2) совместная деятельность:</w:t>
      </w:r>
    </w:p>
    <w:p w:rsidR="000F792A" w:rsidRPr="00BC48BD" w:rsidRDefault="001C7708">
      <w:pPr>
        <w:numPr>
          <w:ilvl w:val="0"/>
          <w:numId w:val="1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0F792A" w:rsidRPr="00BC48BD" w:rsidRDefault="001C7708">
      <w:pPr>
        <w:numPr>
          <w:ilvl w:val="0"/>
          <w:numId w:val="1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выбирать тематику и методы совместных действий с учётом общих интересов и возможностей каждого члена коллектива;</w:t>
      </w:r>
    </w:p>
    <w:p w:rsidR="000F792A" w:rsidRPr="00BC48BD" w:rsidRDefault="001C7708">
      <w:pPr>
        <w:numPr>
          <w:ilvl w:val="0"/>
          <w:numId w:val="1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0F792A" w:rsidRPr="00BC48BD" w:rsidRDefault="001C7708">
      <w:pPr>
        <w:numPr>
          <w:ilvl w:val="0"/>
          <w:numId w:val="1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оценивать качество своего вклада и каждого участника команды в общий результат по разработанным критериям;</w:t>
      </w:r>
    </w:p>
    <w:p w:rsidR="000F792A" w:rsidRPr="00BC48BD" w:rsidRDefault="001C7708">
      <w:pPr>
        <w:numPr>
          <w:ilvl w:val="0"/>
          <w:numId w:val="1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rsidR="000F792A" w:rsidRPr="00BC48BD" w:rsidRDefault="001C7708">
      <w:pPr>
        <w:numPr>
          <w:ilvl w:val="0"/>
          <w:numId w:val="15"/>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Овладение универсальными регулятивными действиями: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1) самоорганизация:</w:t>
      </w:r>
    </w:p>
    <w:p w:rsidR="000F792A" w:rsidRPr="00BC48BD" w:rsidRDefault="001C7708">
      <w:pPr>
        <w:numPr>
          <w:ilvl w:val="0"/>
          <w:numId w:val="16"/>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0F792A" w:rsidRPr="00BC48BD" w:rsidRDefault="001C7708">
      <w:pPr>
        <w:numPr>
          <w:ilvl w:val="0"/>
          <w:numId w:val="16"/>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F792A" w:rsidRPr="00BC48BD" w:rsidRDefault="001C7708">
      <w:pPr>
        <w:numPr>
          <w:ilvl w:val="0"/>
          <w:numId w:val="16"/>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давать оценку новым ситуациям, в том числе изображённым в художественной литературе;</w:t>
      </w:r>
    </w:p>
    <w:p w:rsidR="000F792A" w:rsidRPr="00BC48BD" w:rsidRDefault="001C7708">
      <w:pPr>
        <w:numPr>
          <w:ilvl w:val="0"/>
          <w:numId w:val="16"/>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расширять рамки учебного предмета на основе личных предпочтений с опорой на читательский опыт;</w:t>
      </w:r>
    </w:p>
    <w:p w:rsidR="000F792A" w:rsidRPr="00BC48BD" w:rsidRDefault="001C7708">
      <w:pPr>
        <w:numPr>
          <w:ilvl w:val="0"/>
          <w:numId w:val="16"/>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делать осознанный выбор, аргументировать его, брать ответственность за решение;</w:t>
      </w:r>
    </w:p>
    <w:p w:rsidR="000F792A" w:rsidRPr="00BC48BD" w:rsidRDefault="001C7708">
      <w:pPr>
        <w:numPr>
          <w:ilvl w:val="0"/>
          <w:numId w:val="16"/>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оценивать приобретённый опыт с учётом литературных знаний;</w:t>
      </w:r>
    </w:p>
    <w:p w:rsidR="000F792A" w:rsidRPr="00BC48BD" w:rsidRDefault="001C7708">
      <w:pPr>
        <w:numPr>
          <w:ilvl w:val="0"/>
          <w:numId w:val="16"/>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2) самоконтроль:</w:t>
      </w:r>
    </w:p>
    <w:p w:rsidR="000F792A" w:rsidRPr="00BC48BD" w:rsidRDefault="001C7708">
      <w:pPr>
        <w:numPr>
          <w:ilvl w:val="0"/>
          <w:numId w:val="17"/>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0F792A" w:rsidRPr="00BC48BD" w:rsidRDefault="001C7708">
      <w:pPr>
        <w:numPr>
          <w:ilvl w:val="0"/>
          <w:numId w:val="17"/>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F792A" w:rsidRPr="00BC48BD" w:rsidRDefault="001C7708">
      <w:pPr>
        <w:numPr>
          <w:ilvl w:val="0"/>
          <w:numId w:val="17"/>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уметь оценивать риски и своевременно принимать решения по их снижению;</w:t>
      </w:r>
    </w:p>
    <w:p w:rsidR="000F792A" w:rsidRPr="00BC48BD" w:rsidRDefault="001C7708">
      <w:pPr>
        <w:spacing w:after="0" w:line="264" w:lineRule="auto"/>
        <w:ind w:firstLine="600"/>
        <w:jc w:val="both"/>
        <w:rPr>
          <w:rFonts w:ascii="Times New Roman" w:hAnsi="Times New Roman" w:cs="Times New Roman"/>
          <w:sz w:val="24"/>
          <w:szCs w:val="24"/>
        </w:rPr>
      </w:pPr>
      <w:r w:rsidRPr="00BC48BD">
        <w:rPr>
          <w:rFonts w:ascii="Times New Roman" w:hAnsi="Times New Roman" w:cs="Times New Roman"/>
          <w:b/>
          <w:sz w:val="24"/>
          <w:szCs w:val="24"/>
        </w:rPr>
        <w:t>3) принятие себя и других:</w:t>
      </w:r>
    </w:p>
    <w:p w:rsidR="000F792A" w:rsidRPr="00BC48BD" w:rsidRDefault="001C7708">
      <w:pPr>
        <w:numPr>
          <w:ilvl w:val="0"/>
          <w:numId w:val="1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принимать себя, понимая свои недостатки и достоинства;</w:t>
      </w:r>
    </w:p>
    <w:p w:rsidR="000F792A" w:rsidRPr="00BC48BD" w:rsidRDefault="001C7708">
      <w:pPr>
        <w:numPr>
          <w:ilvl w:val="0"/>
          <w:numId w:val="1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w:t>
      </w:r>
      <w:r w:rsidRPr="00BC48BD">
        <w:rPr>
          <w:rFonts w:ascii="Times New Roman" w:hAnsi="Times New Roman" w:cs="Times New Roman"/>
          <w:sz w:val="24"/>
          <w:szCs w:val="24"/>
          <w:lang w:val="ru-RU"/>
        </w:rPr>
        <w:lastRenderedPageBreak/>
        <w:t>литературных героев и проблем, поставленных в художественных произведениях;</w:t>
      </w:r>
    </w:p>
    <w:p w:rsidR="000F792A" w:rsidRPr="00BC48BD" w:rsidRDefault="001C7708">
      <w:pPr>
        <w:numPr>
          <w:ilvl w:val="0"/>
          <w:numId w:val="1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признавать своё право и право других на ошибки в дискуссиях на литературные темы;</w:t>
      </w:r>
    </w:p>
    <w:p w:rsidR="000F792A" w:rsidRPr="00BC48BD" w:rsidRDefault="001C7708">
      <w:pPr>
        <w:numPr>
          <w:ilvl w:val="0"/>
          <w:numId w:val="18"/>
        </w:numPr>
        <w:spacing w:after="0" w:line="264" w:lineRule="auto"/>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развивать способность понимать мир с позиции другого человека, используя знания по литературе.</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Предметные результаты (10–11 классы)</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Предметные результаты по литературе в средней школе должны обеспечивать:</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2) осознание взаимосвязи между языковым, литературным, интеллектуальным, духовно-нравственным развитием личности;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sidRPr="00BC48BD">
        <w:rPr>
          <w:rFonts w:ascii="Times New Roman" w:hAnsi="Times New Roman" w:cs="Times New Roman"/>
          <w:sz w:val="24"/>
          <w:szCs w:val="24"/>
        </w:rPr>
        <w:t>H</w:t>
      </w:r>
      <w:r w:rsidRPr="00BC48BD">
        <w:rPr>
          <w:rFonts w:ascii="Times New Roman" w:hAnsi="Times New Roman" w:cs="Times New Roman"/>
          <w:sz w:val="24"/>
          <w:szCs w:val="24"/>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r w:rsidRPr="00BC48BD">
        <w:rPr>
          <w:rFonts w:ascii="Times New Roman" w:hAnsi="Times New Roman" w:cs="Times New Roman"/>
          <w:sz w:val="24"/>
          <w:szCs w:val="24"/>
          <w:lang w:val="ru-RU"/>
        </w:rPr>
        <w:lastRenderedPageBreak/>
        <w:t xml:space="preserve">произведения литературы второй половины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2"/>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w:t>
      </w:r>
      <w:r w:rsidRPr="00BC48BD">
        <w:rPr>
          <w:rFonts w:ascii="Times New Roman" w:hAnsi="Times New Roman" w:cs="Times New Roman"/>
          <w:spacing w:val="-2"/>
          <w:sz w:val="24"/>
          <w:szCs w:val="24"/>
          <w:lang w:val="ru-RU"/>
        </w:rPr>
        <w:lastRenderedPageBreak/>
        <w:t>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3"/>
          <w:sz w:val="24"/>
          <w:szCs w:val="24"/>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Предметные результаты по классам:</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10 КЛАСС</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w:t>
      </w:r>
      <w:r w:rsidRPr="00BC48BD">
        <w:rPr>
          <w:rFonts w:ascii="Times New Roman" w:hAnsi="Times New Roman" w:cs="Times New Roman"/>
          <w:sz w:val="24"/>
          <w:szCs w:val="24"/>
          <w:lang w:val="ru-RU"/>
        </w:rPr>
        <w:lastRenderedPageBreak/>
        <w:t>русской и зарубежной литературной классики и собственного интеллектуально-нравственного роста;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2"/>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1"/>
          <w:sz w:val="24"/>
          <w:szCs w:val="24"/>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sidRPr="00BC48BD">
        <w:rPr>
          <w:rFonts w:ascii="Times New Roman" w:hAnsi="Times New Roman" w:cs="Times New Roman"/>
          <w:spacing w:val="-1"/>
          <w:sz w:val="24"/>
          <w:szCs w:val="24"/>
        </w:rPr>
        <w:t>XIX</w:t>
      </w:r>
      <w:r w:rsidRPr="00BC48BD">
        <w:rPr>
          <w:rFonts w:ascii="Times New Roman" w:hAnsi="Times New Roman" w:cs="Times New Roman"/>
          <w:spacing w:val="-1"/>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6) способность выявлять в произведениях художественной литературы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w:t>
      </w:r>
      <w:r w:rsidRPr="00BC48BD">
        <w:rPr>
          <w:rFonts w:ascii="Times New Roman" w:hAnsi="Times New Roman" w:cs="Times New Roman"/>
          <w:sz w:val="24"/>
          <w:szCs w:val="24"/>
          <w:lang w:val="ru-RU"/>
        </w:rPr>
        <w:lastRenderedPageBreak/>
        <w:t>киноведения в процессе анализа и интерпретации произведений художественной литературы и других видов искусств;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14) сформированность представлений о стилях художественной литературы разных эпох, об индивидуальном авторском стиле;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6"/>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left="120"/>
        <w:jc w:val="both"/>
        <w:rPr>
          <w:rFonts w:ascii="Times New Roman" w:hAnsi="Times New Roman" w:cs="Times New Roman"/>
          <w:sz w:val="24"/>
          <w:szCs w:val="24"/>
          <w:lang w:val="ru-RU"/>
        </w:rPr>
      </w:pPr>
      <w:r w:rsidRPr="00BC48BD">
        <w:rPr>
          <w:rFonts w:ascii="Times New Roman" w:hAnsi="Times New Roman" w:cs="Times New Roman"/>
          <w:b/>
          <w:sz w:val="24"/>
          <w:szCs w:val="24"/>
          <w:lang w:val="ru-RU"/>
        </w:rPr>
        <w:t>11 КЛАСС</w:t>
      </w:r>
    </w:p>
    <w:p w:rsidR="000F792A" w:rsidRPr="00BC48BD" w:rsidRDefault="000F792A">
      <w:pPr>
        <w:spacing w:after="0" w:line="264" w:lineRule="auto"/>
        <w:ind w:left="120"/>
        <w:jc w:val="both"/>
        <w:rPr>
          <w:rFonts w:ascii="Times New Roman" w:hAnsi="Times New Roman" w:cs="Times New Roman"/>
          <w:sz w:val="24"/>
          <w:szCs w:val="24"/>
          <w:lang w:val="ru-RU"/>
        </w:rPr>
      </w:pP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–начало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–начало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–начала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w:t>
      </w:r>
      <w:r w:rsidRPr="00BC48BD">
        <w:rPr>
          <w:rFonts w:ascii="Times New Roman" w:hAnsi="Times New Roman" w:cs="Times New Roman"/>
          <w:sz w:val="24"/>
          <w:szCs w:val="24"/>
          <w:lang w:val="ru-RU"/>
        </w:rPr>
        <w:lastRenderedPageBreak/>
        <w:t>киноведения в процессе анализа и интерпретации произведений художественной литературы и литературной критики;</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3"/>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pacing w:val="-3"/>
          <w:sz w:val="24"/>
          <w:szCs w:val="24"/>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0F792A" w:rsidRPr="00BC48BD" w:rsidRDefault="001C7708">
      <w:pPr>
        <w:spacing w:after="0" w:line="264" w:lineRule="auto"/>
        <w:ind w:firstLine="600"/>
        <w:jc w:val="both"/>
        <w:rPr>
          <w:rFonts w:ascii="Times New Roman" w:hAnsi="Times New Roman" w:cs="Times New Roman"/>
          <w:sz w:val="24"/>
          <w:szCs w:val="24"/>
          <w:lang w:val="ru-RU"/>
        </w:rPr>
      </w:pPr>
      <w:r w:rsidRPr="00BC48BD">
        <w:rPr>
          <w:rFonts w:ascii="Times New Roman" w:hAnsi="Times New Roman" w:cs="Times New Roman"/>
          <w:sz w:val="24"/>
          <w:szCs w:val="24"/>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0F792A" w:rsidRPr="00BC48BD" w:rsidRDefault="000F792A">
      <w:pPr>
        <w:rPr>
          <w:rFonts w:ascii="Times New Roman" w:hAnsi="Times New Roman" w:cs="Times New Roman"/>
          <w:sz w:val="24"/>
          <w:szCs w:val="24"/>
          <w:lang w:val="ru-RU"/>
        </w:rPr>
        <w:sectPr w:rsidR="000F792A" w:rsidRPr="00BC48BD">
          <w:pgSz w:w="11906" w:h="16383"/>
          <w:pgMar w:top="1134" w:right="850" w:bottom="1134" w:left="1701" w:header="720" w:footer="720" w:gutter="0"/>
          <w:cols w:space="720"/>
        </w:sectPr>
      </w:pPr>
    </w:p>
    <w:p w:rsidR="000F792A" w:rsidRPr="00BC48BD" w:rsidRDefault="001C7708">
      <w:pPr>
        <w:spacing w:after="0"/>
        <w:ind w:left="120"/>
        <w:rPr>
          <w:rFonts w:ascii="Times New Roman" w:hAnsi="Times New Roman" w:cs="Times New Roman"/>
          <w:sz w:val="24"/>
          <w:szCs w:val="24"/>
        </w:rPr>
      </w:pPr>
      <w:bookmarkStart w:id="65" w:name="block-9846344"/>
      <w:bookmarkEnd w:id="64"/>
      <w:r w:rsidRPr="00BC48BD">
        <w:rPr>
          <w:rFonts w:ascii="Times New Roman" w:hAnsi="Times New Roman" w:cs="Times New Roman"/>
          <w:b/>
          <w:sz w:val="24"/>
          <w:szCs w:val="24"/>
        </w:rPr>
        <w:lastRenderedPageBreak/>
        <w:t xml:space="preserve">ТЕМАТИЧЕСКОЕ ПЛАНИРОВАНИЕ </w:t>
      </w:r>
    </w:p>
    <w:p w:rsidR="000F792A" w:rsidRPr="00BC48BD" w:rsidRDefault="001C7708">
      <w:pPr>
        <w:spacing w:after="0"/>
        <w:ind w:left="120"/>
        <w:rPr>
          <w:rFonts w:ascii="Times New Roman" w:hAnsi="Times New Roman" w:cs="Times New Roman"/>
          <w:sz w:val="24"/>
          <w:szCs w:val="24"/>
        </w:rPr>
      </w:pPr>
      <w:r w:rsidRPr="00BC48BD">
        <w:rPr>
          <w:rFonts w:ascii="Times New Roman" w:hAnsi="Times New Roman" w:cs="Times New Roman"/>
          <w:b/>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4679"/>
        <w:gridCol w:w="1980"/>
        <w:gridCol w:w="2027"/>
        <w:gridCol w:w="3437"/>
      </w:tblGrid>
      <w:tr w:rsidR="000F792A" w:rsidRPr="00BC48BD">
        <w:trPr>
          <w:trHeight w:val="144"/>
          <w:tblCellSpacing w:w="20" w:type="nil"/>
        </w:trPr>
        <w:tc>
          <w:tcPr>
            <w:tcW w:w="718"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 п/п </w:t>
            </w:r>
          </w:p>
          <w:p w:rsidR="000F792A" w:rsidRPr="00BC48BD" w:rsidRDefault="000F792A">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Наименование разделов и тем программы </w:t>
            </w:r>
          </w:p>
          <w:p w:rsidR="000F792A" w:rsidRPr="00BC48BD" w:rsidRDefault="000F792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b/>
                <w:sz w:val="24"/>
                <w:szCs w:val="24"/>
              </w:rPr>
              <w:t>Количество часов</w:t>
            </w:r>
          </w:p>
        </w:tc>
        <w:tc>
          <w:tcPr>
            <w:tcW w:w="3437"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Электронные (цифровые) образовательные ресурсы </w:t>
            </w:r>
          </w:p>
          <w:p w:rsidR="000F792A" w:rsidRPr="00BC48BD" w:rsidRDefault="000F792A">
            <w:pPr>
              <w:spacing w:after="0"/>
              <w:ind w:left="135"/>
              <w:rPr>
                <w:rFonts w:ascii="Times New Roman" w:hAnsi="Times New Roman" w:cs="Times New Roman"/>
                <w:sz w:val="24"/>
                <w:szCs w:val="24"/>
              </w:rPr>
            </w:pPr>
          </w:p>
        </w:tc>
      </w:tr>
      <w:tr w:rsidR="000F792A" w:rsidRPr="00BC48BD">
        <w:trPr>
          <w:trHeight w:val="144"/>
          <w:tblCellSpacing w:w="20" w:type="nil"/>
        </w:trPr>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c>
          <w:tcPr>
            <w:tcW w:w="126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Всего </w:t>
            </w:r>
          </w:p>
          <w:p w:rsidR="000F792A" w:rsidRPr="00BC48BD" w:rsidRDefault="000F792A">
            <w:pPr>
              <w:spacing w:after="0"/>
              <w:ind w:left="135"/>
              <w:rPr>
                <w:rFonts w:ascii="Times New Roman" w:hAnsi="Times New Roman" w:cs="Times New Roman"/>
                <w:sz w:val="24"/>
                <w:szCs w:val="24"/>
              </w:rPr>
            </w:pPr>
          </w:p>
        </w:tc>
        <w:tc>
          <w:tcPr>
            <w:tcW w:w="202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Контрольные работы </w:t>
            </w:r>
          </w:p>
          <w:p w:rsidR="000F792A" w:rsidRPr="00BC48BD" w:rsidRDefault="000F792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r>
      <w:tr w:rsidR="000F792A" w:rsidRPr="00306B15">
        <w:trPr>
          <w:trHeight w:val="144"/>
          <w:tblCellSpacing w:w="20" w:type="nil"/>
        </w:trPr>
        <w:tc>
          <w:tcPr>
            <w:tcW w:w="0" w:type="auto"/>
            <w:gridSpan w:val="5"/>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Раздел 1.Литература второй половины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века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А. Н. Островский. Драма «Гроза». Пьесы «Бесприданница», «Свои люди — сочтёмся» и др. (одно произведение по выбору) Статьи </w:t>
            </w:r>
            <w:r w:rsidRPr="00BC48BD">
              <w:rPr>
                <w:rFonts w:ascii="Times New Roman" w:hAnsi="Times New Roman" w:cs="Times New Roman"/>
                <w:sz w:val="24"/>
                <w:szCs w:val="24"/>
              </w:rPr>
              <w:t>H</w:t>
            </w:r>
            <w:r w:rsidRPr="00BC48BD">
              <w:rPr>
                <w:rFonts w:ascii="Times New Roman" w:hAnsi="Times New Roman" w:cs="Times New Roman"/>
                <w:sz w:val="24"/>
                <w:szCs w:val="24"/>
                <w:lang w:val="ru-RU"/>
              </w:rPr>
              <w:t>. А. Добролюбова «Луч света в тёмном царстве», Д. И. Писарева «Мотивы русской драмы», А. А. Григорьева «После «Грозы» Островского»</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9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sidRPr="00BC48BD">
              <w:rPr>
                <w:rFonts w:ascii="Times New Roman" w:hAnsi="Times New Roman" w:cs="Times New Roman"/>
                <w:sz w:val="24"/>
                <w:szCs w:val="24"/>
              </w:rPr>
              <w:t>H</w:t>
            </w:r>
            <w:r w:rsidRPr="00BC48BD">
              <w:rPr>
                <w:rFonts w:ascii="Times New Roman" w:hAnsi="Times New Roman" w:cs="Times New Roman"/>
                <w:sz w:val="24"/>
                <w:szCs w:val="24"/>
                <w:lang w:val="ru-RU"/>
              </w:rPr>
              <w:t xml:space="preserve">. А. Добролюбова «Что такое обломовщина?», А.В.Дружинина "«Обломов». </w:t>
            </w:r>
            <w:r w:rsidRPr="00BC48BD">
              <w:rPr>
                <w:rFonts w:ascii="Times New Roman" w:hAnsi="Times New Roman" w:cs="Times New Roman"/>
                <w:sz w:val="24"/>
                <w:szCs w:val="24"/>
              </w:rPr>
              <w:t>Роман И. А. Гончарова"</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10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w:t>
            </w:r>
            <w:r w:rsidRPr="00BC48BD">
              <w:rPr>
                <w:rFonts w:ascii="Times New Roman" w:hAnsi="Times New Roman" w:cs="Times New Roman"/>
                <w:sz w:val="24"/>
                <w:szCs w:val="24"/>
                <w:lang w:val="ru-RU"/>
              </w:rPr>
              <w:lastRenderedPageBreak/>
              <w:t>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14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1.4</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Ф. И. Тютчев. Стихотворения (не менее пяти по выбору). Например, «</w:t>
            </w:r>
            <w:r w:rsidRPr="00BC48BD">
              <w:rPr>
                <w:rFonts w:ascii="Times New Roman" w:hAnsi="Times New Roman" w:cs="Times New Roman"/>
                <w:sz w:val="24"/>
                <w:szCs w:val="24"/>
              </w:rPr>
              <w:t>Silentium</w:t>
            </w:r>
            <w:r w:rsidRPr="00BC48BD">
              <w:rPr>
                <w:rFonts w:ascii="Times New Roman" w:hAnsi="Times New Roman" w:cs="Times New Roman"/>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7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sidRPr="00BC48BD">
              <w:rPr>
                <w:rFonts w:ascii="Times New Roman" w:hAnsi="Times New Roman" w:cs="Times New Roman"/>
                <w:sz w:val="24"/>
                <w:szCs w:val="24"/>
              </w:rPr>
              <w:t>Поэма «Кому на Руси жить хорошо»</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8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w:t>
            </w:r>
            <w:r w:rsidRPr="00BC48BD">
              <w:rPr>
                <w:rFonts w:ascii="Times New Roman" w:hAnsi="Times New Roman" w:cs="Times New Roman"/>
                <w:sz w:val="24"/>
                <w:szCs w:val="24"/>
                <w:lang w:val="ru-RU"/>
              </w:rPr>
              <w:lastRenderedPageBreak/>
              <w:t>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7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1.7</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2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1.8</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sidRPr="00BC48BD">
              <w:rPr>
                <w:rFonts w:ascii="Times New Roman" w:hAnsi="Times New Roman" w:cs="Times New Roman"/>
                <w:sz w:val="24"/>
                <w:szCs w:val="24"/>
              </w:rPr>
              <w:t>rendez</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vous</w:t>
            </w:r>
            <w:r w:rsidRPr="00BC48BD">
              <w:rPr>
                <w:rFonts w:ascii="Times New Roman" w:hAnsi="Times New Roman" w:cs="Times New Roman"/>
                <w:sz w:val="24"/>
                <w:szCs w:val="24"/>
                <w:lang w:val="ru-RU"/>
              </w:rPr>
              <w:t xml:space="preserve">. </w:t>
            </w:r>
            <w:r w:rsidRPr="00BC48BD">
              <w:rPr>
                <w:rFonts w:ascii="Times New Roman" w:hAnsi="Times New Roman" w:cs="Times New Roman"/>
                <w:sz w:val="24"/>
                <w:szCs w:val="24"/>
              </w:rPr>
              <w:t>Размышления по прочтении повести г. Тургенева ”Ася“»</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3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1.9</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7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1.10</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Ф. М. Достоевский. Роман </w:t>
            </w:r>
            <w:r w:rsidRPr="00BC48BD">
              <w:rPr>
                <w:rFonts w:ascii="Times New Roman" w:hAnsi="Times New Roman" w:cs="Times New Roman"/>
                <w:sz w:val="24"/>
                <w:szCs w:val="24"/>
                <w:lang w:val="ru-RU"/>
              </w:rPr>
              <w:lastRenderedPageBreak/>
              <w:t>«Преступление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18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1.11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20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16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Итого по разделу</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124 </w:t>
            </w:r>
          </w:p>
        </w:tc>
        <w:tc>
          <w:tcPr>
            <w:tcW w:w="0" w:type="auto"/>
            <w:gridSpan w:val="2"/>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0" w:type="auto"/>
            <w:gridSpan w:val="5"/>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Раздел 2.Литература народов России</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Итого по разделу</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0" w:type="auto"/>
            <w:gridSpan w:val="2"/>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0" w:type="auto"/>
            <w:gridSpan w:val="5"/>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Раздел 3.Зарубежная литература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проза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2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поэзия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718"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драматургия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126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Итого по разделу</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4 </w:t>
            </w:r>
          </w:p>
        </w:tc>
        <w:tc>
          <w:tcPr>
            <w:tcW w:w="0" w:type="auto"/>
            <w:gridSpan w:val="2"/>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Развитие речи</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15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Уроки внеклассного чтения</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2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lastRenderedPageBreak/>
              <w:t>Итоговые контрольные работы</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4 </w:t>
            </w:r>
          </w:p>
        </w:tc>
        <w:tc>
          <w:tcPr>
            <w:tcW w:w="202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3 </w:t>
            </w: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Подготовка и защита проектов</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8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Резервные уроки</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12 </w:t>
            </w:r>
          </w:p>
        </w:tc>
        <w:tc>
          <w:tcPr>
            <w:tcW w:w="2027"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343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ОБЩЕЕ КОЛИЧЕСТВО ЧАСОВ ПО ПРОГРАММЕ</w:t>
            </w:r>
          </w:p>
        </w:tc>
        <w:tc>
          <w:tcPr>
            <w:tcW w:w="198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170 </w:t>
            </w:r>
          </w:p>
        </w:tc>
        <w:tc>
          <w:tcPr>
            <w:tcW w:w="202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3 </w:t>
            </w:r>
          </w:p>
        </w:tc>
        <w:tc>
          <w:tcPr>
            <w:tcW w:w="3437" w:type="dxa"/>
            <w:tcMar>
              <w:top w:w="50" w:type="dxa"/>
              <w:left w:w="100" w:type="dxa"/>
            </w:tcMar>
            <w:vAlign w:val="center"/>
          </w:tcPr>
          <w:p w:rsidR="000F792A" w:rsidRPr="00BC48BD" w:rsidRDefault="000F792A">
            <w:pPr>
              <w:rPr>
                <w:rFonts w:ascii="Times New Roman" w:hAnsi="Times New Roman" w:cs="Times New Roman"/>
                <w:sz w:val="24"/>
                <w:szCs w:val="24"/>
              </w:rPr>
            </w:pPr>
          </w:p>
        </w:tc>
      </w:tr>
    </w:tbl>
    <w:p w:rsidR="000F792A" w:rsidRPr="00BC48BD" w:rsidRDefault="000F792A">
      <w:pPr>
        <w:rPr>
          <w:rFonts w:ascii="Times New Roman" w:hAnsi="Times New Roman" w:cs="Times New Roman"/>
          <w:sz w:val="24"/>
          <w:szCs w:val="24"/>
        </w:rPr>
        <w:sectPr w:rsidR="000F792A" w:rsidRPr="00BC48BD">
          <w:pgSz w:w="16383" w:h="11906" w:orient="landscape"/>
          <w:pgMar w:top="1134" w:right="850" w:bottom="1134" w:left="1701" w:header="720" w:footer="720" w:gutter="0"/>
          <w:cols w:space="720"/>
        </w:sectPr>
      </w:pPr>
    </w:p>
    <w:p w:rsidR="000F792A" w:rsidRPr="00BC48BD" w:rsidRDefault="001C7708">
      <w:pPr>
        <w:spacing w:after="0"/>
        <w:ind w:left="120"/>
        <w:rPr>
          <w:rFonts w:ascii="Times New Roman" w:hAnsi="Times New Roman" w:cs="Times New Roman"/>
          <w:sz w:val="24"/>
          <w:szCs w:val="24"/>
        </w:rPr>
      </w:pPr>
      <w:r w:rsidRPr="00BC48BD">
        <w:rPr>
          <w:rFonts w:ascii="Times New Roman" w:hAnsi="Times New Roman" w:cs="Times New Roman"/>
          <w:b/>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0F792A" w:rsidRPr="00BC48BD">
        <w:trPr>
          <w:trHeight w:val="144"/>
          <w:tblCellSpacing w:w="20" w:type="nil"/>
        </w:trPr>
        <w:tc>
          <w:tcPr>
            <w:tcW w:w="570"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 п/п </w:t>
            </w:r>
          </w:p>
          <w:p w:rsidR="000F792A" w:rsidRPr="00BC48BD" w:rsidRDefault="000F792A">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Наименование разделов и тем программы </w:t>
            </w:r>
          </w:p>
          <w:p w:rsidR="000F792A" w:rsidRPr="00BC48BD" w:rsidRDefault="000F792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b/>
                <w:sz w:val="24"/>
                <w:szCs w:val="24"/>
              </w:rPr>
              <w:t>Количество часов</w:t>
            </w:r>
          </w:p>
        </w:tc>
        <w:tc>
          <w:tcPr>
            <w:tcW w:w="2536"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Электронные (цифровые) образовательные ресурсы </w:t>
            </w:r>
          </w:p>
          <w:p w:rsidR="000F792A" w:rsidRPr="00BC48BD" w:rsidRDefault="000F792A">
            <w:pPr>
              <w:spacing w:after="0"/>
              <w:ind w:left="135"/>
              <w:rPr>
                <w:rFonts w:ascii="Times New Roman" w:hAnsi="Times New Roman" w:cs="Times New Roman"/>
                <w:sz w:val="24"/>
                <w:szCs w:val="24"/>
              </w:rPr>
            </w:pPr>
          </w:p>
        </w:tc>
      </w:tr>
      <w:tr w:rsidR="000F792A" w:rsidRPr="00BC48BD">
        <w:trPr>
          <w:trHeight w:val="144"/>
          <w:tblCellSpacing w:w="20" w:type="nil"/>
        </w:trPr>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c>
          <w:tcPr>
            <w:tcW w:w="93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Всего </w:t>
            </w:r>
          </w:p>
          <w:p w:rsidR="000F792A" w:rsidRPr="00BC48BD" w:rsidRDefault="000F792A">
            <w:pPr>
              <w:spacing w:after="0"/>
              <w:ind w:left="135"/>
              <w:rPr>
                <w:rFonts w:ascii="Times New Roman" w:hAnsi="Times New Roman" w:cs="Times New Roman"/>
                <w:sz w:val="24"/>
                <w:szCs w:val="24"/>
              </w:rPr>
            </w:pPr>
          </w:p>
        </w:tc>
        <w:tc>
          <w:tcPr>
            <w:tcW w:w="1654"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Контрольные работы </w:t>
            </w:r>
          </w:p>
          <w:p w:rsidR="000F792A" w:rsidRPr="00BC48BD" w:rsidRDefault="000F792A">
            <w:pPr>
              <w:spacing w:after="0"/>
              <w:ind w:left="135"/>
              <w:rPr>
                <w:rFonts w:ascii="Times New Roman" w:hAnsi="Times New Roman" w:cs="Times New Roman"/>
                <w:sz w:val="24"/>
                <w:szCs w:val="24"/>
              </w:rPr>
            </w:pPr>
          </w:p>
        </w:tc>
        <w:tc>
          <w:tcPr>
            <w:tcW w:w="1744"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Практические работы </w:t>
            </w:r>
          </w:p>
          <w:p w:rsidR="000F792A" w:rsidRPr="00BC48BD" w:rsidRDefault="000F792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r>
      <w:tr w:rsidR="000F792A" w:rsidRPr="00306B15">
        <w:trPr>
          <w:trHeight w:val="144"/>
          <w:tblCellSpacing w:w="20" w:type="nil"/>
        </w:trPr>
        <w:tc>
          <w:tcPr>
            <w:tcW w:w="0" w:type="auto"/>
            <w:gridSpan w:val="6"/>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Раздел 1.Литература конца </w:t>
            </w:r>
            <w:r w:rsidRPr="00BC48BD">
              <w:rPr>
                <w:rFonts w:ascii="Times New Roman" w:hAnsi="Times New Roman" w:cs="Times New Roman"/>
                <w:b/>
                <w:sz w:val="24"/>
                <w:szCs w:val="24"/>
              </w:rPr>
              <w:t>XIX</w:t>
            </w:r>
            <w:r w:rsidRPr="00BC48BD">
              <w:rPr>
                <w:rFonts w:ascii="Times New Roman" w:hAnsi="Times New Roman" w:cs="Times New Roman"/>
                <w:b/>
                <w:sz w:val="24"/>
                <w:szCs w:val="24"/>
                <w:lang w:val="ru-RU"/>
              </w:rPr>
              <w:t xml:space="preserve"> — начала ХХ века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М. Горький. Рассказы и роман (два произведения по выбору). Например, «Старуха Изергиль», «Макар Чудра», «Коновалов», «Фома Гордеев» и др. </w:t>
            </w:r>
            <w:r w:rsidRPr="00BC48BD">
              <w:rPr>
                <w:rFonts w:ascii="Times New Roman" w:hAnsi="Times New Roman" w:cs="Times New Roman"/>
                <w:sz w:val="24"/>
                <w:szCs w:val="24"/>
              </w:rPr>
              <w:t>Пьеса «На дне»</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Итого по разделу</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16 </w:t>
            </w:r>
          </w:p>
        </w:tc>
        <w:tc>
          <w:tcPr>
            <w:tcW w:w="0" w:type="auto"/>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0" w:type="auto"/>
            <w:gridSpan w:val="6"/>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lastRenderedPageBreak/>
              <w:t>Раздел 2.Литература ХХ века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r w:rsidRPr="00BC48BD">
              <w:rPr>
                <w:rFonts w:ascii="Times New Roman" w:hAnsi="Times New Roman" w:cs="Times New Roman"/>
                <w:sz w:val="24"/>
                <w:szCs w:val="24"/>
              </w:rPr>
              <w:t>Книга очерков «Окаянные дни» (фрагменты)</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sidRPr="00BC48BD">
              <w:rPr>
                <w:rFonts w:ascii="Times New Roman" w:hAnsi="Times New Roman" w:cs="Times New Roman"/>
                <w:sz w:val="24"/>
                <w:szCs w:val="24"/>
              </w:rPr>
              <w:t>Поэма «Двенадцать»</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2.4</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sidRPr="00BC48BD">
              <w:rPr>
                <w:rFonts w:ascii="Times New Roman" w:hAnsi="Times New Roman" w:cs="Times New Roman"/>
                <w:sz w:val="24"/>
                <w:szCs w:val="24"/>
              </w:rPr>
              <w:t>Первое вступление в поэму»</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2.5</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BC48BD">
              <w:rPr>
                <w:rFonts w:ascii="Times New Roman" w:hAnsi="Times New Roman" w:cs="Times New Roman"/>
                <w:sz w:val="24"/>
                <w:szCs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sidRPr="00BC48BD">
              <w:rPr>
                <w:rFonts w:ascii="Times New Roman" w:hAnsi="Times New Roman" w:cs="Times New Roman"/>
                <w:sz w:val="24"/>
                <w:szCs w:val="24"/>
              </w:rPr>
              <w:t>Поэма «Чёрный человек»</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2.6</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BC48BD">
              <w:rPr>
                <w:rFonts w:ascii="Times New Roman" w:hAnsi="Times New Roman" w:cs="Times New Roman"/>
                <w:sz w:val="24"/>
                <w:szCs w:val="24"/>
              </w:rPr>
              <w:t>NotreDame</w:t>
            </w:r>
            <w:r w:rsidRPr="00BC48BD">
              <w:rPr>
                <w:rFonts w:ascii="Times New Roman" w:hAnsi="Times New Roman" w:cs="Times New Roman"/>
                <w:sz w:val="24"/>
                <w:szCs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2.7</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BC48BD">
              <w:rPr>
                <w:rFonts w:ascii="Times New Roman" w:hAnsi="Times New Roman" w:cs="Times New Roman"/>
                <w:sz w:val="24"/>
                <w:szCs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5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2.8</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sidRPr="00BC48BD">
              <w:rPr>
                <w:rFonts w:ascii="Times New Roman" w:hAnsi="Times New Roman" w:cs="Times New Roman"/>
                <w:sz w:val="24"/>
                <w:szCs w:val="24"/>
              </w:rPr>
              <w:t>Поэма «Реквием»</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2.9</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Е. И. Замятин. Роман «Мы»</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2.10</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 Островский. Роман «Как закалялась сталь» (избранные главы)</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 А. Шолохов. Роман-эпопея «Тихий Дон»</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В. В. Набоков. Рассказы, повести, романы (одно произведение по выбору). Например, «Облако, озеро, башня», </w:t>
            </w:r>
            <w:r w:rsidRPr="00BC48BD">
              <w:rPr>
                <w:rFonts w:ascii="Times New Roman" w:hAnsi="Times New Roman" w:cs="Times New Roman"/>
                <w:sz w:val="24"/>
                <w:szCs w:val="24"/>
                <w:lang w:val="ru-RU"/>
              </w:rPr>
              <w:lastRenderedPageBreak/>
              <w:t>«Весна в Фиальте», «Машенька», «Защита Лужина», «Дар»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2.13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7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2.14</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2.15</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sidRPr="00BC48BD">
              <w:rPr>
                <w:rFonts w:ascii="Times New Roman" w:hAnsi="Times New Roman" w:cs="Times New Roman"/>
                <w:sz w:val="24"/>
                <w:szCs w:val="24"/>
              </w:rPr>
              <w:t>Поэма «По праву памяти»</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2.16</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w:t>
            </w:r>
            <w:r w:rsidRPr="00BC48BD">
              <w:rPr>
                <w:rFonts w:ascii="Times New Roman" w:hAnsi="Times New Roman" w:cs="Times New Roman"/>
                <w:sz w:val="24"/>
                <w:szCs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5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2.17</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В.О. Богомолов. «В августе сорок четвёртого»</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2.18</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А.А. Фадеев. Роман «Молодая гвардия»</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2.19</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2.20</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Б. Л. Пастернак. Стихотворения (не менее </w:t>
            </w:r>
            <w:r w:rsidRPr="00BC48BD">
              <w:rPr>
                <w:rFonts w:ascii="Times New Roman" w:hAnsi="Times New Roman" w:cs="Times New Roman"/>
                <w:sz w:val="24"/>
                <w:szCs w:val="24"/>
                <w:lang w:val="ru-RU"/>
              </w:rPr>
              <w:lastRenderedPageBreak/>
              <w:t xml:space="preserve">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sidRPr="00BC48BD">
              <w:rPr>
                <w:rFonts w:ascii="Times New Roman" w:hAnsi="Times New Roman" w:cs="Times New Roman"/>
                <w:sz w:val="24"/>
                <w:szCs w:val="24"/>
              </w:rPr>
              <w:t>Роман «Доктор Живаго» (избранные главы)</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 xml:space="preserve">Поле для свободного </w:t>
            </w:r>
            <w:r w:rsidRPr="00BC48BD">
              <w:rPr>
                <w:rFonts w:ascii="Times New Roman" w:hAnsi="Times New Roman" w:cs="Times New Roman"/>
                <w:sz w:val="24"/>
                <w:szCs w:val="24"/>
              </w:rPr>
              <w:lastRenderedPageBreak/>
              <w:t>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2.22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2.24</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2.25</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В. Г. Распутин. Рассказы и повести (не менее одного произведения по выбору). </w:t>
            </w:r>
            <w:r w:rsidRPr="00BC48BD">
              <w:rPr>
                <w:rFonts w:ascii="Times New Roman" w:hAnsi="Times New Roman" w:cs="Times New Roman"/>
                <w:sz w:val="24"/>
                <w:szCs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2.26</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2.27</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sidRPr="00BC48BD">
              <w:rPr>
                <w:rFonts w:ascii="Times New Roman" w:hAnsi="Times New Roman" w:cs="Times New Roman"/>
                <w:sz w:val="24"/>
                <w:szCs w:val="24"/>
              </w:rPr>
              <w:t>Ну что ж…», «Postscriptum» «На смерть Жукова»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2.28</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BC48BD">
              <w:rPr>
                <w:rFonts w:ascii="Times New Roman" w:hAnsi="Times New Roman" w:cs="Times New Roman"/>
                <w:sz w:val="24"/>
                <w:szCs w:val="24"/>
                <w:lang w:val="ru-RU"/>
              </w:rPr>
              <w:lastRenderedPageBreak/>
              <w:t>«Лирическая», «Охота на волков», «Песня о звёздах»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lastRenderedPageBreak/>
              <w:t>Итого по разделу</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112 </w:t>
            </w:r>
          </w:p>
        </w:tc>
        <w:tc>
          <w:tcPr>
            <w:tcW w:w="0" w:type="auto"/>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306B15">
        <w:trPr>
          <w:trHeight w:val="144"/>
          <w:tblCellSpacing w:w="20" w:type="nil"/>
        </w:trPr>
        <w:tc>
          <w:tcPr>
            <w:tcW w:w="0" w:type="auto"/>
            <w:gridSpan w:val="6"/>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Раздел 3.Проза второй половины </w:t>
            </w:r>
            <w:r w:rsidRPr="00BC48BD">
              <w:rPr>
                <w:rFonts w:ascii="Times New Roman" w:hAnsi="Times New Roman" w:cs="Times New Roman"/>
                <w:b/>
                <w:sz w:val="24"/>
                <w:szCs w:val="24"/>
              </w:rPr>
              <w:t>XX</w:t>
            </w:r>
            <w:r w:rsidRPr="00BC48BD">
              <w:rPr>
                <w:rFonts w:ascii="Times New Roman" w:hAnsi="Times New Roman" w:cs="Times New Roman"/>
                <w:b/>
                <w:sz w:val="24"/>
                <w:szCs w:val="24"/>
                <w:lang w:val="ru-RU"/>
              </w:rPr>
              <w:t xml:space="preserve"> — начала </w:t>
            </w:r>
            <w:r w:rsidRPr="00BC48BD">
              <w:rPr>
                <w:rFonts w:ascii="Times New Roman" w:hAnsi="Times New Roman" w:cs="Times New Roman"/>
                <w:b/>
                <w:sz w:val="24"/>
                <w:szCs w:val="24"/>
              </w:rPr>
              <w:t>XXI</w:t>
            </w:r>
            <w:r w:rsidRPr="00BC48BD">
              <w:rPr>
                <w:rFonts w:ascii="Times New Roman" w:hAnsi="Times New Roman" w:cs="Times New Roman"/>
                <w:b/>
                <w:sz w:val="24"/>
                <w:szCs w:val="24"/>
                <w:lang w:val="ru-RU"/>
              </w:rPr>
              <w:t xml:space="preserve"> века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Проза второй половины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 начала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w:t>
            </w:r>
            <w:r w:rsidRPr="00BC48BD">
              <w:rPr>
                <w:rFonts w:ascii="Times New Roman" w:hAnsi="Times New Roman" w:cs="Times New Roman"/>
                <w:sz w:val="24"/>
                <w:szCs w:val="24"/>
                <w:lang w:val="ru-RU"/>
              </w:rPr>
              <w:lastRenderedPageBreak/>
              <w:t>«Поморка»,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5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lastRenderedPageBreak/>
              <w:t>Итого по разделу</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5 </w:t>
            </w:r>
          </w:p>
        </w:tc>
        <w:tc>
          <w:tcPr>
            <w:tcW w:w="0" w:type="auto"/>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306B15">
        <w:trPr>
          <w:trHeight w:val="144"/>
          <w:tblCellSpacing w:w="20" w:type="nil"/>
        </w:trPr>
        <w:tc>
          <w:tcPr>
            <w:tcW w:w="0" w:type="auto"/>
            <w:gridSpan w:val="6"/>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Раздел 4.Поэзия второй половины </w:t>
            </w:r>
            <w:r w:rsidRPr="00BC48BD">
              <w:rPr>
                <w:rFonts w:ascii="Times New Roman" w:hAnsi="Times New Roman" w:cs="Times New Roman"/>
                <w:b/>
                <w:sz w:val="24"/>
                <w:szCs w:val="24"/>
              </w:rPr>
              <w:t>XX</w:t>
            </w:r>
            <w:r w:rsidRPr="00BC48BD">
              <w:rPr>
                <w:rFonts w:ascii="Times New Roman" w:hAnsi="Times New Roman" w:cs="Times New Roman"/>
                <w:b/>
                <w:sz w:val="24"/>
                <w:szCs w:val="24"/>
                <w:lang w:val="ru-RU"/>
              </w:rPr>
              <w:t xml:space="preserve"> — начала </w:t>
            </w:r>
            <w:r w:rsidRPr="00BC48BD">
              <w:rPr>
                <w:rFonts w:ascii="Times New Roman" w:hAnsi="Times New Roman" w:cs="Times New Roman"/>
                <w:b/>
                <w:sz w:val="24"/>
                <w:szCs w:val="24"/>
              </w:rPr>
              <w:t>XXI</w:t>
            </w:r>
            <w:r w:rsidRPr="00BC48BD">
              <w:rPr>
                <w:rFonts w:ascii="Times New Roman" w:hAnsi="Times New Roman" w:cs="Times New Roman"/>
                <w:b/>
                <w:sz w:val="24"/>
                <w:szCs w:val="24"/>
                <w:lang w:val="ru-RU"/>
              </w:rPr>
              <w:t xml:space="preserve"> века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Поэзия второй половины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 начала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r w:rsidRPr="00BC48BD">
              <w:rPr>
                <w:rFonts w:ascii="Times New Roman" w:hAnsi="Times New Roman" w:cs="Times New Roman"/>
                <w:sz w:val="24"/>
                <w:szCs w:val="24"/>
                <w:lang w:val="ru-RU"/>
              </w:rPr>
              <w:lastRenderedPageBreak/>
              <w:t>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lastRenderedPageBreak/>
              <w:t>Итого по разделу</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4 </w:t>
            </w:r>
          </w:p>
        </w:tc>
        <w:tc>
          <w:tcPr>
            <w:tcW w:w="0" w:type="auto"/>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306B15">
        <w:trPr>
          <w:trHeight w:val="144"/>
          <w:tblCellSpacing w:w="20" w:type="nil"/>
        </w:trPr>
        <w:tc>
          <w:tcPr>
            <w:tcW w:w="0" w:type="auto"/>
            <w:gridSpan w:val="6"/>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Раздел 5.Драматургия второй половины ХХ — начала </w:t>
            </w:r>
            <w:r w:rsidRPr="00BC48BD">
              <w:rPr>
                <w:rFonts w:ascii="Times New Roman" w:hAnsi="Times New Roman" w:cs="Times New Roman"/>
                <w:b/>
                <w:sz w:val="24"/>
                <w:szCs w:val="24"/>
              </w:rPr>
              <w:t>XXI</w:t>
            </w:r>
            <w:r w:rsidRPr="00BC48BD">
              <w:rPr>
                <w:rFonts w:ascii="Times New Roman" w:hAnsi="Times New Roman" w:cs="Times New Roman"/>
                <w:b/>
                <w:sz w:val="24"/>
                <w:szCs w:val="24"/>
                <w:lang w:val="ru-RU"/>
              </w:rPr>
              <w:t xml:space="preserve"> века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Драматургия второй половины ХХ — начала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4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Итого по разделу</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4 </w:t>
            </w:r>
          </w:p>
        </w:tc>
        <w:tc>
          <w:tcPr>
            <w:tcW w:w="0" w:type="auto"/>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0" w:type="auto"/>
            <w:gridSpan w:val="6"/>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Раздел 6.Литература народов России</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w:t>
            </w:r>
            <w:r w:rsidRPr="00BC48BD">
              <w:rPr>
                <w:rFonts w:ascii="Times New Roman" w:hAnsi="Times New Roman" w:cs="Times New Roman"/>
                <w:sz w:val="24"/>
                <w:szCs w:val="24"/>
                <w:lang w:val="ru-RU"/>
              </w:rPr>
              <w:lastRenderedPageBreak/>
              <w:t>М. Джалиля, М. Карима, Д. Кугультинова, К. Кулиева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3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lastRenderedPageBreak/>
              <w:t>Итого по разделу</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3 </w:t>
            </w:r>
          </w:p>
        </w:tc>
        <w:tc>
          <w:tcPr>
            <w:tcW w:w="0" w:type="auto"/>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0" w:type="auto"/>
            <w:gridSpan w:val="6"/>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Раздел 7.Зарубежная литература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7.1</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проза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7.2</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поэзия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века (не менее трёх стихотворений одного из поэтов по выбору). Например, стихотворения Г.Аполлинера, Ф. Гарсиа Лорки, </w:t>
            </w:r>
            <w:r w:rsidRPr="00BC48BD">
              <w:rPr>
                <w:rFonts w:ascii="Times New Roman" w:hAnsi="Times New Roman" w:cs="Times New Roman"/>
                <w:sz w:val="24"/>
                <w:szCs w:val="24"/>
              </w:rPr>
              <w:t>P</w:t>
            </w:r>
            <w:r w:rsidRPr="00BC48BD">
              <w:rPr>
                <w:rFonts w:ascii="Times New Roman" w:hAnsi="Times New Roman" w:cs="Times New Roman"/>
                <w:sz w:val="24"/>
                <w:szCs w:val="24"/>
                <w:lang w:val="ru-RU"/>
              </w:rPr>
              <w:t>. </w:t>
            </w:r>
            <w:r w:rsidRPr="00BC48BD">
              <w:rPr>
                <w:rFonts w:ascii="Times New Roman" w:hAnsi="Times New Roman" w:cs="Times New Roman"/>
                <w:sz w:val="24"/>
                <w:szCs w:val="24"/>
              </w:rPr>
              <w:t>M</w:t>
            </w:r>
            <w:r w:rsidRPr="00BC48BD">
              <w:rPr>
                <w:rFonts w:ascii="Times New Roman" w:hAnsi="Times New Roman" w:cs="Times New Roman"/>
                <w:sz w:val="24"/>
                <w:szCs w:val="24"/>
                <w:lang w:val="ru-RU"/>
              </w:rPr>
              <w:t>. Рильке, Т. С. Элиота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57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7.3</w:t>
            </w:r>
          </w:p>
        </w:tc>
        <w:tc>
          <w:tcPr>
            <w:tcW w:w="325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драматургия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века (не </w:t>
            </w:r>
            <w:r w:rsidRPr="00BC48BD">
              <w:rPr>
                <w:rFonts w:ascii="Times New Roman" w:hAnsi="Times New Roman" w:cs="Times New Roman"/>
                <w:sz w:val="24"/>
                <w:szCs w:val="24"/>
                <w:lang w:val="ru-RU"/>
              </w:rPr>
              <w:lastRenderedPageBreak/>
              <w:t>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 xml:space="preserve">Поле для свободного </w:t>
            </w:r>
            <w:r w:rsidRPr="00BC48BD">
              <w:rPr>
                <w:rFonts w:ascii="Times New Roman" w:hAnsi="Times New Roman" w:cs="Times New Roman"/>
                <w:sz w:val="24"/>
                <w:szCs w:val="24"/>
              </w:rPr>
              <w:lastRenderedPageBreak/>
              <w:t>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lastRenderedPageBreak/>
              <w:t>Итого по разделу</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6 </w:t>
            </w:r>
          </w:p>
        </w:tc>
        <w:tc>
          <w:tcPr>
            <w:tcW w:w="0" w:type="auto"/>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Развитие речи</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8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Уроки внеклассного чтения</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Итоговые контрольные работы</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2 </w:t>
            </w:r>
          </w:p>
        </w:tc>
        <w:tc>
          <w:tcPr>
            <w:tcW w:w="165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2 </w:t>
            </w: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Подготовка и защита проектов</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6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Резервные уроки</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2 </w:t>
            </w:r>
          </w:p>
        </w:tc>
        <w:tc>
          <w:tcPr>
            <w:tcW w:w="165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ОБЩЕЕ КОЛИЧЕСТВО ЧАСОВ ПО ПРОГРАММЕ</w:t>
            </w:r>
          </w:p>
        </w:tc>
        <w:tc>
          <w:tcPr>
            <w:tcW w:w="147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170 </w:t>
            </w:r>
          </w:p>
        </w:tc>
        <w:tc>
          <w:tcPr>
            <w:tcW w:w="165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2 </w:t>
            </w:r>
          </w:p>
        </w:tc>
        <w:tc>
          <w:tcPr>
            <w:tcW w:w="1744"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0 </w:t>
            </w:r>
          </w:p>
        </w:tc>
        <w:tc>
          <w:tcPr>
            <w:tcW w:w="2536" w:type="dxa"/>
            <w:tcMar>
              <w:top w:w="50" w:type="dxa"/>
              <w:left w:w="100" w:type="dxa"/>
            </w:tcMar>
            <w:vAlign w:val="center"/>
          </w:tcPr>
          <w:p w:rsidR="000F792A" w:rsidRPr="00BC48BD" w:rsidRDefault="000F792A">
            <w:pPr>
              <w:rPr>
                <w:rFonts w:ascii="Times New Roman" w:hAnsi="Times New Roman" w:cs="Times New Roman"/>
                <w:sz w:val="24"/>
                <w:szCs w:val="24"/>
              </w:rPr>
            </w:pPr>
          </w:p>
        </w:tc>
      </w:tr>
    </w:tbl>
    <w:p w:rsidR="000F792A" w:rsidRPr="00BC48BD" w:rsidRDefault="000F792A">
      <w:pPr>
        <w:rPr>
          <w:rFonts w:ascii="Times New Roman" w:hAnsi="Times New Roman" w:cs="Times New Roman"/>
          <w:sz w:val="24"/>
          <w:szCs w:val="24"/>
        </w:rPr>
        <w:sectPr w:rsidR="000F792A" w:rsidRPr="00BC48BD">
          <w:pgSz w:w="16383" w:h="11906" w:orient="landscape"/>
          <w:pgMar w:top="1134" w:right="850" w:bottom="1134" w:left="1701" w:header="720" w:footer="720" w:gutter="0"/>
          <w:cols w:space="720"/>
        </w:sectPr>
      </w:pPr>
    </w:p>
    <w:p w:rsidR="000F792A" w:rsidRPr="00BC48BD" w:rsidRDefault="001C7708" w:rsidP="00982867">
      <w:pPr>
        <w:spacing w:after="0"/>
        <w:rPr>
          <w:rFonts w:ascii="Times New Roman" w:hAnsi="Times New Roman" w:cs="Times New Roman"/>
          <w:sz w:val="24"/>
          <w:szCs w:val="24"/>
        </w:rPr>
      </w:pPr>
      <w:bookmarkStart w:id="66" w:name="block-9846345"/>
      <w:bookmarkEnd w:id="65"/>
      <w:r w:rsidRPr="00BC48BD">
        <w:rPr>
          <w:rFonts w:ascii="Times New Roman" w:hAnsi="Times New Roman" w:cs="Times New Roman"/>
          <w:b/>
          <w:sz w:val="24"/>
          <w:szCs w:val="24"/>
        </w:rPr>
        <w:lastRenderedPageBreak/>
        <w:t xml:space="preserve"> ПОУРОЧНОЕ ПЛАНИРОВАНИЕ </w:t>
      </w:r>
    </w:p>
    <w:p w:rsidR="000F792A" w:rsidRPr="00BC48BD" w:rsidRDefault="001C7708">
      <w:pPr>
        <w:spacing w:after="0"/>
        <w:ind w:left="120"/>
        <w:rPr>
          <w:rFonts w:ascii="Times New Roman" w:hAnsi="Times New Roman" w:cs="Times New Roman"/>
          <w:sz w:val="24"/>
          <w:szCs w:val="24"/>
        </w:rPr>
      </w:pPr>
      <w:r w:rsidRPr="00BC48BD">
        <w:rPr>
          <w:rFonts w:ascii="Times New Roman" w:hAnsi="Times New Roman" w:cs="Times New Roman"/>
          <w:b/>
          <w:sz w:val="24"/>
          <w:szCs w:val="24"/>
        </w:rPr>
        <w:t xml:space="preserve"> 10 </w:t>
      </w:r>
      <w:r w:rsidR="003E5875" w:rsidRPr="00BC48BD">
        <w:rPr>
          <w:rFonts w:ascii="Times New Roman" w:hAnsi="Times New Roman" w:cs="Times New Roman"/>
          <w:b/>
          <w:sz w:val="24"/>
          <w:szCs w:val="24"/>
          <w:lang w:val="ru-RU"/>
        </w:rPr>
        <w:t xml:space="preserve">б </w:t>
      </w:r>
      <w:r w:rsidRPr="00BC48BD">
        <w:rPr>
          <w:rFonts w:ascii="Times New Roman" w:hAnsi="Times New Roman" w:cs="Times New Roman"/>
          <w:b/>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820"/>
        <w:gridCol w:w="1052"/>
        <w:gridCol w:w="1842"/>
        <w:gridCol w:w="1276"/>
        <w:gridCol w:w="1191"/>
        <w:gridCol w:w="2340"/>
      </w:tblGrid>
      <w:tr w:rsidR="001C7708" w:rsidRPr="00306B15" w:rsidTr="001C7708">
        <w:trPr>
          <w:trHeight w:val="144"/>
          <w:tblCellSpacing w:w="20" w:type="nil"/>
        </w:trPr>
        <w:tc>
          <w:tcPr>
            <w:tcW w:w="891" w:type="dxa"/>
            <w:vMerge w:val="restart"/>
            <w:tcMar>
              <w:top w:w="50" w:type="dxa"/>
              <w:left w:w="100" w:type="dxa"/>
            </w:tcMar>
            <w:vAlign w:val="center"/>
          </w:tcPr>
          <w:p w:rsidR="001C7708"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 п/п </w:t>
            </w:r>
          </w:p>
          <w:p w:rsidR="001C7708" w:rsidRPr="00BC48BD" w:rsidRDefault="001C7708">
            <w:pPr>
              <w:spacing w:after="0"/>
              <w:ind w:left="135"/>
              <w:rPr>
                <w:rFonts w:ascii="Times New Roman" w:hAnsi="Times New Roman" w:cs="Times New Roman"/>
                <w:sz w:val="24"/>
                <w:szCs w:val="24"/>
              </w:rPr>
            </w:pPr>
          </w:p>
        </w:tc>
        <w:tc>
          <w:tcPr>
            <w:tcW w:w="4820" w:type="dxa"/>
            <w:vMerge w:val="restart"/>
            <w:tcMar>
              <w:top w:w="50" w:type="dxa"/>
              <w:left w:w="100" w:type="dxa"/>
            </w:tcMar>
            <w:vAlign w:val="center"/>
          </w:tcPr>
          <w:p w:rsidR="001C7708"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Тема урока </w:t>
            </w:r>
          </w:p>
          <w:p w:rsidR="001C7708" w:rsidRPr="00BC48BD" w:rsidRDefault="001C7708">
            <w:pPr>
              <w:spacing w:after="0"/>
              <w:ind w:left="135"/>
              <w:rPr>
                <w:rFonts w:ascii="Times New Roman" w:hAnsi="Times New Roman" w:cs="Times New Roman"/>
                <w:sz w:val="24"/>
                <w:szCs w:val="24"/>
              </w:rPr>
            </w:pPr>
          </w:p>
        </w:tc>
        <w:tc>
          <w:tcPr>
            <w:tcW w:w="2894" w:type="dxa"/>
            <w:gridSpan w:val="2"/>
            <w:tcMar>
              <w:top w:w="50" w:type="dxa"/>
              <w:left w:w="100" w:type="dxa"/>
            </w:tcMar>
            <w:vAlign w:val="center"/>
          </w:tcPr>
          <w:p w:rsidR="001C7708" w:rsidRPr="00BC48BD" w:rsidRDefault="001C7708">
            <w:pPr>
              <w:spacing w:after="0"/>
              <w:rPr>
                <w:rFonts w:ascii="Times New Roman" w:hAnsi="Times New Roman" w:cs="Times New Roman"/>
                <w:sz w:val="24"/>
                <w:szCs w:val="24"/>
              </w:rPr>
            </w:pPr>
            <w:r w:rsidRPr="00BC48BD">
              <w:rPr>
                <w:rFonts w:ascii="Times New Roman" w:hAnsi="Times New Roman" w:cs="Times New Roman"/>
                <w:b/>
                <w:sz w:val="24"/>
                <w:szCs w:val="24"/>
              </w:rPr>
              <w:t>Количество часов</w:t>
            </w:r>
          </w:p>
        </w:tc>
        <w:tc>
          <w:tcPr>
            <w:tcW w:w="2467" w:type="dxa"/>
            <w:gridSpan w:val="2"/>
            <w:vMerge w:val="restart"/>
            <w:tcMar>
              <w:top w:w="50" w:type="dxa"/>
              <w:left w:w="100" w:type="dxa"/>
            </w:tcMar>
            <w:vAlign w:val="center"/>
          </w:tcPr>
          <w:p w:rsidR="001C7708"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Дата изучения </w:t>
            </w:r>
          </w:p>
          <w:p w:rsidR="001C7708" w:rsidRPr="00BC48BD" w:rsidRDefault="001C7708">
            <w:pPr>
              <w:spacing w:after="0"/>
              <w:ind w:left="135"/>
              <w:rPr>
                <w:rFonts w:ascii="Times New Roman" w:hAnsi="Times New Roman" w:cs="Times New Roman"/>
                <w:sz w:val="24"/>
                <w:szCs w:val="24"/>
              </w:rPr>
            </w:pPr>
          </w:p>
        </w:tc>
        <w:tc>
          <w:tcPr>
            <w:tcW w:w="2340" w:type="dxa"/>
            <w:vMerge w:val="restart"/>
            <w:tcMar>
              <w:top w:w="50" w:type="dxa"/>
              <w:left w:w="100" w:type="dxa"/>
            </w:tcMar>
            <w:vAlign w:val="center"/>
          </w:tcPr>
          <w:p w:rsidR="001C7708" w:rsidRPr="00BC48BD" w:rsidRDefault="001C7708" w:rsidP="001C7708">
            <w:pPr>
              <w:spacing w:after="0"/>
              <w:ind w:left="135"/>
              <w:rPr>
                <w:rFonts w:ascii="Times New Roman" w:hAnsi="Times New Roman" w:cs="Times New Roman"/>
                <w:sz w:val="24"/>
                <w:szCs w:val="24"/>
                <w:lang w:val="ru-RU"/>
              </w:rPr>
            </w:pPr>
            <w:r w:rsidRPr="00BC48BD">
              <w:rPr>
                <w:rFonts w:ascii="Times New Roman" w:hAnsi="Times New Roman" w:cs="Times New Roman"/>
                <w:b/>
                <w:sz w:val="24"/>
                <w:szCs w:val="24"/>
                <w:lang w:val="ru-RU"/>
              </w:rPr>
              <w:t xml:space="preserve">Электронные цифровые образовательные ресурсы, домашнее </w:t>
            </w:r>
            <w:r w:rsidR="00003453" w:rsidRPr="00BC48BD">
              <w:rPr>
                <w:rFonts w:ascii="Times New Roman" w:hAnsi="Times New Roman" w:cs="Times New Roman"/>
                <w:b/>
                <w:sz w:val="24"/>
                <w:szCs w:val="24"/>
                <w:lang w:val="ru-RU"/>
              </w:rPr>
              <w:t>задание</w:t>
            </w:r>
          </w:p>
          <w:p w:rsidR="001C7708" w:rsidRPr="00BC48BD" w:rsidRDefault="001C7708" w:rsidP="001C7708">
            <w:pPr>
              <w:spacing w:after="0"/>
              <w:ind w:left="135"/>
              <w:rPr>
                <w:rFonts w:ascii="Times New Roman" w:hAnsi="Times New Roman" w:cs="Times New Roman"/>
                <w:sz w:val="24"/>
                <w:szCs w:val="24"/>
                <w:lang w:val="ru-RU"/>
              </w:rPr>
            </w:pPr>
          </w:p>
        </w:tc>
      </w:tr>
      <w:tr w:rsidR="001C7708" w:rsidRPr="00BC48BD" w:rsidTr="001C7708">
        <w:trPr>
          <w:trHeight w:val="550"/>
          <w:tblCellSpacing w:w="20" w:type="nil"/>
        </w:trPr>
        <w:tc>
          <w:tcPr>
            <w:tcW w:w="0" w:type="auto"/>
            <w:vMerge/>
            <w:tcMar>
              <w:top w:w="50" w:type="dxa"/>
              <w:left w:w="100" w:type="dxa"/>
            </w:tcMar>
          </w:tcPr>
          <w:p w:rsidR="001C7708" w:rsidRPr="00BC48BD" w:rsidRDefault="001C7708">
            <w:pPr>
              <w:rPr>
                <w:rFonts w:ascii="Times New Roman" w:hAnsi="Times New Roman" w:cs="Times New Roman"/>
                <w:sz w:val="24"/>
                <w:szCs w:val="24"/>
                <w:lang w:val="ru-RU"/>
              </w:rPr>
            </w:pPr>
          </w:p>
        </w:tc>
        <w:tc>
          <w:tcPr>
            <w:tcW w:w="0" w:type="auto"/>
            <w:vMerge/>
            <w:tcMar>
              <w:top w:w="50" w:type="dxa"/>
              <w:left w:w="100" w:type="dxa"/>
            </w:tcMar>
          </w:tcPr>
          <w:p w:rsidR="001C7708" w:rsidRPr="00BC48BD" w:rsidRDefault="001C7708">
            <w:pPr>
              <w:rPr>
                <w:rFonts w:ascii="Times New Roman" w:hAnsi="Times New Roman" w:cs="Times New Roman"/>
                <w:sz w:val="24"/>
                <w:szCs w:val="24"/>
                <w:lang w:val="ru-RU"/>
              </w:rPr>
            </w:pPr>
          </w:p>
        </w:tc>
        <w:tc>
          <w:tcPr>
            <w:tcW w:w="1052" w:type="dxa"/>
            <w:vMerge w:val="restart"/>
            <w:tcMar>
              <w:top w:w="50" w:type="dxa"/>
              <w:left w:w="100" w:type="dxa"/>
            </w:tcMar>
            <w:vAlign w:val="center"/>
          </w:tcPr>
          <w:p w:rsidR="001C7708"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Всего </w:t>
            </w:r>
          </w:p>
          <w:p w:rsidR="001C7708" w:rsidRPr="00BC48BD" w:rsidRDefault="001C7708">
            <w:pPr>
              <w:spacing w:after="0"/>
              <w:ind w:left="135"/>
              <w:rPr>
                <w:rFonts w:ascii="Times New Roman" w:hAnsi="Times New Roman" w:cs="Times New Roman"/>
                <w:sz w:val="24"/>
                <w:szCs w:val="24"/>
              </w:rPr>
            </w:pPr>
          </w:p>
        </w:tc>
        <w:tc>
          <w:tcPr>
            <w:tcW w:w="1842" w:type="dxa"/>
            <w:vMerge w:val="restart"/>
            <w:tcMar>
              <w:top w:w="50" w:type="dxa"/>
              <w:left w:w="100" w:type="dxa"/>
            </w:tcMar>
            <w:vAlign w:val="center"/>
          </w:tcPr>
          <w:p w:rsidR="001C7708"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Контрольные работы </w:t>
            </w:r>
          </w:p>
          <w:p w:rsidR="001C7708" w:rsidRPr="00BC48BD" w:rsidRDefault="001C7708">
            <w:pPr>
              <w:spacing w:after="0"/>
              <w:ind w:left="135"/>
              <w:rPr>
                <w:rFonts w:ascii="Times New Roman" w:hAnsi="Times New Roman" w:cs="Times New Roman"/>
                <w:sz w:val="24"/>
                <w:szCs w:val="24"/>
              </w:rPr>
            </w:pPr>
          </w:p>
        </w:tc>
        <w:tc>
          <w:tcPr>
            <w:tcW w:w="2467" w:type="dxa"/>
            <w:gridSpan w:val="2"/>
            <w:vMerge/>
            <w:tcBorders>
              <w:bottom w:val="single" w:sz="4" w:space="0" w:color="auto"/>
            </w:tcBorders>
            <w:tcMar>
              <w:top w:w="50" w:type="dxa"/>
              <w:left w:w="100" w:type="dxa"/>
            </w:tcMar>
          </w:tcPr>
          <w:p w:rsidR="001C7708" w:rsidRPr="00BC48BD" w:rsidRDefault="001C7708">
            <w:pPr>
              <w:rPr>
                <w:rFonts w:ascii="Times New Roman" w:hAnsi="Times New Roman" w:cs="Times New Roman"/>
                <w:sz w:val="24"/>
                <w:szCs w:val="24"/>
              </w:rPr>
            </w:pPr>
          </w:p>
        </w:tc>
        <w:tc>
          <w:tcPr>
            <w:tcW w:w="0" w:type="auto"/>
            <w:vMerge/>
            <w:tcMar>
              <w:top w:w="50" w:type="dxa"/>
              <w:left w:w="100" w:type="dxa"/>
            </w:tcMar>
          </w:tcPr>
          <w:p w:rsidR="001C7708" w:rsidRPr="00BC48BD" w:rsidRDefault="001C7708">
            <w:pPr>
              <w:rPr>
                <w:rFonts w:ascii="Times New Roman" w:hAnsi="Times New Roman" w:cs="Times New Roman"/>
                <w:sz w:val="24"/>
                <w:szCs w:val="24"/>
              </w:rPr>
            </w:pPr>
          </w:p>
        </w:tc>
      </w:tr>
      <w:tr w:rsidR="001C7708" w:rsidRPr="00BC48BD" w:rsidTr="002C32C7">
        <w:trPr>
          <w:trHeight w:val="701"/>
          <w:tblCellSpacing w:w="20" w:type="nil"/>
        </w:trPr>
        <w:tc>
          <w:tcPr>
            <w:tcW w:w="0" w:type="auto"/>
            <w:vMerge/>
            <w:tcMar>
              <w:top w:w="50" w:type="dxa"/>
              <w:left w:w="100" w:type="dxa"/>
            </w:tcMar>
          </w:tcPr>
          <w:p w:rsidR="001C7708" w:rsidRPr="00BC48BD" w:rsidRDefault="001C7708">
            <w:pPr>
              <w:rPr>
                <w:rFonts w:ascii="Times New Roman" w:hAnsi="Times New Roman" w:cs="Times New Roman"/>
                <w:sz w:val="24"/>
                <w:szCs w:val="24"/>
              </w:rPr>
            </w:pPr>
          </w:p>
        </w:tc>
        <w:tc>
          <w:tcPr>
            <w:tcW w:w="0" w:type="auto"/>
            <w:vMerge/>
            <w:tcMar>
              <w:top w:w="50" w:type="dxa"/>
              <w:left w:w="100" w:type="dxa"/>
            </w:tcMar>
          </w:tcPr>
          <w:p w:rsidR="001C7708" w:rsidRPr="00BC48BD" w:rsidRDefault="001C7708">
            <w:pPr>
              <w:rPr>
                <w:rFonts w:ascii="Times New Roman" w:hAnsi="Times New Roman" w:cs="Times New Roman"/>
                <w:sz w:val="24"/>
                <w:szCs w:val="24"/>
              </w:rPr>
            </w:pPr>
          </w:p>
        </w:tc>
        <w:tc>
          <w:tcPr>
            <w:tcW w:w="1052" w:type="dxa"/>
            <w:vMerge/>
            <w:tcMar>
              <w:top w:w="50" w:type="dxa"/>
              <w:left w:w="100" w:type="dxa"/>
            </w:tcMar>
            <w:vAlign w:val="center"/>
          </w:tcPr>
          <w:p w:rsidR="001C7708" w:rsidRPr="00BC48BD" w:rsidRDefault="001C7708">
            <w:pPr>
              <w:spacing w:after="0"/>
              <w:ind w:left="135"/>
              <w:rPr>
                <w:rFonts w:ascii="Times New Roman" w:hAnsi="Times New Roman" w:cs="Times New Roman"/>
                <w:b/>
                <w:sz w:val="24"/>
                <w:szCs w:val="24"/>
              </w:rPr>
            </w:pPr>
          </w:p>
        </w:tc>
        <w:tc>
          <w:tcPr>
            <w:tcW w:w="1842" w:type="dxa"/>
            <w:vMerge/>
            <w:tcMar>
              <w:top w:w="50" w:type="dxa"/>
              <w:left w:w="100" w:type="dxa"/>
            </w:tcMar>
            <w:vAlign w:val="center"/>
          </w:tcPr>
          <w:p w:rsidR="001C7708" w:rsidRPr="00BC48BD" w:rsidRDefault="001C7708">
            <w:pPr>
              <w:spacing w:after="0"/>
              <w:ind w:left="135"/>
              <w:rPr>
                <w:rFonts w:ascii="Times New Roman" w:hAnsi="Times New Roman" w:cs="Times New Roman"/>
                <w:b/>
                <w:sz w:val="24"/>
                <w:szCs w:val="24"/>
              </w:rPr>
            </w:pPr>
          </w:p>
        </w:tc>
        <w:tc>
          <w:tcPr>
            <w:tcW w:w="1276" w:type="dxa"/>
            <w:tcBorders>
              <w:top w:val="single" w:sz="4" w:space="0" w:color="auto"/>
              <w:right w:val="single" w:sz="4" w:space="0" w:color="auto"/>
            </w:tcBorders>
            <w:tcMar>
              <w:top w:w="50" w:type="dxa"/>
              <w:left w:w="100" w:type="dxa"/>
            </w:tcMar>
          </w:tcPr>
          <w:p w:rsidR="001C7708" w:rsidRPr="00BC48BD" w:rsidRDefault="001C7708">
            <w:pPr>
              <w:rPr>
                <w:rFonts w:ascii="Times New Roman" w:hAnsi="Times New Roman" w:cs="Times New Roman"/>
                <w:b/>
                <w:sz w:val="24"/>
                <w:szCs w:val="24"/>
                <w:lang w:val="ru-RU"/>
              </w:rPr>
            </w:pPr>
            <w:r w:rsidRPr="00BC48BD">
              <w:rPr>
                <w:rFonts w:ascii="Times New Roman" w:hAnsi="Times New Roman" w:cs="Times New Roman"/>
                <w:b/>
                <w:sz w:val="24"/>
                <w:szCs w:val="24"/>
                <w:lang w:val="ru-RU"/>
              </w:rPr>
              <w:t>По плану</w:t>
            </w:r>
          </w:p>
        </w:tc>
        <w:tc>
          <w:tcPr>
            <w:tcW w:w="1191" w:type="dxa"/>
            <w:tcBorders>
              <w:top w:val="single" w:sz="4" w:space="0" w:color="auto"/>
              <w:left w:val="single" w:sz="4" w:space="0" w:color="auto"/>
            </w:tcBorders>
          </w:tcPr>
          <w:p w:rsidR="001C7708" w:rsidRPr="00BC48BD" w:rsidRDefault="001C7708">
            <w:pPr>
              <w:rPr>
                <w:rFonts w:ascii="Times New Roman" w:hAnsi="Times New Roman" w:cs="Times New Roman"/>
                <w:b/>
                <w:sz w:val="24"/>
                <w:szCs w:val="24"/>
                <w:lang w:val="ru-RU"/>
              </w:rPr>
            </w:pPr>
            <w:r w:rsidRPr="00BC48BD">
              <w:rPr>
                <w:rFonts w:ascii="Times New Roman" w:hAnsi="Times New Roman" w:cs="Times New Roman"/>
                <w:b/>
                <w:sz w:val="24"/>
                <w:szCs w:val="24"/>
                <w:lang w:val="ru-RU"/>
              </w:rPr>
              <w:t>По факту</w:t>
            </w:r>
          </w:p>
        </w:tc>
        <w:tc>
          <w:tcPr>
            <w:tcW w:w="0" w:type="auto"/>
            <w:vMerge/>
            <w:tcMar>
              <w:top w:w="50" w:type="dxa"/>
              <w:left w:w="100" w:type="dxa"/>
            </w:tcMar>
          </w:tcPr>
          <w:p w:rsidR="001C7708" w:rsidRPr="00BC48BD" w:rsidRDefault="001C7708">
            <w:pPr>
              <w:rPr>
                <w:rFonts w:ascii="Times New Roman" w:hAnsi="Times New Roman" w:cs="Times New Roman"/>
                <w:sz w:val="24"/>
                <w:szCs w:val="24"/>
              </w:rPr>
            </w:pP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Введение в курс литературы второй половины Х</w:t>
            </w:r>
            <w:r w:rsidRPr="00BC48BD">
              <w:rPr>
                <w:rFonts w:ascii="Times New Roman" w:hAnsi="Times New Roman" w:cs="Times New Roman"/>
                <w:sz w:val="24"/>
                <w:szCs w:val="24"/>
              </w:rPr>
              <w:t>IX</w:t>
            </w:r>
            <w:r w:rsidRPr="00BC48BD">
              <w:rPr>
                <w:rFonts w:ascii="Times New Roman" w:hAnsi="Times New Roman" w:cs="Times New Roman"/>
                <w:sz w:val="24"/>
                <w:szCs w:val="24"/>
                <w:lang w:val="ru-RU"/>
              </w:rPr>
              <w:t xml:space="preserve"> века. А. Н. Островский. Страницы жизни и творчества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rsidP="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rPr>
              <w:t>общая характеристика процесса</w:t>
            </w:r>
          </w:p>
        </w:tc>
      </w:tr>
      <w:tr w:rsidR="002C32C7" w:rsidRPr="00306B15" w:rsidTr="002C32C7">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2</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Тематика и проблематика, особенности сюжета и конфликта в драме "Гроза"</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сообщение о драматурге; выразительное чтение пьесы</w:t>
            </w:r>
          </w:p>
        </w:tc>
      </w:tr>
      <w:tr w:rsidR="002C32C7" w:rsidRPr="00BC48BD" w:rsidTr="002C32C7">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3</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Катерина в системе персонажей пьесы "Гроза"</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характеристика персонажа (на выбор); </w:t>
            </w:r>
          </w:p>
        </w:tc>
      </w:tr>
      <w:tr w:rsidR="002C32C7" w:rsidRPr="00BC48BD" w:rsidTr="002C32C7">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4</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Город Калинов и его обитатели</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rPr>
            </w:pPr>
            <w:r w:rsidRPr="00BC48BD">
              <w:rPr>
                <w:rFonts w:ascii="Times New Roman" w:hAnsi="Times New Roman" w:cs="Times New Roman"/>
                <w:sz w:val="24"/>
                <w:szCs w:val="24"/>
                <w:lang w:val="ru-RU"/>
              </w:rPr>
              <w:t>составить таблицу</w:t>
            </w:r>
          </w:p>
        </w:tc>
      </w:tr>
      <w:tr w:rsidR="002C32C7" w:rsidRPr="00BC48BD" w:rsidTr="002C32C7">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5</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Смысл названия драмы "Гроза", ее жанровое своеобразие</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rPr>
            </w:pPr>
            <w:r w:rsidRPr="00BC48BD">
              <w:rPr>
                <w:rFonts w:ascii="Times New Roman" w:hAnsi="Times New Roman" w:cs="Times New Roman"/>
                <w:sz w:val="24"/>
                <w:szCs w:val="24"/>
              </w:rPr>
              <w:t>конспект стат</w:t>
            </w:r>
            <w:bookmarkStart w:id="67" w:name="_GoBack"/>
            <w:bookmarkEnd w:id="67"/>
            <w:r w:rsidRPr="00BC48BD">
              <w:rPr>
                <w:rFonts w:ascii="Times New Roman" w:hAnsi="Times New Roman" w:cs="Times New Roman"/>
                <w:sz w:val="24"/>
                <w:szCs w:val="24"/>
              </w:rPr>
              <w:t>ьи</w:t>
            </w:r>
          </w:p>
        </w:tc>
      </w:tr>
      <w:tr w:rsidR="002C32C7" w:rsidRPr="00BC48BD" w:rsidTr="002C32C7">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6</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Драма «Гроза» в русской критике</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rPr>
            </w:pPr>
            <w:r w:rsidRPr="00BC48BD">
              <w:rPr>
                <w:rFonts w:ascii="Times New Roman" w:hAnsi="Times New Roman" w:cs="Times New Roman"/>
                <w:sz w:val="24"/>
                <w:szCs w:val="24"/>
              </w:rPr>
              <w:t>Заполнить таблицу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Тематика и проблематика пьесы А.Н.Островского "Бесприданница" или "Свои люди - сочтемся"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rPr>
              <w:t>характеристика персонаж</w:t>
            </w:r>
            <w:r w:rsidRPr="00BC48BD">
              <w:rPr>
                <w:rFonts w:ascii="Times New Roman" w:hAnsi="Times New Roman" w:cs="Times New Roman"/>
                <w:sz w:val="24"/>
                <w:szCs w:val="24"/>
                <w:lang w:val="ru-RU"/>
              </w:rPr>
              <w:t>ей (таблица)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Главные герои пьесы "Бесприданница" или </w:t>
            </w:r>
            <w:r w:rsidRPr="00BC48BD">
              <w:rPr>
                <w:rFonts w:ascii="Times New Roman" w:hAnsi="Times New Roman" w:cs="Times New Roman"/>
                <w:sz w:val="24"/>
                <w:szCs w:val="24"/>
                <w:lang w:val="ru-RU"/>
              </w:rPr>
              <w:lastRenderedPageBreak/>
              <w:t>"Свои люди - сочтемся"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Дочитать пьесу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Драматическое новаторство А.Н.Островского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тест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Подготовка и защита проектов. Пьесы А.Н. Островского на сцене современного театра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Реферат (проект)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Подготовка к домашнему сочинению по пьесе А.Н.Островского «Гроза»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План сочинения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пьесе А.Н.Островского «Гроза»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bCs/>
                <w:sz w:val="24"/>
                <w:szCs w:val="24"/>
              </w:rPr>
              <w:t>написать сочинение</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13</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И.А.Гончарова</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сообщение о писателе</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14</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История создания романа "Обломов". Особенности композиции</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rPr>
            </w:pPr>
            <w:r w:rsidRPr="00BC48BD">
              <w:rPr>
                <w:rFonts w:ascii="Times New Roman" w:hAnsi="Times New Roman" w:cs="Times New Roman"/>
                <w:sz w:val="24"/>
                <w:szCs w:val="24"/>
                <w:lang w:val="ru-RU"/>
              </w:rPr>
              <w:t>тезисный план статьи</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15</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 главного героя в романе "Обломов"</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характеристика персонажа (составить таблицу) </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16</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rPr>
            </w:pPr>
            <w:r w:rsidRPr="00BC48BD">
              <w:rPr>
                <w:rFonts w:ascii="Times New Roman" w:hAnsi="Times New Roman" w:cs="Times New Roman"/>
                <w:sz w:val="24"/>
                <w:szCs w:val="24"/>
              </w:rPr>
              <w:t>Обломов и Штольц</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rPr>
            </w:pPr>
            <w:r w:rsidRPr="00BC48BD">
              <w:rPr>
                <w:rFonts w:ascii="Times New Roman" w:hAnsi="Times New Roman" w:cs="Times New Roman"/>
                <w:sz w:val="24"/>
                <w:szCs w:val="24"/>
                <w:lang w:val="ru-RU"/>
              </w:rPr>
              <w:t>Составить сравнительную характеристику (таблица)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Женские образы в романе "Обломов" и их роль в развитии сюжета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rPr>
              <w:t>характеристика персонажа (на выбор)</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Социально-философский смысл романа "Обломов"</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 дочитать роман</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Русская критика о романе "Обломов". </w:t>
            </w:r>
            <w:r w:rsidRPr="00BC48BD">
              <w:rPr>
                <w:rFonts w:ascii="Times New Roman" w:hAnsi="Times New Roman" w:cs="Times New Roman"/>
                <w:sz w:val="24"/>
                <w:szCs w:val="24"/>
              </w:rPr>
              <w:t>Понятие «обломовщина»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Ответить на вопросы в тетради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20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Проблематика романа И.А.Гончарова "Обыкновенная история"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характеристика персонажей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21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Система образов в романе "Обыкновенная история"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Дочитать роман</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22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Документальное и художественное в очерках из книги "Фрегат "Паллада"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Прочитать книгу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23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Продготовка и защита проектов. Роман "Обломов" в различных видах искусства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Проект (реферат)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24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Подготовка к домашнему сочинению по роману И.А.Гончарова «Обломов»</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План сочинения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25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роману И.А.Гончарова «Обломов»</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Написать сочинение</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26</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И.С.Тургенева. Творческая история создания романа «Отцы и дети»</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сообщение о писателе (проект)</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27</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Русское общество в романе "Отцы и дети"</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тезисный конспект статьи; </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28</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Сюжет и проблематика романа «Отцы и дети»</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анализ эпизода (на выбор)</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29</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Своеобразие конфликта и основные стадии </w:t>
            </w:r>
            <w:r w:rsidRPr="00BC48BD">
              <w:rPr>
                <w:rFonts w:ascii="Times New Roman" w:hAnsi="Times New Roman" w:cs="Times New Roman"/>
                <w:sz w:val="24"/>
                <w:szCs w:val="24"/>
                <w:lang w:val="ru-RU"/>
              </w:rPr>
              <w:lastRenderedPageBreak/>
              <w:t>его развития в романе "Отцы и дети"</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 xml:space="preserve">характеристика </w:t>
            </w:r>
            <w:r w:rsidRPr="00BC48BD">
              <w:rPr>
                <w:rFonts w:ascii="Times New Roman" w:hAnsi="Times New Roman" w:cs="Times New Roman"/>
                <w:sz w:val="24"/>
                <w:szCs w:val="24"/>
              </w:rPr>
              <w:lastRenderedPageBreak/>
              <w:t>персонажа (на выбор)</w:t>
            </w:r>
          </w:p>
        </w:tc>
      </w:tr>
      <w:tr w:rsidR="0052510D" w:rsidRPr="00306B15"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30</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"Отцы" в романе: братья Кирсановы, родители Базарова</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общий анализ темы по плану </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31</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Анализ сцен споров Евгения Базарова и Павла Петровича Кирсанова</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тезисный конспект статьи</w:t>
            </w:r>
          </w:p>
        </w:tc>
      </w:tr>
      <w:tr w:rsidR="0052510D" w:rsidRPr="00306B15"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32</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Евгений Базаров и Аркадий Кирсанов</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E33331"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w:t>
            </w:r>
            <w:r w:rsidR="00BC48BD">
              <w:rPr>
                <w:rFonts w:ascii="Times New Roman" w:hAnsi="Times New Roman" w:cs="Times New Roman"/>
                <w:sz w:val="24"/>
                <w:szCs w:val="24"/>
                <w:lang w:val="ru-RU"/>
              </w:rPr>
              <w:t>10</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составить план, подготовить материалы к контрольной работе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33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Женские образы в романе "Отцы и дети"</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характеристика персонажа (на выбор)</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34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Полемика вокруг романа: образ Базарова в русской критике. Статьи Д.И.Писарева «Базаров» и др.</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 Д.И.Писарева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35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Идейно-художественное содержание романа И.С.Тургенева "Дворянское гнездо"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Прочитать роман</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36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Система образов романа "Дворянское гнзедо". </w:t>
            </w:r>
            <w:r w:rsidRPr="00BC48BD">
              <w:rPr>
                <w:rFonts w:ascii="Times New Roman" w:hAnsi="Times New Roman" w:cs="Times New Roman"/>
                <w:sz w:val="24"/>
                <w:szCs w:val="24"/>
              </w:rPr>
              <w:t>"Тургеневская девушка"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характеристика персонажей (таблица)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37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Смысл названия романа "Дворянское гнездо"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Ответить на вопрос письменно</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38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Поэтика романов И.С. Тургенева, </w:t>
            </w:r>
            <w:r w:rsidRPr="00BC48BD">
              <w:rPr>
                <w:rFonts w:ascii="Times New Roman" w:hAnsi="Times New Roman" w:cs="Times New Roman"/>
                <w:sz w:val="24"/>
                <w:szCs w:val="24"/>
                <w:lang w:val="ru-RU"/>
              </w:rPr>
              <w:lastRenderedPageBreak/>
              <w:t>своеобразие жанра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конспект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39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Статья "Гамлет и Дон Кихот": герой в контексте мировой литературы</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 (тезисы)</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40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Подготовка и защита учебных проектов. Интерпретация романа "Отцы и дети" в различных видах искусств</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реферат</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41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Подготовка к домашнему сочинению по роману И.С.Тургенева «Отцы и дети»</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составить план, подготовить материалы к контрольной работе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42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роману И.С.Тургенева «Отцы и дети»</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Написать сочинение</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43</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Ф.И.Тютчева</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сообщение о поэте; </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44</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Ф.И.Тютчев - поэт-философ</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анализ стихотворения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45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Человек, история, природа в лирике Ф.И.Тютчева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наизусть (на выбор)</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46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Родины в поэзии Ф.И. Тютчева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выразительное чтение стихотворений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47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Любовная лирика Ф.И.Тютчева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наизусть (на выбор)</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48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rPr>
              <w:t>Художественное своеобразие поэзии Тютчева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49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Поэзия Тютчева и литературная традиция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Заполнить таблицу в тетради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50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Анализ лирического произведения Ф.И.Тютчева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анализ стихотворения по плану</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51</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Н.А.Некрасова. О народных истоках мироощущения поэта</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rPr>
              <w:t>сообщение о поэте</w:t>
            </w:r>
            <w:r w:rsidRPr="00BC48BD">
              <w:rPr>
                <w:rFonts w:ascii="Times New Roman" w:hAnsi="Times New Roman" w:cs="Times New Roman"/>
                <w:sz w:val="24"/>
                <w:szCs w:val="24"/>
                <w:lang w:val="ru-RU"/>
              </w:rPr>
              <w:t xml:space="preserve"> (реферат)</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52</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Гражданская поэзия Н.А. Некрасова и лирика чувств</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наизусть стихотворение (на выбор)</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53</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Анализ лирического произведения Н.А.Некрасова</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наизусть стихотворение (на выбор)</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54</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История создания поэмы Н.А.Некрасова "Кому на Руси жить хорошо". </w:t>
            </w:r>
            <w:r w:rsidRPr="00BC48BD">
              <w:rPr>
                <w:rFonts w:ascii="Times New Roman" w:hAnsi="Times New Roman" w:cs="Times New Roman"/>
                <w:sz w:val="24"/>
                <w:szCs w:val="24"/>
              </w:rPr>
              <w:t>Жанр, фольклорная основа произведения</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lang w:val="ru-RU"/>
              </w:rPr>
              <w:t>выразительное чтение поэмы</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55</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Сюжет поэмы "Кому на Руси жить хорошо": путешествие как прием организации повествования. </w:t>
            </w:r>
            <w:r w:rsidRPr="00BC48BD">
              <w:rPr>
                <w:rFonts w:ascii="Times New Roman" w:hAnsi="Times New Roman" w:cs="Times New Roman"/>
                <w:sz w:val="24"/>
                <w:szCs w:val="24"/>
              </w:rPr>
              <w:t>Авторские отступления</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отрывок наизусть (на выбор)</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56</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Многообразие народных типов в галерее персонажей «Кому на Руси жить хорошо»</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общая характеристика образов</w:t>
            </w:r>
          </w:p>
        </w:tc>
      </w:tr>
      <w:tr w:rsidR="0052510D" w:rsidRPr="00306B15"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57</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 Матрены Тимофеевны, смысл “бабьей притчи”</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характеристика образа</w:t>
            </w:r>
            <w:r w:rsidR="00C72E90" w:rsidRPr="00BC48BD">
              <w:rPr>
                <w:rFonts w:ascii="Times New Roman" w:hAnsi="Times New Roman" w:cs="Times New Roman"/>
                <w:sz w:val="24"/>
                <w:szCs w:val="24"/>
                <w:lang w:val="ru-RU"/>
              </w:rPr>
              <w:t xml:space="preserve"> по плану в </w:t>
            </w:r>
            <w:r w:rsidR="00C72E90" w:rsidRPr="00BC48BD">
              <w:rPr>
                <w:rFonts w:ascii="Times New Roman" w:hAnsi="Times New Roman" w:cs="Times New Roman"/>
                <w:sz w:val="24"/>
                <w:szCs w:val="24"/>
                <w:lang w:val="ru-RU"/>
              </w:rPr>
              <w:lastRenderedPageBreak/>
              <w:t>тетради</w:t>
            </w:r>
          </w:p>
        </w:tc>
      </w:tr>
      <w:tr w:rsidR="0052510D" w:rsidRPr="00306B15"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58</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Проблемы счастья и смысла жизни в поэме "Кому на Руси жить хорошо"</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C72E90"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«Что такое счастье?» (ответ на вопрос)</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59</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Сочинение по поэме Н.А. Некрасова "Кому на Руси жить хорошо"</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C72E90"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Подготовить план сочинения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60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Сочинение по поэме Н.А. Некрасова "Кому на Руси жить хорошо"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Написать сочинение</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61</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А. А.Фета. Теория «чистого искусства»</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сообщение о поэте; </w:t>
            </w:r>
          </w:p>
        </w:tc>
      </w:tr>
      <w:tr w:rsidR="002C32C7" w:rsidRPr="00BC48BD" w:rsidTr="00BC48BD">
        <w:trPr>
          <w:trHeight w:val="144"/>
          <w:tblCellSpacing w:w="20" w:type="nil"/>
        </w:trPr>
        <w:tc>
          <w:tcPr>
            <w:tcW w:w="891" w:type="dxa"/>
            <w:tcMar>
              <w:top w:w="50" w:type="dxa"/>
              <w:left w:w="100" w:type="dxa"/>
            </w:tcMar>
            <w:vAlign w:val="center"/>
          </w:tcPr>
          <w:p w:rsidR="002C32C7" w:rsidRPr="00BC48BD" w:rsidRDefault="002C32C7" w:rsidP="002C32C7">
            <w:pPr>
              <w:spacing w:after="0"/>
              <w:rPr>
                <w:rFonts w:ascii="Times New Roman" w:hAnsi="Times New Roman" w:cs="Times New Roman"/>
                <w:sz w:val="24"/>
                <w:szCs w:val="24"/>
              </w:rPr>
            </w:pPr>
            <w:r w:rsidRPr="00BC48BD">
              <w:rPr>
                <w:rFonts w:ascii="Times New Roman" w:hAnsi="Times New Roman" w:cs="Times New Roman"/>
                <w:sz w:val="24"/>
                <w:szCs w:val="24"/>
              </w:rPr>
              <w:t>62</w:t>
            </w:r>
          </w:p>
        </w:tc>
        <w:tc>
          <w:tcPr>
            <w:tcW w:w="4820" w:type="dxa"/>
            <w:tcMar>
              <w:top w:w="50" w:type="dxa"/>
              <w:left w:w="100" w:type="dxa"/>
            </w:tcMar>
            <w:vAlign w:val="center"/>
          </w:tcPr>
          <w:p w:rsidR="002C32C7" w:rsidRPr="00BC48BD" w:rsidRDefault="002C32C7" w:rsidP="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Человек и природа в лирике поэта А. А.Фета</w:t>
            </w:r>
          </w:p>
        </w:tc>
        <w:tc>
          <w:tcPr>
            <w:tcW w:w="105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2C32C7" w:rsidRPr="00BC48BD" w:rsidRDefault="002C32C7" w:rsidP="002C32C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2C32C7" w:rsidRPr="00BC48BD" w:rsidRDefault="00BC48BD" w:rsidP="002C32C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1191" w:type="dxa"/>
            <w:tcBorders>
              <w:left w:val="single" w:sz="4" w:space="0" w:color="auto"/>
            </w:tcBorders>
            <w:vAlign w:val="center"/>
          </w:tcPr>
          <w:p w:rsidR="002C32C7" w:rsidRPr="00BC48BD" w:rsidRDefault="002C32C7" w:rsidP="002C32C7">
            <w:pPr>
              <w:spacing w:after="0"/>
              <w:ind w:left="135"/>
              <w:rPr>
                <w:rFonts w:ascii="Times New Roman" w:hAnsi="Times New Roman" w:cs="Times New Roman"/>
                <w:sz w:val="24"/>
                <w:szCs w:val="24"/>
              </w:rPr>
            </w:pPr>
          </w:p>
        </w:tc>
        <w:tc>
          <w:tcPr>
            <w:tcW w:w="2340" w:type="dxa"/>
            <w:tcMar>
              <w:top w:w="50" w:type="dxa"/>
              <w:left w:w="100" w:type="dxa"/>
            </w:tcMar>
          </w:tcPr>
          <w:p w:rsidR="002C32C7" w:rsidRPr="00BC48BD" w:rsidRDefault="002C32C7" w:rsidP="002C32C7">
            <w:pPr>
              <w:rPr>
                <w:rFonts w:ascii="Times New Roman" w:hAnsi="Times New Roman" w:cs="Times New Roman"/>
                <w:sz w:val="24"/>
                <w:szCs w:val="24"/>
                <w:lang w:val="ru-RU"/>
              </w:rPr>
            </w:pPr>
            <w:r w:rsidRPr="00BC48BD">
              <w:rPr>
                <w:rFonts w:ascii="Times New Roman" w:hAnsi="Times New Roman" w:cs="Times New Roman"/>
                <w:sz w:val="24"/>
                <w:szCs w:val="24"/>
                <w:lang w:val="ru-RU"/>
              </w:rPr>
              <w:t>анализ стихотворения по плану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63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“Вечные” темы в лирике А.А. Фета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выразительное чтение стихотворений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64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Философская проблематика лирики А. А.Фета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наизусть (на выбор)</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65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Психологизм лирики А.А. Фета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 в учебнике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66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Особенности поэтического языка А. А.Фета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Заполнить таблицу в тетради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67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Поэзия А. А.Фета и литературная традиция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68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Анализ лирического произведения А.А. Фета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анализ стихотворения по </w:t>
            </w:r>
            <w:r w:rsidRPr="00BC48BD">
              <w:rPr>
                <w:rFonts w:ascii="Times New Roman" w:hAnsi="Times New Roman" w:cs="Times New Roman"/>
                <w:sz w:val="24"/>
                <w:szCs w:val="24"/>
                <w:lang w:val="ru-RU"/>
              </w:rPr>
              <w:lastRenderedPageBreak/>
              <w:t>плану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69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Подготовка к контрольному сочинению по поэзии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Повторить основные аспекты</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70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Контрольное сочинение по поэзии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2C32C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Не задано</w:t>
            </w:r>
          </w:p>
        </w:tc>
      </w:tr>
      <w:tr w:rsidR="0052510D" w:rsidRPr="00306B15"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71</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темы, мотивы и образы поэзии А.К. Толстого</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сообщение о поэте; выразительное чтение стихотворений</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72</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Взгляд на русскую историю в произведениях А.К. Толстого</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проект (на выбор)</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73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История создания романа "Что делать?". Эстетическая теория Н.Г.Чернышевского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Работа со статьей (тезисы)</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74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Идеологические, этические и эстетические проблемы в романе "Что делать?"</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Дочитать роман</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75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sidRPr="00BC48BD">
              <w:rPr>
                <w:rFonts w:ascii="Times New Roman" w:hAnsi="Times New Roman" w:cs="Times New Roman"/>
                <w:sz w:val="24"/>
                <w:szCs w:val="24"/>
              </w:rPr>
              <w:t>rendez</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vous</w:t>
            </w:r>
            <w:r w:rsidRPr="00BC48BD">
              <w:rPr>
                <w:rFonts w:ascii="Times New Roman" w:hAnsi="Times New Roman" w:cs="Times New Roman"/>
                <w:sz w:val="24"/>
                <w:szCs w:val="24"/>
                <w:lang w:val="ru-RU"/>
              </w:rPr>
              <w:t xml:space="preserve">. </w:t>
            </w:r>
            <w:r w:rsidRPr="00BC48BD">
              <w:rPr>
                <w:rFonts w:ascii="Times New Roman" w:hAnsi="Times New Roman" w:cs="Times New Roman"/>
                <w:sz w:val="24"/>
                <w:szCs w:val="24"/>
              </w:rPr>
              <w:t>Размышления по прочтении повести г. Тургенева ”Ася“»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Работа со статьей (тезисы)</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76</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М.Е.Салтыкова-Щедрина. Мастер сатиры</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сообщение о писателе (проект) </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77</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«История одного города» как сатирическое произведение. Глава «О корени происхождения глуповцев»</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BC48BD" w:rsidP="0052510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Практикум</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78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Собирательные образы градоначальников и «глуповцев». «Опись градоначальникам», «Органчик», «Подтверждение покаяния» и др.</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Заполнить таблицу в тетради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79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Образы Органчика и Угрюм-Бурчеева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Характеристика персонажей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80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народа и власти. Смысл финала "Истории одного города"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BC48B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Дочитать произведение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81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Политическая сатира сказок М.Е.Салтыкова-Щедрина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тезисный конспект статьи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82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Художественный мир М.Е. Салтыкова-Щедрина: приемы сатирического изображения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тезисный конспект статьи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83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Подготовка к презентации пректов по литературе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Проект (презентация)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84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Презентация проектов по литературе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Проект (презентация)</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85</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Ф.М.Достоевского</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сообщение о писателе (проект)</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86</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История создания романа «Преступление и наказание». </w:t>
            </w:r>
            <w:r w:rsidRPr="00BC48BD">
              <w:rPr>
                <w:rFonts w:ascii="Times New Roman" w:hAnsi="Times New Roman" w:cs="Times New Roman"/>
                <w:sz w:val="24"/>
                <w:szCs w:val="24"/>
              </w:rPr>
              <w:t>Жанровая и композиционная особенности</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тезисный конспект статьи</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87</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сюжетные линии романа «Преступление и наказание»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сформулировать проблемы</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88</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Преступление Раскольникова. Идея о праве сильной личности</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Выписать цитаты</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89</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Раскольников в системе образов. Раскольников и его «двойники»</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rPr>
              <w:t xml:space="preserve">характеристика персонажа </w:t>
            </w:r>
            <w:r w:rsidRPr="00BC48BD">
              <w:rPr>
                <w:rFonts w:ascii="Times New Roman" w:hAnsi="Times New Roman" w:cs="Times New Roman"/>
                <w:sz w:val="24"/>
                <w:szCs w:val="24"/>
                <w:lang w:val="ru-RU"/>
              </w:rPr>
              <w:t>(таблица)</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90</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Униженные и оскорбленные в романе «Преступление и наказание»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lang w:val="ru-RU"/>
              </w:rPr>
              <w:t>Дочитать роман</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91</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 Петербурга в романе «Преступление и наказание»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Дочитать роман</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92</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 Сонечки Мармеладовой и проблема нравственного идеала в романе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характеристика персонажа (на выбор)</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93</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Библейские мотивы и образы в романе «Преступление и наказание»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реферат</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94</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Роль внутренних монологов и снов героев романа «Преступление и наказание»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ответить на вопросы</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95</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Портрет, пейзаж, интерьер и их художественная функция в романе «Преступление и наказание»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Дочитать роман</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96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Роль эпилога. Смысл названия романа «Преступление и наказание»</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 отдельными главами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97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«Преступление и наказание» как философский роман</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9411B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98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Письменный ответ на проблемный вопрос</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Письменный ответ на вопрос</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99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rPr>
              <w:t>Проблематика романа "Идиот"</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rPr>
              <w:t>Выписать цитаты</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100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Проблема нравственного выбора в романе "Идиот"</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Прочитать роман</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101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Психологизм прозы Ф.М. Достоевского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102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Художественные открытия Ф.М. Достоевского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реферат</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103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Историко-культурное значение романов Ф.М.Достоевского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 в учебнике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104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роману «Преступление и наказание»</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Подготовить план сочинения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105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роману «Преступление и наказание»</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Написать сочинение</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106</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Л.Н.Толстого</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сообщение о писателе (проект)</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107</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 пути к "Войне и миру". Правда о войне в "Севастопольских рассказах"</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прочитать</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108</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История создания романа «Война и мир». </w:t>
            </w:r>
            <w:r w:rsidRPr="00BC48BD">
              <w:rPr>
                <w:rFonts w:ascii="Times New Roman" w:hAnsi="Times New Roman" w:cs="Times New Roman"/>
                <w:sz w:val="24"/>
                <w:szCs w:val="24"/>
              </w:rPr>
              <w:t>Жанровые особенности произведения</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сформулировать проблемы</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109</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Смысл названия романа «Война и мир». </w:t>
            </w:r>
            <w:r w:rsidRPr="00BC48BD">
              <w:rPr>
                <w:rFonts w:ascii="Times New Roman" w:hAnsi="Times New Roman" w:cs="Times New Roman"/>
                <w:sz w:val="24"/>
                <w:szCs w:val="24"/>
              </w:rPr>
              <w:t>Историческая основа произведения</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стр. 203-204, вопросы и задания</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110</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Нравственные устои и жизнь дворянства в романе «Война и мир»</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стр. 205, индивидуальная работа: задание 4-5</w:t>
            </w:r>
          </w:p>
        </w:tc>
      </w:tr>
      <w:tr w:rsidR="00C72E90" w:rsidRPr="00306B15"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111</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«Мысль семейная» в романе: Ростовы и Болконские</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стр. 205, вопросы и задания: том 4</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112</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Нравственно-философские взгляды Л.Н.Толстого, воплощенные в женских образах</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характеристика персонажа (на выбор)</w:t>
            </w:r>
          </w:p>
        </w:tc>
      </w:tr>
      <w:tr w:rsidR="00C72E90" w:rsidRPr="00306B15"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113</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Андрей Болконский: поиски смысла жизни</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стр. 206, анализ эпизода: задание на выбор</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114</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r w:rsidRPr="00BC48BD">
              <w:rPr>
                <w:rFonts w:ascii="Times New Roman" w:hAnsi="Times New Roman" w:cs="Times New Roman"/>
                <w:sz w:val="24"/>
                <w:szCs w:val="24"/>
              </w:rPr>
              <w:t>Духовные искания Пьера Безухова</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стр. 205, индивидуальная работа: задание 3</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115</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Письменный ответ на проблемный вопрос</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стр. 205, индивидуальная работа: задания 1-2</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116</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Отечественная война 1812 года в романе «Война и мир»</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Заполнить сравнительную таблицу</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117</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Бородинское сражение как идейно-композициионный центр романа «Война и мир»</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Читать роман</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118</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Образы Кутузова и Наполеона в романе «Война и мир»</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Работа со статьей</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119</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«Мысль народная» в романе «Война и мир»</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Дочитать роман</w:t>
            </w:r>
          </w:p>
        </w:tc>
      </w:tr>
      <w:tr w:rsidR="00C72E90" w:rsidRPr="00306B15"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120</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Картины партизанской войны в романе «Война и мир». </w:t>
            </w:r>
            <w:r w:rsidRPr="00BC48BD">
              <w:rPr>
                <w:rFonts w:ascii="Times New Roman" w:hAnsi="Times New Roman" w:cs="Times New Roman"/>
                <w:sz w:val="24"/>
                <w:szCs w:val="24"/>
              </w:rPr>
              <w:t>Значение образа Тихона Щербатого</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стр. 206, задания для индивидуальной </w:t>
            </w:r>
            <w:r w:rsidRPr="00BC48BD">
              <w:rPr>
                <w:rFonts w:ascii="Times New Roman" w:hAnsi="Times New Roman" w:cs="Times New Roman"/>
                <w:sz w:val="24"/>
                <w:szCs w:val="24"/>
                <w:lang w:val="ru-RU"/>
              </w:rPr>
              <w:lastRenderedPageBreak/>
              <w:t>работы</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121</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Русский солдат в изображении Толстого</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rPr>
            </w:pPr>
            <w:r w:rsidRPr="00BC48BD">
              <w:rPr>
                <w:rFonts w:ascii="Times New Roman" w:hAnsi="Times New Roman" w:cs="Times New Roman"/>
                <w:sz w:val="24"/>
                <w:szCs w:val="24"/>
              </w:rPr>
              <w:t xml:space="preserve">подготовить план сочинения, материалы </w:t>
            </w:r>
          </w:p>
        </w:tc>
      </w:tr>
      <w:tr w:rsidR="00C72E90" w:rsidRPr="00BC48BD" w:rsidTr="00BC48BD">
        <w:trPr>
          <w:trHeight w:val="144"/>
          <w:tblCellSpacing w:w="20" w:type="nil"/>
        </w:trPr>
        <w:tc>
          <w:tcPr>
            <w:tcW w:w="891" w:type="dxa"/>
            <w:tcMar>
              <w:top w:w="50" w:type="dxa"/>
              <w:left w:w="100" w:type="dxa"/>
            </w:tcMar>
            <w:vAlign w:val="center"/>
          </w:tcPr>
          <w:p w:rsidR="00C72E90" w:rsidRPr="00BC48BD" w:rsidRDefault="00C72E90" w:rsidP="00C72E90">
            <w:pPr>
              <w:spacing w:after="0"/>
              <w:rPr>
                <w:rFonts w:ascii="Times New Roman" w:hAnsi="Times New Roman" w:cs="Times New Roman"/>
                <w:sz w:val="24"/>
                <w:szCs w:val="24"/>
              </w:rPr>
            </w:pPr>
            <w:r w:rsidRPr="00BC48BD">
              <w:rPr>
                <w:rFonts w:ascii="Times New Roman" w:hAnsi="Times New Roman" w:cs="Times New Roman"/>
                <w:sz w:val="24"/>
                <w:szCs w:val="24"/>
              </w:rPr>
              <w:t>122</w:t>
            </w:r>
          </w:p>
        </w:tc>
        <w:tc>
          <w:tcPr>
            <w:tcW w:w="4820" w:type="dxa"/>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Проблема национального характера в романе «Война и мир». </w:t>
            </w:r>
            <w:r w:rsidRPr="00BC48BD">
              <w:rPr>
                <w:rFonts w:ascii="Times New Roman" w:hAnsi="Times New Roman" w:cs="Times New Roman"/>
                <w:sz w:val="24"/>
                <w:szCs w:val="24"/>
              </w:rPr>
              <w:t>Образы Тушина и Тимохина</w:t>
            </w:r>
          </w:p>
        </w:tc>
        <w:tc>
          <w:tcPr>
            <w:tcW w:w="105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C72E90" w:rsidRPr="00BC48BD" w:rsidRDefault="00C72E90" w:rsidP="00C72E90">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C72E90" w:rsidRPr="00BC48BD" w:rsidRDefault="00C72E90" w:rsidP="00C72E90">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C72E90" w:rsidRPr="00BC48BD" w:rsidRDefault="00C72E90" w:rsidP="00C72E90">
            <w:pPr>
              <w:spacing w:after="0"/>
              <w:ind w:left="135"/>
              <w:rPr>
                <w:rFonts w:ascii="Times New Roman" w:hAnsi="Times New Roman" w:cs="Times New Roman"/>
                <w:sz w:val="24"/>
                <w:szCs w:val="24"/>
              </w:rPr>
            </w:pPr>
          </w:p>
        </w:tc>
        <w:tc>
          <w:tcPr>
            <w:tcW w:w="2340" w:type="dxa"/>
            <w:tcMar>
              <w:top w:w="50" w:type="dxa"/>
              <w:left w:w="100" w:type="dxa"/>
            </w:tcMar>
          </w:tcPr>
          <w:p w:rsidR="00C72E90" w:rsidRPr="00BC48BD" w:rsidRDefault="00C72E90" w:rsidP="00C72E90">
            <w:pPr>
              <w:rPr>
                <w:rFonts w:ascii="Times New Roman" w:hAnsi="Times New Roman" w:cs="Times New Roman"/>
                <w:sz w:val="24"/>
                <w:szCs w:val="24"/>
                <w:lang w:val="ru-RU"/>
              </w:rPr>
            </w:pPr>
            <w:r w:rsidRPr="00BC48BD">
              <w:rPr>
                <w:rFonts w:ascii="Times New Roman" w:hAnsi="Times New Roman" w:cs="Times New Roman"/>
                <w:sz w:val="24"/>
                <w:szCs w:val="24"/>
                <w:lang w:val="ru-RU"/>
              </w:rPr>
              <w:t>Сравнительная характеристика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123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Философия истории в романе «Война и мир»: роль личности и стихийное начало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C72E90">
            <w:pPr>
              <w:spacing w:after="0"/>
              <w:ind w:left="135"/>
              <w:rPr>
                <w:rFonts w:ascii="Times New Roman" w:hAnsi="Times New Roman" w:cs="Times New Roman"/>
                <w:sz w:val="24"/>
                <w:szCs w:val="24"/>
              </w:rPr>
            </w:pPr>
            <w:r w:rsidRPr="00BC48BD">
              <w:rPr>
                <w:rFonts w:ascii="Times New Roman" w:hAnsi="Times New Roman" w:cs="Times New Roman"/>
                <w:sz w:val="24"/>
                <w:szCs w:val="24"/>
              </w:rPr>
              <w:t>тезисный план статьи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124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Москва и Петербург в романе «Война и мир»</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презентация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125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Психологизм прозы Толстого: «диалектика души»</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Работа со статьей</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126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Значение творчества Л.Н.Толстого в отечественной и мировой культуре. </w:t>
            </w:r>
            <w:r w:rsidRPr="00BC48BD">
              <w:rPr>
                <w:rFonts w:ascii="Times New Roman" w:hAnsi="Times New Roman" w:cs="Times New Roman"/>
                <w:sz w:val="24"/>
                <w:szCs w:val="24"/>
              </w:rPr>
              <w:t>Критика о Толстом</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Дочитать роман</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127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роману Л.Н.Толстого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План сочинения (цитатная подборка)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128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роману Л.Н.Толстого</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C72E90">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Написать сочинение</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129</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Н.С.Лескова. Художественный мир произведений писателя</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реферат</w:t>
            </w:r>
          </w:p>
        </w:tc>
      </w:tr>
      <w:tr w:rsidR="0052510D" w:rsidRPr="00BC48BD" w:rsidTr="00BC48BD">
        <w:trPr>
          <w:trHeight w:val="144"/>
          <w:tblCellSpacing w:w="20" w:type="nil"/>
        </w:trPr>
        <w:tc>
          <w:tcPr>
            <w:tcW w:w="891" w:type="dxa"/>
            <w:tcMar>
              <w:top w:w="50" w:type="dxa"/>
              <w:left w:w="100" w:type="dxa"/>
            </w:tcMar>
            <w:vAlign w:val="center"/>
          </w:tcPr>
          <w:p w:rsidR="0052510D" w:rsidRPr="00BC48BD" w:rsidRDefault="0052510D" w:rsidP="0052510D">
            <w:pPr>
              <w:spacing w:after="0"/>
              <w:rPr>
                <w:rFonts w:ascii="Times New Roman" w:hAnsi="Times New Roman" w:cs="Times New Roman"/>
                <w:sz w:val="24"/>
                <w:szCs w:val="24"/>
              </w:rPr>
            </w:pPr>
            <w:r w:rsidRPr="00BC48BD">
              <w:rPr>
                <w:rFonts w:ascii="Times New Roman" w:hAnsi="Times New Roman" w:cs="Times New Roman"/>
                <w:sz w:val="24"/>
                <w:szCs w:val="24"/>
              </w:rPr>
              <w:t>130</w:t>
            </w:r>
          </w:p>
        </w:tc>
        <w:tc>
          <w:tcPr>
            <w:tcW w:w="4820" w:type="dxa"/>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Изображение этапов духовного пути личности. Тема праведничества в повести </w:t>
            </w:r>
            <w:r w:rsidRPr="00BC48BD">
              <w:rPr>
                <w:rFonts w:ascii="Times New Roman" w:hAnsi="Times New Roman" w:cs="Times New Roman"/>
                <w:sz w:val="24"/>
                <w:szCs w:val="24"/>
                <w:lang w:val="ru-RU"/>
              </w:rPr>
              <w:lastRenderedPageBreak/>
              <w:t>"Очарованный странник"</w:t>
            </w:r>
          </w:p>
        </w:tc>
        <w:tc>
          <w:tcPr>
            <w:tcW w:w="105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42" w:type="dxa"/>
            <w:tcMar>
              <w:top w:w="50" w:type="dxa"/>
              <w:left w:w="100" w:type="dxa"/>
            </w:tcMar>
            <w:vAlign w:val="center"/>
          </w:tcPr>
          <w:p w:rsidR="0052510D" w:rsidRPr="00BC48BD" w:rsidRDefault="0052510D" w:rsidP="0052510D">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52510D" w:rsidRPr="00BC48BD" w:rsidRDefault="0052510D" w:rsidP="0052510D">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52510D" w:rsidRPr="00BC48BD" w:rsidRDefault="0052510D" w:rsidP="0052510D">
            <w:pPr>
              <w:spacing w:after="0"/>
              <w:ind w:left="135"/>
              <w:rPr>
                <w:rFonts w:ascii="Times New Roman" w:hAnsi="Times New Roman" w:cs="Times New Roman"/>
                <w:sz w:val="24"/>
                <w:szCs w:val="24"/>
              </w:rPr>
            </w:pPr>
          </w:p>
        </w:tc>
        <w:tc>
          <w:tcPr>
            <w:tcW w:w="2340" w:type="dxa"/>
            <w:tcMar>
              <w:top w:w="50" w:type="dxa"/>
              <w:left w:w="100" w:type="dxa"/>
            </w:tcMar>
          </w:tcPr>
          <w:p w:rsidR="0052510D" w:rsidRPr="00BC48BD" w:rsidRDefault="0052510D" w:rsidP="0052510D">
            <w:pPr>
              <w:rPr>
                <w:rFonts w:ascii="Times New Roman" w:hAnsi="Times New Roman" w:cs="Times New Roman"/>
                <w:sz w:val="24"/>
                <w:szCs w:val="24"/>
              </w:rPr>
            </w:pPr>
            <w:r w:rsidRPr="00BC48BD">
              <w:rPr>
                <w:rFonts w:ascii="Times New Roman" w:hAnsi="Times New Roman" w:cs="Times New Roman"/>
                <w:sz w:val="24"/>
                <w:szCs w:val="24"/>
              </w:rPr>
              <w:t>Анализ эпизода устно</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131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Загадка женской души. Символичность названия «Леди Макбет Мценского уезда»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Дочитать произведение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132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Письменный ответ на проблемный вопрос</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Письменный ответ на вопрос</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133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Внеклассное чтение. Любимые страницы литературы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Выразительное чтение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134</w:t>
            </w:r>
          </w:p>
        </w:tc>
        <w:tc>
          <w:tcPr>
            <w:tcW w:w="4820" w:type="dxa"/>
            <w:tcMar>
              <w:top w:w="50" w:type="dxa"/>
              <w:left w:w="100" w:type="dxa"/>
            </w:tcMar>
            <w:vAlign w:val="center"/>
          </w:tcPr>
          <w:p w:rsidR="00982867"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Промежуточная аттестация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Не задано</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135</w:t>
            </w:r>
          </w:p>
        </w:tc>
        <w:tc>
          <w:tcPr>
            <w:tcW w:w="4820" w:type="dxa"/>
            <w:tcMar>
              <w:top w:w="50" w:type="dxa"/>
              <w:left w:w="100" w:type="dxa"/>
            </w:tcMar>
            <w:vAlign w:val="center"/>
          </w:tcPr>
          <w:p w:rsidR="00982867"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Промежуточная аттестация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52510D">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Не задано</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136</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А.П.Чехова. Новаторство прозы писателя</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rPr>
            </w:pPr>
            <w:r w:rsidRPr="00BC48BD">
              <w:rPr>
                <w:rFonts w:ascii="Times New Roman" w:hAnsi="Times New Roman" w:cs="Times New Roman"/>
                <w:sz w:val="24"/>
                <w:szCs w:val="24"/>
              </w:rPr>
              <w:t>сообщение о писателе (проект)</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137</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Многообразие философско-психологической проблематики в рассказах А.П. Чехова</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rPr>
            </w:pPr>
            <w:r w:rsidRPr="00BC48BD">
              <w:rPr>
                <w:rFonts w:ascii="Times New Roman" w:hAnsi="Times New Roman" w:cs="Times New Roman"/>
                <w:sz w:val="24"/>
                <w:szCs w:val="24"/>
              </w:rPr>
              <w:t>стр. 325, индивидуальная работа: вопросы</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138</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Идейно-художественное своеобразие рассказа «Ионыч»</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lang w:val="ru-RU"/>
              </w:rPr>
            </w:pPr>
            <w:r w:rsidRPr="00BC48BD">
              <w:rPr>
                <w:rFonts w:ascii="Times New Roman" w:hAnsi="Times New Roman" w:cs="Times New Roman"/>
                <w:sz w:val="24"/>
                <w:szCs w:val="24"/>
                <w:lang w:val="ru-RU"/>
              </w:rPr>
              <w:t>Прочитать рассказ «Ионыч»</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139</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Поиски идеала и проблема ответственности человека за свою судьбу: трилогия «Человек в футляре», «Крыжовник», «О любви»</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rPr>
            </w:pPr>
            <w:r w:rsidRPr="00BC48BD">
              <w:rPr>
                <w:rFonts w:ascii="Times New Roman" w:hAnsi="Times New Roman" w:cs="Times New Roman"/>
                <w:sz w:val="24"/>
                <w:szCs w:val="24"/>
              </w:rPr>
              <w:t>стр. 334, индивидуальная работа: вопросы</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140</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любви в чеховской прозе: рассказы «Дама с собачкой», «Душечка»</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rPr>
            </w:pPr>
            <w:r w:rsidRPr="00BC48BD">
              <w:rPr>
                <w:rFonts w:ascii="Times New Roman" w:hAnsi="Times New Roman" w:cs="Times New Roman"/>
                <w:sz w:val="24"/>
                <w:szCs w:val="24"/>
              </w:rPr>
              <w:t>характеристика персонажей</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141</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Художественное своеобразие прозы А.П. Чехова</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стр. 354-355, литературный </w:t>
            </w:r>
            <w:r w:rsidRPr="00BC48BD">
              <w:rPr>
                <w:rFonts w:ascii="Times New Roman" w:hAnsi="Times New Roman" w:cs="Times New Roman"/>
                <w:sz w:val="24"/>
                <w:szCs w:val="24"/>
                <w:lang w:val="ru-RU"/>
              </w:rPr>
              <w:lastRenderedPageBreak/>
              <w:t>практикум: задания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142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Письменный ответ на проблемный вопрос</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Письменный ответ на вопрос</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143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История создания, жанровые особенности комедии «Вишневый сад»</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Заполнить таблицу в тетради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144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Проблематика пьесы «Вишневый сад». Особенности кофликта и системы образов. </w:t>
            </w:r>
            <w:r w:rsidRPr="00BC48BD">
              <w:rPr>
                <w:rFonts w:ascii="Times New Roman" w:hAnsi="Times New Roman" w:cs="Times New Roman"/>
                <w:sz w:val="24"/>
                <w:szCs w:val="24"/>
              </w:rPr>
              <w:t>Разрушение «дворянского гнезда»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Прочитать пьесу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145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Раневская и Гаев как герои уходящего в прошлое усадебного быта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Характеристика героев (таблица)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146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Настоящее и будущее в комедии «Вишневый сад»: образы Лопахина, Пети и Ани</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Характеристика героев (таблица)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147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Образы слуг (Яша, Дуняша, Фирс) в комедии «Вишневый сад»</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Характеристика персонажа по выбору</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148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Смысл названия пьесы «Вишневый сад», ее символика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Ответить на вопрос в тетради</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149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Проблема цели и смысла жизни в чеховских пьесах «Чайка», «Дядя Ваня», «Три сестры» - по выбору</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Прочитать пьесы</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Своеобразие героев в драматургии А.П. Чехова «Чайка», «Дядя Ваня», «Три сестры» - по выбору</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Характеристика персонажа по выбору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Художественное мастерство, новаторство Чехова-драматурга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реферат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Значение творческого наследия Чехова для </w:t>
            </w:r>
            <w:r w:rsidRPr="00BC48BD">
              <w:rPr>
                <w:rFonts w:ascii="Times New Roman" w:hAnsi="Times New Roman" w:cs="Times New Roman"/>
                <w:sz w:val="24"/>
                <w:szCs w:val="24"/>
                <w:lang w:val="ru-RU"/>
              </w:rPr>
              <w:lastRenderedPageBreak/>
              <w:t>отечественной и мировой литературы и театра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презентация</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153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пьесе "Вишневый сад"</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Написать сочинение</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154</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Подготовка и защита проектов по прозе и драматургии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Защита проекта</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155</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Литература народов России. Страницы жизни поэта и особенности его лирики (по выбору)</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реферат</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Литература народов России. Анализ лирического произведения по выбору</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Анализ лирического произведения по выбору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Зарубежная проза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Жизнь и творчество писателя Ч.Диккенса, Г. Флобера, Э. Золя, Г. де Мопассана и др. </w:t>
            </w:r>
            <w:r w:rsidRPr="00BC48BD">
              <w:rPr>
                <w:rFonts w:ascii="Times New Roman" w:hAnsi="Times New Roman" w:cs="Times New Roman"/>
                <w:sz w:val="24"/>
                <w:szCs w:val="24"/>
              </w:rPr>
              <w:t>История создания, сюжет и композиция произведения</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rPr>
              <w:t>анализ произведения (на выбор)</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Зарубежная проза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века.Тематика, проблематика. </w:t>
            </w:r>
            <w:r w:rsidRPr="00BC48BD">
              <w:rPr>
                <w:rFonts w:ascii="Times New Roman" w:hAnsi="Times New Roman" w:cs="Times New Roman"/>
                <w:sz w:val="24"/>
                <w:szCs w:val="24"/>
              </w:rPr>
              <w:t>Система образов</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rPr>
              <w:t>общая характеристика литературы</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159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Художественное мастерство писателя (на выбор, Ч.Диккенса, Г. Флобера, Э. Золя, Г. де Мопассана и др.)</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rPr>
              <w:t>анализ произведения (на выбор)</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160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Письменный ответ на проблемный вопрос</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Письменный ответ на проблемный вопрос</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161</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поэзия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Страницы жизни поэта на выбор - А. Рембо, Ш. Бодлера, П. Верлена, Э. Верхарна и др., особенности его лирики</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rPr>
            </w:pPr>
            <w:r w:rsidRPr="00BC48BD">
              <w:rPr>
                <w:rFonts w:ascii="Times New Roman" w:hAnsi="Times New Roman" w:cs="Times New Roman"/>
                <w:sz w:val="24"/>
                <w:szCs w:val="24"/>
              </w:rPr>
              <w:t>анализ произведения (на выбор)</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162</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Резервный урок. Зарубежная поэзия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Символические образы в стихотворениях, особенности поэтического языка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Выразительное чтение стихотворения по выбору</w:t>
            </w:r>
          </w:p>
        </w:tc>
      </w:tr>
      <w:tr w:rsidR="00982867" w:rsidRPr="00306B15"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163</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Резервный урок. Зарубежная поэзия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Анализ лирического произведения по выбору</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Анализ лирического произведения по выбору</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164</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Зарубежная драматургия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Жизнь и творчество драматурга Г.Гауптмана, Г. Ибсена, история создания, сюжет и конфликт в произведении</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rPr>
            </w:pPr>
            <w:r w:rsidRPr="00BC48BD">
              <w:rPr>
                <w:rFonts w:ascii="Times New Roman" w:hAnsi="Times New Roman" w:cs="Times New Roman"/>
                <w:sz w:val="24"/>
                <w:szCs w:val="24"/>
              </w:rPr>
              <w:t>анализ произведения (на выбор)</w:t>
            </w:r>
          </w:p>
        </w:tc>
      </w:tr>
      <w:tr w:rsidR="00785282" w:rsidRPr="00BC48BD" w:rsidTr="00BC48BD">
        <w:trPr>
          <w:trHeight w:val="144"/>
          <w:tblCellSpacing w:w="20" w:type="nil"/>
        </w:trPr>
        <w:tc>
          <w:tcPr>
            <w:tcW w:w="891" w:type="dxa"/>
            <w:tcMar>
              <w:top w:w="50" w:type="dxa"/>
              <w:left w:w="100" w:type="dxa"/>
            </w:tcMar>
            <w:vAlign w:val="center"/>
          </w:tcPr>
          <w:p w:rsidR="00785282" w:rsidRPr="00BC48BD" w:rsidRDefault="00785282" w:rsidP="00785282">
            <w:pPr>
              <w:spacing w:after="0"/>
              <w:rPr>
                <w:rFonts w:ascii="Times New Roman" w:hAnsi="Times New Roman" w:cs="Times New Roman"/>
                <w:sz w:val="24"/>
                <w:szCs w:val="24"/>
              </w:rPr>
            </w:pPr>
            <w:r w:rsidRPr="00BC48BD">
              <w:rPr>
                <w:rFonts w:ascii="Times New Roman" w:hAnsi="Times New Roman" w:cs="Times New Roman"/>
                <w:sz w:val="24"/>
                <w:szCs w:val="24"/>
              </w:rPr>
              <w:t>165</w:t>
            </w:r>
          </w:p>
        </w:tc>
        <w:tc>
          <w:tcPr>
            <w:tcW w:w="4820" w:type="dxa"/>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Резервный урок. Зарубежная драматургия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 </w:t>
            </w:r>
            <w:r w:rsidRPr="00BC48BD">
              <w:rPr>
                <w:rFonts w:ascii="Times New Roman" w:hAnsi="Times New Roman" w:cs="Times New Roman"/>
                <w:sz w:val="24"/>
                <w:szCs w:val="24"/>
              </w:rPr>
              <w:t>Проблематика пьесы. Система образов. Новаторство драматурга</w:t>
            </w:r>
          </w:p>
        </w:tc>
        <w:tc>
          <w:tcPr>
            <w:tcW w:w="105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42" w:type="dxa"/>
            <w:tcMar>
              <w:top w:w="50" w:type="dxa"/>
              <w:left w:w="100" w:type="dxa"/>
            </w:tcMar>
            <w:vAlign w:val="center"/>
          </w:tcPr>
          <w:p w:rsidR="00785282" w:rsidRPr="00BC48BD" w:rsidRDefault="00785282" w:rsidP="00785282">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785282" w:rsidRPr="00BC48BD" w:rsidRDefault="00785282" w:rsidP="00785282">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785282" w:rsidRPr="00BC48BD" w:rsidRDefault="00785282" w:rsidP="00785282">
            <w:pPr>
              <w:spacing w:after="0"/>
              <w:ind w:left="135"/>
              <w:rPr>
                <w:rFonts w:ascii="Times New Roman" w:hAnsi="Times New Roman" w:cs="Times New Roman"/>
                <w:sz w:val="24"/>
                <w:szCs w:val="24"/>
              </w:rPr>
            </w:pPr>
          </w:p>
        </w:tc>
        <w:tc>
          <w:tcPr>
            <w:tcW w:w="2340" w:type="dxa"/>
            <w:tcMar>
              <w:top w:w="50" w:type="dxa"/>
              <w:left w:w="100" w:type="dxa"/>
            </w:tcMar>
          </w:tcPr>
          <w:p w:rsidR="00785282" w:rsidRPr="00BC48BD" w:rsidRDefault="00785282" w:rsidP="00785282">
            <w:pPr>
              <w:rPr>
                <w:rFonts w:ascii="Times New Roman" w:hAnsi="Times New Roman" w:cs="Times New Roman"/>
                <w:sz w:val="24"/>
                <w:szCs w:val="24"/>
              </w:rPr>
            </w:pPr>
            <w:r w:rsidRPr="00BC48BD">
              <w:rPr>
                <w:rFonts w:ascii="Times New Roman" w:hAnsi="Times New Roman" w:cs="Times New Roman"/>
                <w:sz w:val="24"/>
                <w:szCs w:val="24"/>
              </w:rPr>
              <w:t>анализ произведения (на выбор)</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166</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Резервный урок. Повторение. Сквозные образы и мотивы в литературе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реферат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167</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Резервный урок. Обобщение пройденного материала по литературе второй половины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тест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168</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Внеклассное чтение "В мире современной литературы"</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Выразительное чтение  по выбору</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169</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Подготовка к презентации проекта по зарубежной литературе второй половины 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Х века</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проект</w:t>
            </w:r>
          </w:p>
        </w:tc>
      </w:tr>
      <w:tr w:rsidR="00982867" w:rsidRPr="00BC48BD" w:rsidTr="002C32C7">
        <w:trPr>
          <w:trHeight w:val="144"/>
          <w:tblCellSpacing w:w="20" w:type="nil"/>
        </w:trPr>
        <w:tc>
          <w:tcPr>
            <w:tcW w:w="891" w:type="dxa"/>
            <w:tcMar>
              <w:top w:w="50" w:type="dxa"/>
              <w:left w:w="100" w:type="dxa"/>
            </w:tcMar>
            <w:vAlign w:val="center"/>
          </w:tcPr>
          <w:p w:rsidR="00982867" w:rsidRPr="00BC48BD" w:rsidRDefault="00982867">
            <w:pPr>
              <w:spacing w:after="0"/>
              <w:rPr>
                <w:rFonts w:ascii="Times New Roman" w:hAnsi="Times New Roman" w:cs="Times New Roman"/>
                <w:sz w:val="24"/>
                <w:szCs w:val="24"/>
              </w:rPr>
            </w:pPr>
            <w:r w:rsidRPr="00BC48BD">
              <w:rPr>
                <w:rFonts w:ascii="Times New Roman" w:hAnsi="Times New Roman" w:cs="Times New Roman"/>
                <w:sz w:val="24"/>
                <w:szCs w:val="24"/>
              </w:rPr>
              <w:t>170</w:t>
            </w:r>
          </w:p>
        </w:tc>
        <w:tc>
          <w:tcPr>
            <w:tcW w:w="4820" w:type="dxa"/>
            <w:tcMar>
              <w:top w:w="50" w:type="dxa"/>
              <w:left w:w="100" w:type="dxa"/>
            </w:tcMar>
            <w:vAlign w:val="center"/>
          </w:tcPr>
          <w:p w:rsidR="00982867" w:rsidRPr="00BC48BD" w:rsidRDefault="00982867">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Презентация индивидуального/коллективного учебного проекта по теме</w:t>
            </w:r>
          </w:p>
        </w:tc>
        <w:tc>
          <w:tcPr>
            <w:tcW w:w="105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42" w:type="dxa"/>
            <w:tcMar>
              <w:top w:w="50" w:type="dxa"/>
              <w:left w:w="100" w:type="dxa"/>
            </w:tcMar>
            <w:vAlign w:val="center"/>
          </w:tcPr>
          <w:p w:rsidR="00982867" w:rsidRPr="00BC48BD" w:rsidRDefault="00982867">
            <w:pPr>
              <w:spacing w:after="0"/>
              <w:ind w:left="135"/>
              <w:jc w:val="center"/>
              <w:rPr>
                <w:rFonts w:ascii="Times New Roman" w:hAnsi="Times New Roman" w:cs="Times New Roman"/>
                <w:sz w:val="24"/>
                <w:szCs w:val="24"/>
              </w:rPr>
            </w:pPr>
          </w:p>
        </w:tc>
        <w:tc>
          <w:tcPr>
            <w:tcW w:w="1276" w:type="dxa"/>
            <w:tcBorders>
              <w:right w:val="single" w:sz="4" w:space="0" w:color="auto"/>
            </w:tcBorders>
            <w:tcMar>
              <w:top w:w="50" w:type="dxa"/>
              <w:left w:w="100" w:type="dxa"/>
            </w:tcMar>
            <w:vAlign w:val="center"/>
          </w:tcPr>
          <w:p w:rsidR="00982867" w:rsidRPr="00BC48BD" w:rsidRDefault="00982867">
            <w:pPr>
              <w:spacing w:after="0"/>
              <w:ind w:left="135"/>
              <w:rPr>
                <w:rFonts w:ascii="Times New Roman" w:hAnsi="Times New Roman" w:cs="Times New Roman"/>
                <w:sz w:val="24"/>
                <w:szCs w:val="24"/>
              </w:rPr>
            </w:pPr>
          </w:p>
        </w:tc>
        <w:tc>
          <w:tcPr>
            <w:tcW w:w="1191" w:type="dxa"/>
            <w:tcBorders>
              <w:left w:val="single" w:sz="4" w:space="0" w:color="auto"/>
            </w:tcBorders>
            <w:vAlign w:val="center"/>
          </w:tcPr>
          <w:p w:rsidR="00982867" w:rsidRPr="00BC48BD" w:rsidRDefault="00982867">
            <w:pPr>
              <w:spacing w:after="0"/>
              <w:ind w:left="135"/>
              <w:rPr>
                <w:rFonts w:ascii="Times New Roman" w:hAnsi="Times New Roman" w:cs="Times New Roman"/>
                <w:sz w:val="24"/>
                <w:szCs w:val="24"/>
              </w:rPr>
            </w:pPr>
          </w:p>
        </w:tc>
        <w:tc>
          <w:tcPr>
            <w:tcW w:w="2340" w:type="dxa"/>
            <w:tcMar>
              <w:top w:w="50" w:type="dxa"/>
              <w:left w:w="100" w:type="dxa"/>
            </w:tcMar>
            <w:vAlign w:val="center"/>
          </w:tcPr>
          <w:p w:rsidR="00982867" w:rsidRPr="00BC48BD" w:rsidRDefault="00785282">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презентация</w:t>
            </w:r>
          </w:p>
        </w:tc>
      </w:tr>
      <w:tr w:rsidR="000F792A" w:rsidRPr="00BC48BD" w:rsidTr="00982867">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ОБЩЕЕ КОЛИЧЕСТВО ЧАСОВ ПО ПРОГРАММЕ</w:t>
            </w:r>
          </w:p>
        </w:tc>
        <w:tc>
          <w:tcPr>
            <w:tcW w:w="1052"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170 </w:t>
            </w:r>
          </w:p>
        </w:tc>
        <w:tc>
          <w:tcPr>
            <w:tcW w:w="1842"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3 </w:t>
            </w:r>
          </w:p>
        </w:tc>
        <w:tc>
          <w:tcPr>
            <w:tcW w:w="4807" w:type="dxa"/>
            <w:gridSpan w:val="3"/>
            <w:tcMar>
              <w:top w:w="50" w:type="dxa"/>
              <w:left w:w="100" w:type="dxa"/>
            </w:tcMar>
            <w:vAlign w:val="center"/>
          </w:tcPr>
          <w:p w:rsidR="000F792A" w:rsidRPr="00BC48BD" w:rsidRDefault="000F792A">
            <w:pPr>
              <w:rPr>
                <w:rFonts w:ascii="Times New Roman" w:hAnsi="Times New Roman" w:cs="Times New Roman"/>
                <w:sz w:val="24"/>
                <w:szCs w:val="24"/>
              </w:rPr>
            </w:pPr>
          </w:p>
        </w:tc>
      </w:tr>
    </w:tbl>
    <w:p w:rsidR="000F792A" w:rsidRPr="00BC48BD" w:rsidRDefault="000F792A">
      <w:pPr>
        <w:rPr>
          <w:rFonts w:ascii="Times New Roman" w:hAnsi="Times New Roman" w:cs="Times New Roman"/>
          <w:sz w:val="24"/>
          <w:szCs w:val="24"/>
        </w:rPr>
        <w:sectPr w:rsidR="000F792A" w:rsidRPr="00BC48BD">
          <w:pgSz w:w="16383" w:h="11906" w:orient="landscape"/>
          <w:pgMar w:top="1134" w:right="850" w:bottom="1134" w:left="1701" w:header="720" w:footer="720" w:gutter="0"/>
          <w:cols w:space="720"/>
        </w:sectPr>
      </w:pPr>
    </w:p>
    <w:p w:rsidR="000F792A" w:rsidRPr="00BC48BD" w:rsidRDefault="001C7708">
      <w:pPr>
        <w:spacing w:after="0"/>
        <w:ind w:left="120"/>
        <w:rPr>
          <w:rFonts w:ascii="Times New Roman" w:hAnsi="Times New Roman" w:cs="Times New Roman"/>
          <w:sz w:val="24"/>
          <w:szCs w:val="24"/>
        </w:rPr>
      </w:pPr>
      <w:r w:rsidRPr="00BC48BD">
        <w:rPr>
          <w:rFonts w:ascii="Times New Roman" w:hAnsi="Times New Roman" w:cs="Times New Roman"/>
          <w:b/>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820"/>
        <w:gridCol w:w="1740"/>
        <w:gridCol w:w="1850"/>
        <w:gridCol w:w="1408"/>
        <w:gridCol w:w="2298"/>
      </w:tblGrid>
      <w:tr w:rsidR="000F792A" w:rsidRPr="00BC48BD">
        <w:trPr>
          <w:trHeight w:val="144"/>
          <w:tblCellSpacing w:w="20" w:type="nil"/>
        </w:trPr>
        <w:tc>
          <w:tcPr>
            <w:tcW w:w="610"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 п/п </w:t>
            </w:r>
          </w:p>
          <w:p w:rsidR="000F792A" w:rsidRPr="00BC48BD" w:rsidRDefault="000F792A">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Тема урока </w:t>
            </w:r>
          </w:p>
          <w:p w:rsidR="000F792A" w:rsidRPr="00BC48BD" w:rsidRDefault="000F792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b/>
                <w:sz w:val="24"/>
                <w:szCs w:val="24"/>
              </w:rPr>
              <w:t>Количество часов</w:t>
            </w:r>
          </w:p>
        </w:tc>
        <w:tc>
          <w:tcPr>
            <w:tcW w:w="1408"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Дата изучения </w:t>
            </w:r>
          </w:p>
          <w:p w:rsidR="000F792A" w:rsidRPr="00BC48BD" w:rsidRDefault="000F792A">
            <w:pPr>
              <w:spacing w:after="0"/>
              <w:ind w:left="135"/>
              <w:rPr>
                <w:rFonts w:ascii="Times New Roman" w:hAnsi="Times New Roman" w:cs="Times New Roman"/>
                <w:sz w:val="24"/>
                <w:szCs w:val="24"/>
              </w:rPr>
            </w:pPr>
          </w:p>
        </w:tc>
        <w:tc>
          <w:tcPr>
            <w:tcW w:w="2298" w:type="dxa"/>
            <w:vMerge w:val="restart"/>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Электронные цифровые образовательные ресурсы </w:t>
            </w:r>
          </w:p>
          <w:p w:rsidR="000F792A" w:rsidRPr="00BC48BD" w:rsidRDefault="000F792A">
            <w:pPr>
              <w:spacing w:after="0"/>
              <w:ind w:left="135"/>
              <w:rPr>
                <w:rFonts w:ascii="Times New Roman" w:hAnsi="Times New Roman" w:cs="Times New Roman"/>
                <w:sz w:val="24"/>
                <w:szCs w:val="24"/>
              </w:rPr>
            </w:pPr>
          </w:p>
        </w:tc>
      </w:tr>
      <w:tr w:rsidR="000F792A" w:rsidRPr="00BC48BD">
        <w:trPr>
          <w:trHeight w:val="144"/>
          <w:tblCellSpacing w:w="20" w:type="nil"/>
        </w:trPr>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c>
          <w:tcPr>
            <w:tcW w:w="1107"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Всего </w:t>
            </w:r>
          </w:p>
          <w:p w:rsidR="000F792A" w:rsidRPr="00BC48BD" w:rsidRDefault="000F792A">
            <w:pPr>
              <w:spacing w:after="0"/>
              <w:ind w:left="135"/>
              <w:rPr>
                <w:rFonts w:ascii="Times New Roman" w:hAnsi="Times New Roman" w:cs="Times New Roman"/>
                <w:sz w:val="24"/>
                <w:szCs w:val="24"/>
              </w:rPr>
            </w:pPr>
          </w:p>
        </w:tc>
        <w:tc>
          <w:tcPr>
            <w:tcW w:w="185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b/>
                <w:sz w:val="24"/>
                <w:szCs w:val="24"/>
              </w:rPr>
              <w:t xml:space="preserve">Контрольные работы </w:t>
            </w:r>
          </w:p>
          <w:p w:rsidR="000F792A" w:rsidRPr="00BC48BD" w:rsidRDefault="000F792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c>
          <w:tcPr>
            <w:tcW w:w="0" w:type="auto"/>
            <w:vMerge/>
            <w:tcBorders>
              <w:top w:val="nil"/>
            </w:tcBorders>
            <w:tcMar>
              <w:top w:w="50" w:type="dxa"/>
              <w:left w:w="100" w:type="dxa"/>
            </w:tcMar>
          </w:tcPr>
          <w:p w:rsidR="000F792A" w:rsidRPr="00BC48BD" w:rsidRDefault="000F792A">
            <w:pPr>
              <w:rPr>
                <w:rFonts w:ascii="Times New Roman" w:hAnsi="Times New Roman" w:cs="Times New Roman"/>
                <w:sz w:val="24"/>
                <w:szCs w:val="24"/>
              </w:rPr>
            </w:pP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Резервный урок. Литературный процесс и социально-политические особенности эпохи, культура, научно-технический прогресс</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Основные этапы жизни и творчества А.И.Куприна. Повесть «Поединок». </w:t>
            </w:r>
            <w:r w:rsidRPr="00BC48BD">
              <w:rPr>
                <w:rFonts w:ascii="Times New Roman" w:hAnsi="Times New Roman" w:cs="Times New Roman"/>
                <w:sz w:val="24"/>
                <w:szCs w:val="24"/>
              </w:rPr>
              <w:t>Сюжет, проблематика произведения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Повесть «Поединок». «Человековедение» А. И. Куприна. </w:t>
            </w:r>
            <w:r w:rsidRPr="00BC48BD">
              <w:rPr>
                <w:rFonts w:ascii="Times New Roman" w:hAnsi="Times New Roman" w:cs="Times New Roman"/>
                <w:sz w:val="24"/>
                <w:szCs w:val="24"/>
              </w:rPr>
              <w:t>Художественное мастерство писателя.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Произведения А. И. Куприна о любви. Сюжет, нравственно-философский смысл произведения "Гранатовый браслет", "Олеся"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Л.Н.Андреева. На перепутьях реализма и модернизма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Тема рока в произведениях Л. Н. Андреева. </w:t>
            </w:r>
            <w:r w:rsidRPr="00BC48BD">
              <w:rPr>
                <w:rFonts w:ascii="Times New Roman" w:hAnsi="Times New Roman" w:cs="Times New Roman"/>
                <w:sz w:val="24"/>
                <w:szCs w:val="24"/>
                <w:lang w:val="ru-RU"/>
              </w:rPr>
              <w:lastRenderedPageBreak/>
              <w:t>Сюжет, проблематика рассказа. Трагическое мироощущение автора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 xml:space="preserve">Поле для </w:t>
            </w:r>
            <w:r w:rsidRPr="00BC48BD">
              <w:rPr>
                <w:rFonts w:ascii="Times New Roman" w:hAnsi="Times New Roman" w:cs="Times New Roman"/>
                <w:sz w:val="24"/>
                <w:szCs w:val="24"/>
              </w:rPr>
              <w:lastRenderedPageBreak/>
              <w:t>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Основные этапы жизни и творчества М.Горького. Романтический пафос и суровая правда ранних рассказов писателя. </w:t>
            </w:r>
            <w:r w:rsidRPr="00BC48BD">
              <w:rPr>
                <w:rFonts w:ascii="Times New Roman" w:hAnsi="Times New Roman" w:cs="Times New Roman"/>
                <w:sz w:val="24"/>
                <w:szCs w:val="24"/>
              </w:rPr>
              <w:t>Протест героя-одиночки против «бескрылого» существования, «пустыря в душе»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Человек и история в творчестве М. Горького. Новый герой реалистической литературы - человек как творец истории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Социально-философская драма «На дне». История создания, смысл названия произведения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Тематика, проблематика, система образов драмы «На дне»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«Три правды» в пьесе «На дне» и их трагическое столкновение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Новаторство Горького- драматурга. Сценическая судьба пьесы «На дне»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творчеству М.Горького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Серебряный век русской литературы.Эстетические программы </w:t>
            </w:r>
            <w:r w:rsidRPr="00BC48BD">
              <w:rPr>
                <w:rFonts w:ascii="Times New Roman" w:hAnsi="Times New Roman" w:cs="Times New Roman"/>
                <w:sz w:val="24"/>
                <w:szCs w:val="24"/>
                <w:lang w:val="ru-RU"/>
              </w:rPr>
              <w:lastRenderedPageBreak/>
              <w:t xml:space="preserve">модернистских объединений. </w:t>
            </w:r>
            <w:r w:rsidRPr="00BC48BD">
              <w:rPr>
                <w:rFonts w:ascii="Times New Roman" w:hAnsi="Times New Roman" w:cs="Times New Roman"/>
                <w:sz w:val="24"/>
                <w:szCs w:val="24"/>
              </w:rPr>
              <w:t>Символизм. Стихотворения поэтов-символистов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Акмеизм. Основные темы и мотивы лирики поэтов-акмеистов. </w:t>
            </w:r>
            <w:r w:rsidRPr="00BC48BD">
              <w:rPr>
                <w:rFonts w:ascii="Times New Roman" w:hAnsi="Times New Roman" w:cs="Times New Roman"/>
                <w:sz w:val="24"/>
                <w:szCs w:val="24"/>
              </w:rPr>
              <w:t>Художественные особенности крестьянских поэтов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Футуризм. Основные темы и мотивы, композиция и язык произведений поэтов-футуристов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Анализ лирического произведения поэтов Серебряного века (по выбору)</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И.А.Бунина. Философская и психологическая насыщенность лирики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любви в произведениях И.А.Бунина. Образ Родины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Социально-философская проблематика рассказов И.А.Бунина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Поэтика «остывших» усадеб и лирических воспоминаний в произведениях И.А.Бунина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Роль художественной детали. Символика бунинской прозы. Своеобразие художественной манеры И.А. Бунина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Книга очерков «Окаянные дни» (фрагменты) как вершина публицистики И. А. Бунина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26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 «страшного мира» в лирике А.А.Блока. Тема Родины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Особенности образного языка А.А.Блока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29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Поэт и революция. Поэма «Двенадцать»: история создания, многоплановость, сложность художественного мира поэмы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Герои поэмы «Двенадцать», сюжет, композиция, многозначность финала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Художественное своеобразие языка поэмы «Двенадцать»</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Подготовка к презентации проекта по литературе начала ХХ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Защита презентации проекта по литературе начала ХХ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Н.С.Гумилева. Герой-маска в ранней поэзии Н.С.Гумилева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«Экзотический колорит» лирического эпоса Н. С. Гумилева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Темы истории и судьбы, творчества и творца в лирике Н. С. Гумилева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Основные этапы жизни и творчества В.В.Маяковского. Новаторство поэтики </w:t>
            </w:r>
            <w:r w:rsidRPr="00BC48BD">
              <w:rPr>
                <w:rFonts w:ascii="Times New Roman" w:hAnsi="Times New Roman" w:cs="Times New Roman"/>
                <w:sz w:val="24"/>
                <w:szCs w:val="24"/>
                <w:lang w:val="ru-RU"/>
              </w:rPr>
              <w:lastRenderedPageBreak/>
              <w:t xml:space="preserve">Маяковского. </w:t>
            </w:r>
            <w:r w:rsidRPr="00BC48BD">
              <w:rPr>
                <w:rFonts w:ascii="Times New Roman" w:hAnsi="Times New Roman" w:cs="Times New Roman"/>
                <w:sz w:val="24"/>
                <w:szCs w:val="24"/>
              </w:rPr>
              <w:t>Лирический герой ранних произведений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38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Поэт и революция. Сатира в стихотворениях В.В. Маяковского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39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Своеобразие любовной лирики В.В. Маяковского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Художественный мир поэмы В.В.Маяковского «Облако в штанах»</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Сюжетно-композиционная основа поэмы «Облако в штанах»</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Диалог с потомками, лирическая исповедь поэта-гражданина в поэме «Во весь голос. </w:t>
            </w:r>
            <w:r w:rsidRPr="00BC48BD">
              <w:rPr>
                <w:rFonts w:ascii="Times New Roman" w:hAnsi="Times New Roman" w:cs="Times New Roman"/>
                <w:sz w:val="24"/>
                <w:szCs w:val="24"/>
              </w:rPr>
              <w:t>Первое вступление в поэму»</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С.А. Есенина. Особенности лирики поэта и многообразие тематики стихотворений</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России и родного дома в лирике С.А.Есенина. Природа и человек в произведениях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Своебразие любовной лирики С.А.Есенина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История создания поэмы "Черный человек". </w:t>
            </w:r>
            <w:r w:rsidRPr="00BC48BD">
              <w:rPr>
                <w:rFonts w:ascii="Times New Roman" w:hAnsi="Times New Roman" w:cs="Times New Roman"/>
                <w:sz w:val="24"/>
                <w:szCs w:val="24"/>
              </w:rPr>
              <w:t>Тема и проблематика поэмы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Жанр и композиция поэмы "Черный человек"</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48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Художественное своеобразие поэмы "Черный человек"</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49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по лирике А.А.Блока, С.Н. Гумилева, В.В.Маяковского, С.А.Есенина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Страницы жизни и творчества О.Э.Мандельштама. Основные мотивы лирики поэта, философичность его поэзии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Исторические и литературные образы в поэзии О.Э.Мандельштама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Художественное своеобразие поэзии О.Э.Мандельштама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Символика цвета, ритмико-интонационное многообразие лирики поэта О.Э.Мандельштама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Страницы жизни и творчества М.И.Цветаевой. Многообразие тематики и проблематики в лирике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Уникальность поэтического голоса М.И.Цветаевой. Искренность лирического монолога-исповеди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Конфликт быта и бытия, времени и вечности. Необычность образа лирического героя М.И.Цветаевой</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Родины в произведениях разных лет. Образно-стилистические черты поэзии М.И. Цветаевой</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Очерк «Мой Пушкин» как автобиографическое эссе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59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Основные этапы жизни и творчества </w:t>
            </w:r>
            <w:r w:rsidRPr="00BC48BD">
              <w:rPr>
                <w:rFonts w:ascii="Times New Roman" w:hAnsi="Times New Roman" w:cs="Times New Roman"/>
                <w:sz w:val="24"/>
                <w:szCs w:val="24"/>
                <w:lang w:val="ru-RU"/>
              </w:rPr>
              <w:lastRenderedPageBreak/>
              <w:t xml:space="preserve">А.А.Ахматовой. Многообразие таматики лирики. </w:t>
            </w:r>
            <w:r w:rsidRPr="00BC48BD">
              <w:rPr>
                <w:rFonts w:ascii="Times New Roman" w:hAnsi="Times New Roman" w:cs="Times New Roman"/>
                <w:sz w:val="24"/>
                <w:szCs w:val="24"/>
              </w:rPr>
              <w:t>Любовь как всепоглощающее чувство в лирике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 xml:space="preserve">Поле для </w:t>
            </w:r>
            <w:r w:rsidRPr="00BC48BD">
              <w:rPr>
                <w:rFonts w:ascii="Times New Roman" w:hAnsi="Times New Roman" w:cs="Times New Roman"/>
                <w:sz w:val="24"/>
                <w:szCs w:val="24"/>
              </w:rPr>
              <w:lastRenderedPageBreak/>
              <w:t>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60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Любовь как всепоглощающее чувство в лирике А.А.Ахматовой</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Гражданский пафос лирики А.А.Ахматовой. Тема Родины и судьбы в творчестве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История создания поэмы А.А.Ахматовой «Реквием». Трагедия народа и поэта. Смысл названия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Библейские мотивы в поэме "Реквием"</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Широта эпического обобщения в поэме "Реквием". </w:t>
            </w:r>
            <w:r w:rsidRPr="00BC48BD">
              <w:rPr>
                <w:rFonts w:ascii="Times New Roman" w:hAnsi="Times New Roman" w:cs="Times New Roman"/>
                <w:sz w:val="24"/>
                <w:szCs w:val="24"/>
              </w:rPr>
              <w:t>Художественное своеобразие произведения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сочинению на литературную тему</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Контрольное сочинение на литературную тему</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Жизнь и творчество Е. И. Замятина. История создания, сюжет и композиция антиутопии «Мы»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«Мы»: черты антиутопии как жанра. Язык и тип сознания граждан Единого Государства.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69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Герой антиутопии и центральный конфликт романа «Мы». Философская проблематика </w:t>
            </w:r>
            <w:r w:rsidRPr="00BC48BD">
              <w:rPr>
                <w:rFonts w:ascii="Times New Roman" w:hAnsi="Times New Roman" w:cs="Times New Roman"/>
                <w:sz w:val="24"/>
                <w:szCs w:val="24"/>
                <w:lang w:val="ru-RU"/>
              </w:rPr>
              <w:lastRenderedPageBreak/>
              <w:t>романа, его образная система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70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Образ Павки Корчагина как символ мужества, героизма и силы духа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Основные этапы жизни и творчества М.А.Шолохова. История создания шолоховского эпоса. </w:t>
            </w:r>
            <w:r w:rsidRPr="00BC48BD">
              <w:rPr>
                <w:rFonts w:ascii="Times New Roman" w:hAnsi="Times New Roman" w:cs="Times New Roman"/>
                <w:sz w:val="24"/>
                <w:szCs w:val="24"/>
              </w:rPr>
              <w:t>Особенности жанра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Система образов в романе-эпопее «Тихий Дон». Тема семьи. Нравственные ценности казачеества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Трагедия целого народа и судьба одного человека.Проблема гуманизма в романе-эпопее «Тихий Дон»</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Женские судьбы в романе-эпопее «Тихий Дон»</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Анализ эпизода романа-эпопеи М.Шолохова «Тихий Дон»</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Роль пейзажа в произведении «Тихий Дон». </w:t>
            </w:r>
            <w:r w:rsidRPr="00BC48BD">
              <w:rPr>
                <w:rFonts w:ascii="Times New Roman" w:hAnsi="Times New Roman" w:cs="Times New Roman"/>
                <w:sz w:val="24"/>
                <w:szCs w:val="24"/>
              </w:rPr>
              <w:t>Особенности языка романа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Традиции Л. Н. Толстого в прозе М. А. Шолохова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79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Жизненный и творческий путь В. В. Набокова. Тема утраченного рая, эмиграции, родины в творчестве писателя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Сюжет произведения, конфликт, система </w:t>
            </w:r>
            <w:r w:rsidRPr="00BC48BD">
              <w:rPr>
                <w:rFonts w:ascii="Times New Roman" w:hAnsi="Times New Roman" w:cs="Times New Roman"/>
                <w:sz w:val="24"/>
                <w:szCs w:val="24"/>
                <w:lang w:val="ru-RU"/>
              </w:rPr>
              <w:lastRenderedPageBreak/>
              <w:t>образов одно произведение по выбору, например, «Облако, озеро, башня», «Весна в Фиальте», «Машенька», «Защита Лужина», «Дар»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 xml:space="preserve">Поле для </w:t>
            </w:r>
            <w:r w:rsidRPr="00BC48BD">
              <w:rPr>
                <w:rFonts w:ascii="Times New Roman" w:hAnsi="Times New Roman" w:cs="Times New Roman"/>
                <w:sz w:val="24"/>
                <w:szCs w:val="24"/>
              </w:rPr>
              <w:lastRenderedPageBreak/>
              <w:t>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81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М.М.Булгакова. Тематика, проблематика произведений М. А. Булгакова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История создания романа «Белая гвардия», «Мастер и Маргарита» (один роман по выбору). </w:t>
            </w:r>
            <w:r w:rsidRPr="00BC48BD">
              <w:rPr>
                <w:rFonts w:ascii="Times New Roman" w:hAnsi="Times New Roman" w:cs="Times New Roman"/>
                <w:sz w:val="24"/>
                <w:szCs w:val="24"/>
              </w:rPr>
              <w:t>Своеобразие жанра и композиции. Многомерность исторического пространства в романе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Проблема выбора нравственной и гражданской позиции в романе «Белая гвардия», «Мастер и Маргарита»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любви и семьи в романе «Белая гвардия», «Мастер и Маргарита»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Система персонажей в романе «Белая гвардия», «Мастер и Маргарита».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Эпическая широта изображенной панорамы и лиризм размышлений повествователя. </w:t>
            </w:r>
            <w:r w:rsidRPr="00BC48BD">
              <w:rPr>
                <w:rFonts w:ascii="Times New Roman" w:hAnsi="Times New Roman" w:cs="Times New Roman"/>
                <w:sz w:val="24"/>
                <w:szCs w:val="24"/>
              </w:rPr>
              <w:t>Смысл финала романа «Белая гвардия», «Мастер и Маргарита»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w:t>
            </w:r>
            <w:r w:rsidRPr="00BC48BD">
              <w:rPr>
                <w:rFonts w:ascii="Times New Roman" w:hAnsi="Times New Roman" w:cs="Times New Roman"/>
                <w:sz w:val="24"/>
                <w:szCs w:val="24"/>
                <w:lang w:val="ru-RU"/>
              </w:rPr>
              <w:lastRenderedPageBreak/>
              <w:t>«Бег»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88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Подготовка к домашнему сочинению на литературную тему по творчеству М. А. Булгакова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89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Картины жизни и творчества А.П. Платонова. </w:t>
            </w:r>
            <w:r w:rsidRPr="00BC48BD">
              <w:rPr>
                <w:rFonts w:ascii="Times New Roman" w:hAnsi="Times New Roman" w:cs="Times New Roman"/>
                <w:sz w:val="24"/>
                <w:szCs w:val="24"/>
              </w:rPr>
              <w:t>Утопические идеи произведений писателя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Особый тип платоновского героя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Высокий пафос и острая сатира произведений А.П.Платонова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Самобытность языка и стиля А.П. Платонова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Подготовка индивидуального/коллективного учебного проекта по прозе первой половины ХХ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Презентация индивидуального/коллективного учебного проекта по прозе первой половины ХХ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Страницы жизни и творчества А.Т.Твардовского. Тематика и пробематика произведений автора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Поэт и время. Основные мотивы лирики А.Т.Твардовского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Великой Отечественной войны в творчестве А.Т.Твардовского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98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Поэма «По праву памяти». Тема памяти .Доверительность и исповедальность лирической интонации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99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Тема Великой Отечественной войны в прозе (обзор). </w:t>
            </w:r>
            <w:r w:rsidRPr="00BC48BD">
              <w:rPr>
                <w:rFonts w:ascii="Times New Roman" w:hAnsi="Times New Roman" w:cs="Times New Roman"/>
                <w:sz w:val="24"/>
                <w:szCs w:val="24"/>
              </w:rPr>
              <w:t>Человек на войне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Историческая правда художественных произведений о Великой Отечественной войне. </w:t>
            </w:r>
            <w:r w:rsidRPr="00BC48BD">
              <w:rPr>
                <w:rFonts w:ascii="Times New Roman" w:hAnsi="Times New Roman" w:cs="Times New Roman"/>
                <w:sz w:val="24"/>
                <w:szCs w:val="24"/>
              </w:rPr>
              <w:t>Своеобразие «лейтенантской» прозы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Героизм и мужество защитников Отечества. Традиции реалистической прозы о войне в русской литературе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Человек в условиях духовно-нравственного выбора в произведения о Великой отечественной войне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Патриотический и гуманистический пафос произведений о Великой Отечественной войне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Система образов в романе «Молодая гвардия». </w:t>
            </w:r>
            <w:r w:rsidRPr="00BC48BD">
              <w:rPr>
                <w:rFonts w:ascii="Times New Roman" w:hAnsi="Times New Roman" w:cs="Times New Roman"/>
                <w:sz w:val="24"/>
                <w:szCs w:val="24"/>
              </w:rPr>
              <w:t>Героизм и мужество молодогвардейцев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Страницы жизни и творчества А.А.Фадеева. История созданя романа «Молодая гвардия». </w:t>
            </w:r>
            <w:r w:rsidRPr="00BC48BD">
              <w:rPr>
                <w:rFonts w:ascii="Times New Roman" w:hAnsi="Times New Roman" w:cs="Times New Roman"/>
                <w:sz w:val="24"/>
                <w:szCs w:val="24"/>
              </w:rPr>
              <w:t>Жизненная правда и художественный вымысел</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В.О.Богомолов "В августе сорок четвертого". Мужество и героизм защитников Родины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107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Патриотический пафос поэзии о Великой Отечественной войне и ее художественное своеобразие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109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Поэтическое и философское осмысление трагических событий Великой Отечественной войны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sidRPr="00BC48BD">
              <w:rPr>
                <w:rFonts w:ascii="Times New Roman" w:hAnsi="Times New Roman" w:cs="Times New Roman"/>
                <w:sz w:val="24"/>
                <w:szCs w:val="24"/>
              </w:rPr>
              <w:t>«Русские люди»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Внеклассное чтение. «Страницы, опаленные войной» по произведениям о Великой Отечественной войне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Контрольное сочинение по произведениям о Великой Отечественной войне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и жизни и творчества Б.Л.Пастернака. Тематика и проблематика лирики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поэта и поэзии в творчестве Б.Л.Пастернака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Любовная лирика в творчестве </w:t>
            </w:r>
            <w:r w:rsidRPr="00BC48BD">
              <w:rPr>
                <w:rFonts w:ascii="Times New Roman" w:hAnsi="Times New Roman" w:cs="Times New Roman"/>
                <w:sz w:val="24"/>
                <w:szCs w:val="24"/>
                <w:lang w:val="ru-RU"/>
              </w:rPr>
              <w:lastRenderedPageBreak/>
              <w:t>Б.Л.Пастернака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 xml:space="preserve">Поле для </w:t>
            </w:r>
            <w:r w:rsidRPr="00BC48BD">
              <w:rPr>
                <w:rFonts w:ascii="Times New Roman" w:hAnsi="Times New Roman" w:cs="Times New Roman"/>
                <w:sz w:val="24"/>
                <w:szCs w:val="24"/>
              </w:rPr>
              <w:lastRenderedPageBreak/>
              <w:t>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116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человека и природы. Философская глубина лирики Б.Л.Пастернака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Анализ лирического произведения Б.Л.Пастернака по выбору</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Жанровое своеобразие романа "Доктор Живаго". </w:t>
            </w:r>
            <w:r w:rsidRPr="00BC48BD">
              <w:rPr>
                <w:rFonts w:ascii="Times New Roman" w:hAnsi="Times New Roman" w:cs="Times New Roman"/>
                <w:sz w:val="24"/>
                <w:szCs w:val="24"/>
              </w:rPr>
              <w:t>Тематика и проблематика произведения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119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Нравственные искания главного героя романа "Доктор Живаго"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sidRPr="00BC48BD">
              <w:rPr>
                <w:rFonts w:ascii="Times New Roman" w:hAnsi="Times New Roman" w:cs="Times New Roman"/>
                <w:sz w:val="24"/>
                <w:szCs w:val="24"/>
              </w:rPr>
              <w:t>Например,«Старший сын», «Утиная охота»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Развитие художественных открытий психологической драматургии в пьесе А.В. Вампилова (не менее одной по выбору). </w:t>
            </w:r>
            <w:r w:rsidRPr="00BC48BD">
              <w:rPr>
                <w:rFonts w:ascii="Times New Roman" w:hAnsi="Times New Roman" w:cs="Times New Roman"/>
                <w:sz w:val="24"/>
                <w:szCs w:val="24"/>
              </w:rPr>
              <w:t>Например,«Старший сын», «Утиная охота»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Смысл финала пьесы (не менее одной по выбору). Например, «Старший сын», «Утиная охота»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А.И.Солженицына. Автобиографизм прозы писателя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Своеобразие раскрытия «лагерной» темы. </w:t>
            </w:r>
            <w:r w:rsidRPr="00BC48BD">
              <w:rPr>
                <w:rFonts w:ascii="Times New Roman" w:hAnsi="Times New Roman" w:cs="Times New Roman"/>
                <w:sz w:val="24"/>
                <w:szCs w:val="24"/>
                <w:lang w:val="ru-RU"/>
              </w:rPr>
              <w:lastRenderedPageBreak/>
              <w:t xml:space="preserve">Рассказ «Один день Ивана Денисовича». </w:t>
            </w:r>
            <w:r w:rsidRPr="00BC48BD">
              <w:rPr>
                <w:rFonts w:ascii="Times New Roman" w:hAnsi="Times New Roman" w:cs="Times New Roman"/>
                <w:sz w:val="24"/>
                <w:szCs w:val="24"/>
              </w:rPr>
              <w:t>Творческая судьба произведения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 xml:space="preserve">Поле для </w:t>
            </w:r>
            <w:r w:rsidRPr="00BC48BD">
              <w:rPr>
                <w:rFonts w:ascii="Times New Roman" w:hAnsi="Times New Roman" w:cs="Times New Roman"/>
                <w:sz w:val="24"/>
                <w:szCs w:val="24"/>
              </w:rPr>
              <w:lastRenderedPageBreak/>
              <w:t>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125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Человек и история страны в контексте трагической эпохи в книге А. И. Солженицына «Архипелаг ГУЛАГ»</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Тематика и проблематика произведений А. И. Солженицына из цикла "Крохотки"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Презентация проекта по литературе второй половины ХХ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Страницы жизни и творчества В.М.Шукшина. Своеобразие прозы писателя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129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города и деревни в рассказах В.М.Шукшина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Нравственные искания героев. Своеобразие «чудаковатых» персонажей В.М.Шукшина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Сочетание внешней занимательности и глубины психологического анализа в произведениях В.М.Шукшина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Страницы жизни и творчества В. Г.Распутина. Изображение патриархальной русской деревни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памяти и преемственности поколений в творчестве В.Г.Распутина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Взаимосвязь нравственных и экологических проблем в произведениях В.Г.Распутина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135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Страницы жизни и творчества Н.М.Рубцова. Тема Родины в лирике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Философия покоя в лирике Н.М.Рубцова. Драматизм, трагедийность мироощущения поэта и его тяга к гармонии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Одухотворённая красота природы в лирике Н.М.Рубцова. Задушевность и музыкальность поэтического слова Н.М.Рубцова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Основные этапы жизни и творчества И.А.Бродского. Основные темы лирических произведений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139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памяти. Философские мотивы в лирике И.А.Бродского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 любви в лирике поэта И.А.Бродского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Своебразие поэтического мышления и языка И.А.Бродского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речи. Анализ лирического прозведения второй половины ХХ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Поэзия экстремальных ситуаций В. С. Высоцкого. Пространственные координаты лирики. Устойчивые образы, система контрастов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145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Страницы жизни и творчества писателей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века. </w:t>
            </w:r>
            <w:r w:rsidRPr="00BC48BD">
              <w:rPr>
                <w:rFonts w:ascii="Times New Roman" w:hAnsi="Times New Roman" w:cs="Times New Roman"/>
                <w:sz w:val="24"/>
                <w:szCs w:val="24"/>
              </w:rPr>
              <w:t>Проблематика произведений. "Деревенская проза"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Нравственные искания героев произведений писателей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Проблема утраты человеческого в человеке в прозе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149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Дом и семья как составляющие национального мира в прозе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века. </w:t>
            </w:r>
            <w:r w:rsidRPr="00BC48BD">
              <w:rPr>
                <w:rFonts w:ascii="Times New Roman" w:hAnsi="Times New Roman" w:cs="Times New Roman"/>
                <w:sz w:val="24"/>
                <w:szCs w:val="24"/>
              </w:rPr>
              <w:t>Система персонажей. Своеобразие художественного пространства. Роль символики.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Разнообразие повествовательных форм в изображении писателями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века жизни современного общества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w:t>
            </w:r>
            <w:r w:rsidRPr="00BC48BD">
              <w:rPr>
                <w:rFonts w:ascii="Times New Roman" w:hAnsi="Times New Roman" w:cs="Times New Roman"/>
                <w:sz w:val="24"/>
                <w:szCs w:val="24"/>
                <w:lang w:val="ru-RU"/>
              </w:rPr>
              <w:lastRenderedPageBreak/>
              <w:t xml:space="preserve">Л. Н. Мартынов, О. А. Николаева, Б. Ш. Окуджава, Д. А. Пригов, Р.И.Рождественский, О. А. Седакова, В.Н.Соколов, А. А. Тарковский, О. Г. Чухонцев и др.) </w:t>
            </w:r>
            <w:r w:rsidRPr="00BC48BD">
              <w:rPr>
                <w:rFonts w:ascii="Times New Roman" w:hAnsi="Times New Roman" w:cs="Times New Roman"/>
                <w:sz w:val="24"/>
                <w:szCs w:val="24"/>
              </w:rPr>
              <w:t>Тематика и проблематика лирики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152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Публицистический характер лирики второй половины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 начала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Мотив возвращения к истокам в поэзии второй половины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 начала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века. Тревога за судьбы мира. Обращение к традициям русской поэзии </w:t>
            </w:r>
            <w:r w:rsidRPr="00BC48BD">
              <w:rPr>
                <w:rFonts w:ascii="Times New Roman" w:hAnsi="Times New Roman" w:cs="Times New Roman"/>
                <w:sz w:val="24"/>
                <w:szCs w:val="24"/>
              </w:rPr>
              <w:t>XIX</w:t>
            </w:r>
            <w:r w:rsidRPr="00BC48BD">
              <w:rPr>
                <w:rFonts w:ascii="Times New Roman" w:hAnsi="Times New Roman" w:cs="Times New Roman"/>
                <w:sz w:val="24"/>
                <w:szCs w:val="24"/>
                <w:lang w:val="ru-RU"/>
              </w:rPr>
              <w:t xml:space="preserve">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Художественные приемы и особенности поэтического языка поэта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Особенности драматургии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веков. </w:t>
            </w:r>
            <w:r w:rsidRPr="00BC48BD">
              <w:rPr>
                <w:rFonts w:ascii="Times New Roman" w:hAnsi="Times New Roman" w:cs="Times New Roman"/>
                <w:sz w:val="24"/>
                <w:szCs w:val="24"/>
              </w:rPr>
              <w:t>Основные темы и проблемы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социально-психологической драмы во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Авангардные тенденции в драматургии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веков. </w:t>
            </w:r>
            <w:r w:rsidRPr="00BC48BD">
              <w:rPr>
                <w:rFonts w:ascii="Times New Roman" w:hAnsi="Times New Roman" w:cs="Times New Roman"/>
                <w:sz w:val="24"/>
                <w:szCs w:val="24"/>
              </w:rPr>
              <w:t>Приемы гротеска, фантастики, сна, фантасмагорической реальности</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158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Развитие художественных открытий психологической драматургии второй половины ХХ - начала ХХ</w:t>
            </w:r>
            <w:r w:rsidRPr="00BC48BD">
              <w:rPr>
                <w:rFonts w:ascii="Times New Roman" w:hAnsi="Times New Roman" w:cs="Times New Roman"/>
                <w:sz w:val="24"/>
                <w:szCs w:val="24"/>
              </w:rPr>
              <w:t>I</w:t>
            </w:r>
            <w:r w:rsidRPr="00BC48BD">
              <w:rPr>
                <w:rFonts w:ascii="Times New Roman" w:hAnsi="Times New Roman" w:cs="Times New Roman"/>
                <w:sz w:val="24"/>
                <w:szCs w:val="24"/>
                <w:lang w:val="ru-RU"/>
              </w:rPr>
              <w:t xml:space="preserve"> веков в пьесах «новой волны»</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159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Литература народов России. Страницы жизни и творчества Ю.Рытхэу, Ю.Н.Шесталова и др. </w:t>
            </w:r>
            <w:r w:rsidRPr="00BC48BD">
              <w:rPr>
                <w:rFonts w:ascii="Times New Roman" w:hAnsi="Times New Roman" w:cs="Times New Roman"/>
                <w:sz w:val="24"/>
                <w:szCs w:val="24"/>
              </w:rPr>
              <w:t>Художественное произведение в историко-культурном контексте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161</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Страницы жизни и творчества Г. Айги, Р. Гамзатова, М. Джалиля, М. Карима, Д. Кугультинова, К. Кулиева и др. </w:t>
            </w:r>
            <w:r w:rsidRPr="00BC48BD">
              <w:rPr>
                <w:rFonts w:ascii="Times New Roman" w:hAnsi="Times New Roman" w:cs="Times New Roman"/>
                <w:sz w:val="24"/>
                <w:szCs w:val="24"/>
              </w:rPr>
              <w:t>Лирический герой в современном мире</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162</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Разнообразие тем и проблем в зарубежной прозе ХХ века. Страницы жизни и творчества писателя. </w:t>
            </w:r>
            <w:r w:rsidRPr="00BC48BD">
              <w:rPr>
                <w:rFonts w:ascii="Times New Roman" w:hAnsi="Times New Roman" w:cs="Times New Roman"/>
                <w:sz w:val="24"/>
                <w:szCs w:val="24"/>
              </w:rPr>
              <w:t>Творческая история произведения</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163</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Проблематика и сюжет произведений зарубежной прозы ХХ века. Специфика жанра и композиции. Система образов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164</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Обзор европейской поэзии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века. Основные направления. Проблемы самопознания, нравственного выбора </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165</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Тематика, проблематика лирических произведений зарубежной поэзии </w:t>
            </w:r>
            <w:r w:rsidRPr="00BC48BD">
              <w:rPr>
                <w:rFonts w:ascii="Times New Roman" w:hAnsi="Times New Roman" w:cs="Times New Roman"/>
                <w:sz w:val="24"/>
                <w:szCs w:val="24"/>
              </w:rPr>
              <w:t>XX</w:t>
            </w:r>
            <w:r w:rsidRPr="00BC48BD">
              <w:rPr>
                <w:rFonts w:ascii="Times New Roman" w:hAnsi="Times New Roman" w:cs="Times New Roman"/>
                <w:sz w:val="24"/>
                <w:szCs w:val="24"/>
                <w:lang w:val="ru-RU"/>
              </w:rPr>
              <w:t xml:space="preserve"> века</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166</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Обзор зарубежной драматургии ХХ века (не менее одного произведения по выбору). </w:t>
            </w:r>
            <w:r w:rsidRPr="00BC48BD">
              <w:rPr>
                <w:rFonts w:ascii="Times New Roman" w:hAnsi="Times New Roman" w:cs="Times New Roman"/>
                <w:sz w:val="24"/>
                <w:szCs w:val="24"/>
                <w:lang w:val="ru-RU"/>
              </w:rPr>
              <w:lastRenderedPageBreak/>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lastRenderedPageBreak/>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lastRenderedPageBreak/>
              <w:t>167</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sidRPr="00BC48BD">
              <w:rPr>
                <w:rFonts w:ascii="Times New Roman" w:hAnsi="Times New Roman" w:cs="Times New Roman"/>
                <w:sz w:val="24"/>
                <w:szCs w:val="24"/>
              </w:rPr>
              <w:t>Своеобразие конфликта в пьесе. Система образов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168</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Внеклассное чтение по зарубежной литературе ХХ 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169</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Презентация проекта по литературе второй половины ХХ - начала Х</w:t>
            </w:r>
            <w:r w:rsidRPr="00BC48BD">
              <w:rPr>
                <w:rFonts w:ascii="Times New Roman" w:hAnsi="Times New Roman" w:cs="Times New Roman"/>
                <w:sz w:val="24"/>
                <w:szCs w:val="24"/>
              </w:rPr>
              <w:t>XI</w:t>
            </w:r>
            <w:r w:rsidRPr="00BC48BD">
              <w:rPr>
                <w:rFonts w:ascii="Times New Roman" w:hAnsi="Times New Roman" w:cs="Times New Roman"/>
                <w:sz w:val="24"/>
                <w:szCs w:val="24"/>
                <w:lang w:val="ru-RU"/>
              </w:rPr>
              <w:t xml:space="preserve"> веков</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610" w:type="dxa"/>
            <w:tcMar>
              <w:top w:w="50" w:type="dxa"/>
              <w:left w:w="100" w:type="dxa"/>
            </w:tcMar>
            <w:vAlign w:val="center"/>
          </w:tcPr>
          <w:p w:rsidR="000F792A" w:rsidRPr="00BC48BD" w:rsidRDefault="001C7708">
            <w:pPr>
              <w:spacing w:after="0"/>
              <w:rPr>
                <w:rFonts w:ascii="Times New Roman" w:hAnsi="Times New Roman" w:cs="Times New Roman"/>
                <w:sz w:val="24"/>
                <w:szCs w:val="24"/>
              </w:rPr>
            </w:pPr>
            <w:r w:rsidRPr="00BC48BD">
              <w:rPr>
                <w:rFonts w:ascii="Times New Roman" w:hAnsi="Times New Roman" w:cs="Times New Roman"/>
                <w:sz w:val="24"/>
                <w:szCs w:val="24"/>
              </w:rPr>
              <w:t>170</w:t>
            </w:r>
          </w:p>
        </w:tc>
        <w:tc>
          <w:tcPr>
            <w:tcW w:w="3520"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 xml:space="preserve">Резервный урок. Обобщающий урок по литературе ХХ - начала </w:t>
            </w:r>
            <w:r w:rsidRPr="00BC48BD">
              <w:rPr>
                <w:rFonts w:ascii="Times New Roman" w:hAnsi="Times New Roman" w:cs="Times New Roman"/>
                <w:sz w:val="24"/>
                <w:szCs w:val="24"/>
              </w:rPr>
              <w:t>XXI</w:t>
            </w:r>
            <w:r w:rsidRPr="00BC48BD">
              <w:rPr>
                <w:rFonts w:ascii="Times New Roman" w:hAnsi="Times New Roman" w:cs="Times New Roman"/>
                <w:sz w:val="24"/>
                <w:szCs w:val="24"/>
                <w:lang w:val="ru-RU"/>
              </w:rPr>
              <w:t xml:space="preserve"> веков: "«По страницам любимых книг»"</w:t>
            </w:r>
          </w:p>
        </w:tc>
        <w:tc>
          <w:tcPr>
            <w:tcW w:w="1107"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 </w:t>
            </w:r>
          </w:p>
        </w:tc>
        <w:tc>
          <w:tcPr>
            <w:tcW w:w="1850" w:type="dxa"/>
            <w:tcMar>
              <w:top w:w="50" w:type="dxa"/>
              <w:left w:w="100" w:type="dxa"/>
            </w:tcMar>
            <w:vAlign w:val="center"/>
          </w:tcPr>
          <w:p w:rsidR="000F792A" w:rsidRPr="00BC48BD" w:rsidRDefault="000F792A">
            <w:pPr>
              <w:spacing w:after="0"/>
              <w:ind w:left="135"/>
              <w:jc w:val="center"/>
              <w:rPr>
                <w:rFonts w:ascii="Times New Roman" w:hAnsi="Times New Roman" w:cs="Times New Roman"/>
                <w:sz w:val="24"/>
                <w:szCs w:val="24"/>
              </w:rPr>
            </w:pPr>
          </w:p>
        </w:tc>
        <w:tc>
          <w:tcPr>
            <w:tcW w:w="1408" w:type="dxa"/>
            <w:tcMar>
              <w:top w:w="50" w:type="dxa"/>
              <w:left w:w="100" w:type="dxa"/>
            </w:tcMar>
            <w:vAlign w:val="center"/>
          </w:tcPr>
          <w:p w:rsidR="000F792A" w:rsidRPr="00BC48BD" w:rsidRDefault="000F792A">
            <w:pPr>
              <w:spacing w:after="0"/>
              <w:ind w:left="135"/>
              <w:rPr>
                <w:rFonts w:ascii="Times New Roman" w:hAnsi="Times New Roman" w:cs="Times New Roman"/>
                <w:sz w:val="24"/>
                <w:szCs w:val="24"/>
              </w:rPr>
            </w:pPr>
          </w:p>
        </w:tc>
        <w:tc>
          <w:tcPr>
            <w:tcW w:w="2298" w:type="dxa"/>
            <w:tcMar>
              <w:top w:w="50" w:type="dxa"/>
              <w:left w:w="100" w:type="dxa"/>
            </w:tcMar>
            <w:vAlign w:val="center"/>
          </w:tcPr>
          <w:p w:rsidR="000F792A" w:rsidRPr="00BC48BD" w:rsidRDefault="001C7708">
            <w:pPr>
              <w:spacing w:after="0"/>
              <w:ind w:left="135"/>
              <w:rPr>
                <w:rFonts w:ascii="Times New Roman" w:hAnsi="Times New Roman" w:cs="Times New Roman"/>
                <w:sz w:val="24"/>
                <w:szCs w:val="24"/>
              </w:rPr>
            </w:pPr>
            <w:r w:rsidRPr="00BC48BD">
              <w:rPr>
                <w:rFonts w:ascii="Times New Roman" w:hAnsi="Times New Roman" w:cs="Times New Roman"/>
                <w:sz w:val="24"/>
                <w:szCs w:val="24"/>
              </w:rPr>
              <w:t>Поле для свободного ввода1</w:t>
            </w:r>
          </w:p>
        </w:tc>
      </w:tr>
      <w:tr w:rsidR="000F792A" w:rsidRPr="00BC48BD">
        <w:trPr>
          <w:trHeight w:val="144"/>
          <w:tblCellSpacing w:w="20" w:type="nil"/>
        </w:trPr>
        <w:tc>
          <w:tcPr>
            <w:tcW w:w="0" w:type="auto"/>
            <w:gridSpan w:val="2"/>
            <w:tcMar>
              <w:top w:w="50" w:type="dxa"/>
              <w:left w:w="100" w:type="dxa"/>
            </w:tcMar>
            <w:vAlign w:val="center"/>
          </w:tcPr>
          <w:p w:rsidR="000F792A" w:rsidRPr="00BC48BD" w:rsidRDefault="001C7708">
            <w:pPr>
              <w:spacing w:after="0"/>
              <w:ind w:left="135"/>
              <w:rPr>
                <w:rFonts w:ascii="Times New Roman" w:hAnsi="Times New Roman" w:cs="Times New Roman"/>
                <w:sz w:val="24"/>
                <w:szCs w:val="24"/>
                <w:lang w:val="ru-RU"/>
              </w:rPr>
            </w:pPr>
            <w:r w:rsidRPr="00BC48BD">
              <w:rPr>
                <w:rFonts w:ascii="Times New Roman" w:hAnsi="Times New Roman" w:cs="Times New Roman"/>
                <w:sz w:val="24"/>
                <w:szCs w:val="24"/>
                <w:lang w:val="ru-RU"/>
              </w:rPr>
              <w:t>ОБЩЕЕ КОЛИЧЕСТВО ЧАСОВ ПО ПРОГРАММЕ</w:t>
            </w:r>
          </w:p>
        </w:tc>
        <w:tc>
          <w:tcPr>
            <w:tcW w:w="174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170 </w:t>
            </w:r>
          </w:p>
        </w:tc>
        <w:tc>
          <w:tcPr>
            <w:tcW w:w="1850" w:type="dxa"/>
            <w:tcMar>
              <w:top w:w="50" w:type="dxa"/>
              <w:left w:w="100" w:type="dxa"/>
            </w:tcMar>
            <w:vAlign w:val="center"/>
          </w:tcPr>
          <w:p w:rsidR="000F792A" w:rsidRPr="00BC48BD" w:rsidRDefault="001C7708">
            <w:pPr>
              <w:spacing w:after="0"/>
              <w:ind w:left="135"/>
              <w:jc w:val="center"/>
              <w:rPr>
                <w:rFonts w:ascii="Times New Roman" w:hAnsi="Times New Roman" w:cs="Times New Roman"/>
                <w:sz w:val="24"/>
                <w:szCs w:val="24"/>
              </w:rPr>
            </w:pPr>
            <w:r w:rsidRPr="00BC48BD">
              <w:rPr>
                <w:rFonts w:ascii="Times New Roman" w:hAnsi="Times New Roman" w:cs="Times New Roman"/>
                <w:sz w:val="24"/>
                <w:szCs w:val="24"/>
              </w:rPr>
              <w:t xml:space="preserve"> 2 </w:t>
            </w:r>
          </w:p>
        </w:tc>
        <w:tc>
          <w:tcPr>
            <w:tcW w:w="0" w:type="auto"/>
            <w:gridSpan w:val="2"/>
            <w:tcMar>
              <w:top w:w="50" w:type="dxa"/>
              <w:left w:w="100" w:type="dxa"/>
            </w:tcMar>
            <w:vAlign w:val="center"/>
          </w:tcPr>
          <w:p w:rsidR="000F792A" w:rsidRPr="00BC48BD" w:rsidRDefault="000F792A">
            <w:pPr>
              <w:rPr>
                <w:rFonts w:ascii="Times New Roman" w:hAnsi="Times New Roman" w:cs="Times New Roman"/>
                <w:sz w:val="24"/>
                <w:szCs w:val="24"/>
              </w:rPr>
            </w:pPr>
          </w:p>
        </w:tc>
      </w:tr>
    </w:tbl>
    <w:p w:rsidR="000F792A" w:rsidRPr="00BC48BD" w:rsidRDefault="000F792A">
      <w:pPr>
        <w:rPr>
          <w:rFonts w:ascii="Times New Roman" w:hAnsi="Times New Roman" w:cs="Times New Roman"/>
          <w:sz w:val="24"/>
          <w:szCs w:val="24"/>
        </w:rPr>
        <w:sectPr w:rsidR="000F792A" w:rsidRPr="00BC48BD">
          <w:pgSz w:w="16383" w:h="11906" w:orient="landscape"/>
          <w:pgMar w:top="1134" w:right="850" w:bottom="1134" w:left="1701" w:header="720" w:footer="720" w:gutter="0"/>
          <w:cols w:space="720"/>
        </w:sectPr>
      </w:pPr>
    </w:p>
    <w:p w:rsidR="000F792A" w:rsidRPr="00BC48BD" w:rsidRDefault="000F792A">
      <w:pPr>
        <w:rPr>
          <w:rFonts w:ascii="Times New Roman" w:hAnsi="Times New Roman" w:cs="Times New Roman"/>
          <w:sz w:val="24"/>
          <w:szCs w:val="24"/>
        </w:rPr>
        <w:sectPr w:rsidR="000F792A" w:rsidRPr="00BC48BD">
          <w:pgSz w:w="16383" w:h="11906" w:orient="landscape"/>
          <w:pgMar w:top="1134" w:right="850" w:bottom="1134" w:left="1701" w:header="720" w:footer="720" w:gutter="0"/>
          <w:cols w:space="720"/>
        </w:sectPr>
      </w:pPr>
    </w:p>
    <w:p w:rsidR="000F792A" w:rsidRPr="009F72E0" w:rsidRDefault="001C7708" w:rsidP="009F72E0">
      <w:pPr>
        <w:spacing w:after="0" w:line="240" w:lineRule="auto"/>
        <w:ind w:left="119"/>
        <w:rPr>
          <w:rFonts w:ascii="Times New Roman" w:hAnsi="Times New Roman" w:cs="Times New Roman"/>
          <w:sz w:val="24"/>
          <w:szCs w:val="24"/>
          <w:lang w:val="ru-RU"/>
        </w:rPr>
      </w:pPr>
      <w:bookmarkStart w:id="68" w:name="block-9846346"/>
      <w:bookmarkEnd w:id="66"/>
      <w:r w:rsidRPr="009F72E0">
        <w:rPr>
          <w:rFonts w:ascii="Times New Roman" w:hAnsi="Times New Roman" w:cs="Times New Roman"/>
          <w:b/>
          <w:sz w:val="24"/>
          <w:szCs w:val="24"/>
          <w:lang w:val="ru-RU"/>
        </w:rPr>
        <w:lastRenderedPageBreak/>
        <w:t>УЧЕБНО-МЕТОДИЧЕСКОЕ ОБЕСПЕЧЕНИЕ ОБРАЗОВАТЕЛЬНОГО ПРОЦЕССА</w:t>
      </w:r>
    </w:p>
    <w:p w:rsidR="000F792A" w:rsidRPr="009F72E0" w:rsidRDefault="001C7708" w:rsidP="009F72E0">
      <w:pPr>
        <w:spacing w:after="0" w:line="240" w:lineRule="auto"/>
        <w:ind w:left="119"/>
        <w:rPr>
          <w:rFonts w:ascii="Times New Roman" w:hAnsi="Times New Roman" w:cs="Times New Roman"/>
          <w:sz w:val="24"/>
          <w:szCs w:val="24"/>
          <w:lang w:val="ru-RU"/>
        </w:rPr>
      </w:pPr>
      <w:r w:rsidRPr="009F72E0">
        <w:rPr>
          <w:rFonts w:ascii="Times New Roman" w:hAnsi="Times New Roman" w:cs="Times New Roman"/>
          <w:b/>
          <w:sz w:val="24"/>
          <w:szCs w:val="24"/>
          <w:lang w:val="ru-RU"/>
        </w:rPr>
        <w:t>ОБЯЗАТЕЛЬНЫЕ УЧЕБНЫЕ МАТЕРИАЛЫ ДЛЯ УЧЕНИКА</w:t>
      </w:r>
    </w:p>
    <w:p w:rsidR="000F792A" w:rsidRPr="00BC48BD" w:rsidRDefault="001C7708" w:rsidP="009F72E0">
      <w:pPr>
        <w:spacing w:after="0" w:line="240" w:lineRule="auto"/>
        <w:ind w:left="119"/>
        <w:rPr>
          <w:rFonts w:ascii="Times New Roman" w:hAnsi="Times New Roman" w:cs="Times New Roman"/>
          <w:sz w:val="24"/>
          <w:szCs w:val="24"/>
          <w:lang w:val="ru-RU"/>
        </w:rPr>
      </w:pPr>
      <w:r w:rsidRPr="00BC48BD">
        <w:rPr>
          <w:rFonts w:ascii="Times New Roman" w:hAnsi="Times New Roman" w:cs="Times New Roman"/>
          <w:sz w:val="24"/>
          <w:szCs w:val="24"/>
          <w:lang w:val="ru-RU"/>
        </w:rPr>
        <w:t>​‌</w:t>
      </w:r>
      <w:bookmarkStart w:id="69" w:name="aa17f59b-e0d7-41f4-9e7f-f65cbc0d0a1c"/>
      <w:r w:rsidRPr="00BC48BD">
        <w:rPr>
          <w:rFonts w:ascii="Times New Roman" w:hAnsi="Times New Roman" w:cs="Times New Roman"/>
          <w:sz w:val="24"/>
          <w:szCs w:val="24"/>
          <w:lang w:val="ru-RU"/>
        </w:rPr>
        <w:t>• Литература (в 2 частях), 10 класс/ Коровин В.И., Вершинина Н.Л., Капитанова Л.А. и другие; под редакцией Коровина В.И., Акционерное общество «Издательство «Просвещение»</w:t>
      </w:r>
      <w:bookmarkEnd w:id="69"/>
      <w:r w:rsidRPr="00BC48BD">
        <w:rPr>
          <w:rFonts w:ascii="Times New Roman" w:hAnsi="Times New Roman" w:cs="Times New Roman"/>
          <w:sz w:val="24"/>
          <w:szCs w:val="24"/>
          <w:lang w:val="ru-RU"/>
        </w:rPr>
        <w:t>‌​</w:t>
      </w:r>
    </w:p>
    <w:p w:rsidR="000F792A" w:rsidRPr="00BC48BD" w:rsidRDefault="001C7708" w:rsidP="009F72E0">
      <w:pPr>
        <w:spacing w:after="0" w:line="240" w:lineRule="auto"/>
        <w:ind w:left="119"/>
        <w:rPr>
          <w:rFonts w:ascii="Times New Roman" w:hAnsi="Times New Roman" w:cs="Times New Roman"/>
          <w:sz w:val="24"/>
          <w:szCs w:val="24"/>
          <w:lang w:val="ru-RU"/>
        </w:rPr>
      </w:pPr>
      <w:r w:rsidRPr="00BC48BD">
        <w:rPr>
          <w:rFonts w:ascii="Times New Roman" w:hAnsi="Times New Roman" w:cs="Times New Roman"/>
          <w:sz w:val="24"/>
          <w:szCs w:val="24"/>
          <w:lang w:val="ru-RU"/>
        </w:rPr>
        <w:t>​​</w:t>
      </w:r>
    </w:p>
    <w:p w:rsidR="000F792A" w:rsidRPr="00BC48BD" w:rsidRDefault="001C7708" w:rsidP="009F72E0">
      <w:pPr>
        <w:spacing w:after="0" w:line="240" w:lineRule="auto"/>
        <w:ind w:left="119"/>
        <w:rPr>
          <w:rFonts w:ascii="Times New Roman" w:hAnsi="Times New Roman" w:cs="Times New Roman"/>
          <w:sz w:val="24"/>
          <w:szCs w:val="24"/>
          <w:lang w:val="ru-RU"/>
        </w:rPr>
      </w:pPr>
      <w:r w:rsidRPr="00BC48BD">
        <w:rPr>
          <w:rFonts w:ascii="Times New Roman" w:hAnsi="Times New Roman" w:cs="Times New Roman"/>
          <w:b/>
          <w:sz w:val="24"/>
          <w:szCs w:val="24"/>
          <w:lang w:val="ru-RU"/>
        </w:rPr>
        <w:t>МЕТОДИЧЕСКИЕ МАТЕРИАЛЫ ДЛЯ УЧИТЕЛЯ</w:t>
      </w:r>
    </w:p>
    <w:p w:rsidR="009F72E0" w:rsidRDefault="001C7708" w:rsidP="009F72E0">
      <w:pPr>
        <w:spacing w:after="0" w:line="240" w:lineRule="auto"/>
        <w:ind w:left="119"/>
        <w:rPr>
          <w:rFonts w:ascii="Times New Roman" w:hAnsi="Times New Roman" w:cs="Times New Roman"/>
          <w:sz w:val="24"/>
          <w:szCs w:val="24"/>
          <w:lang w:val="ru-RU"/>
        </w:rPr>
      </w:pPr>
      <w:r w:rsidRPr="00BC48BD">
        <w:rPr>
          <w:rFonts w:ascii="Times New Roman" w:hAnsi="Times New Roman" w:cs="Times New Roman"/>
          <w:sz w:val="24"/>
          <w:szCs w:val="24"/>
          <w:lang w:val="ru-RU"/>
        </w:rPr>
        <w:t>​‌ ВведитеЮ. В. Лебедев, М. Б. Кузнецова «Литература»</w:t>
      </w:r>
      <w:r w:rsidRPr="00BC48BD">
        <w:rPr>
          <w:rFonts w:ascii="Times New Roman" w:hAnsi="Times New Roman" w:cs="Times New Roman"/>
          <w:sz w:val="24"/>
          <w:szCs w:val="24"/>
          <w:lang w:val="ru-RU"/>
        </w:rPr>
        <w:br/>
        <w:t xml:space="preserve"> 10 класс (Методические советы. Пособие для учителя).</w:t>
      </w:r>
      <w:r w:rsidRPr="00BC48BD">
        <w:rPr>
          <w:rFonts w:ascii="Times New Roman" w:hAnsi="Times New Roman" w:cs="Times New Roman"/>
          <w:sz w:val="24"/>
          <w:szCs w:val="24"/>
          <w:lang w:val="ru-RU"/>
        </w:rPr>
        <w:br/>
        <w:t xml:space="preserve"> Егорова Н.В., Золотарѐва И.В. Поурочные разработки по литературе </w:t>
      </w:r>
      <w:r w:rsidRPr="00BC48BD">
        <w:rPr>
          <w:rFonts w:ascii="Times New Roman" w:hAnsi="Times New Roman" w:cs="Times New Roman"/>
          <w:sz w:val="24"/>
          <w:szCs w:val="24"/>
        </w:rPr>
        <w:t>X</w:t>
      </w:r>
      <w:r w:rsidR="009F72E0">
        <w:rPr>
          <w:rFonts w:ascii="Times New Roman" w:hAnsi="Times New Roman" w:cs="Times New Roman"/>
          <w:sz w:val="24"/>
          <w:szCs w:val="24"/>
          <w:lang w:val="ru-RU"/>
        </w:rPr>
        <w:t xml:space="preserve"> </w:t>
      </w:r>
      <w:r w:rsidRPr="00BC48BD">
        <w:rPr>
          <w:rFonts w:ascii="Times New Roman" w:hAnsi="Times New Roman" w:cs="Times New Roman"/>
          <w:sz w:val="24"/>
          <w:szCs w:val="24"/>
          <w:lang w:val="ru-RU"/>
        </w:rPr>
        <w:t xml:space="preserve">«Литература в школе». </w:t>
      </w:r>
    </w:p>
    <w:p w:rsidR="000F792A" w:rsidRPr="00BC48BD" w:rsidRDefault="001C7708" w:rsidP="009F72E0">
      <w:pPr>
        <w:spacing w:after="0" w:line="240" w:lineRule="auto"/>
        <w:ind w:left="119"/>
        <w:rPr>
          <w:rFonts w:ascii="Times New Roman" w:hAnsi="Times New Roman" w:cs="Times New Roman"/>
          <w:sz w:val="24"/>
          <w:szCs w:val="24"/>
          <w:lang w:val="ru-RU"/>
        </w:rPr>
      </w:pPr>
      <w:r w:rsidRPr="00BC48BD">
        <w:rPr>
          <w:rFonts w:ascii="Times New Roman" w:hAnsi="Times New Roman" w:cs="Times New Roman"/>
          <w:sz w:val="24"/>
          <w:szCs w:val="24"/>
          <w:lang w:val="ru-RU"/>
        </w:rPr>
        <w:t>Научно-методический журнал и приложение к нему «Уроки литературы»</w:t>
      </w:r>
      <w:r w:rsidRPr="00BC48BD">
        <w:rPr>
          <w:rFonts w:ascii="Times New Roman" w:hAnsi="Times New Roman" w:cs="Times New Roman"/>
          <w:sz w:val="24"/>
          <w:szCs w:val="24"/>
        </w:rPr>
        <w:t>IX</w:t>
      </w:r>
      <w:r w:rsidRPr="00BC48BD">
        <w:rPr>
          <w:rFonts w:ascii="Times New Roman" w:hAnsi="Times New Roman" w:cs="Times New Roman"/>
          <w:sz w:val="24"/>
          <w:szCs w:val="24"/>
          <w:lang w:val="ru-RU"/>
        </w:rPr>
        <w:t xml:space="preserve"> века: 10 класс (Вако)</w:t>
      </w:r>
      <w:r w:rsidRPr="00BC48BD">
        <w:rPr>
          <w:rFonts w:ascii="Times New Roman" w:hAnsi="Times New Roman" w:cs="Times New Roman"/>
          <w:sz w:val="24"/>
          <w:szCs w:val="24"/>
          <w:lang w:val="ru-RU"/>
        </w:rPr>
        <w:br/>
      </w:r>
      <w:bookmarkStart w:id="70" w:name="f927b031-c164-4434-b57f-5ebbae559e67"/>
      <w:bookmarkEnd w:id="70"/>
    </w:p>
    <w:p w:rsidR="000F792A" w:rsidRPr="00BC48BD" w:rsidRDefault="001C7708" w:rsidP="009F72E0">
      <w:pPr>
        <w:spacing w:after="0" w:line="240" w:lineRule="auto"/>
        <w:ind w:left="119"/>
        <w:rPr>
          <w:rFonts w:ascii="Times New Roman" w:hAnsi="Times New Roman" w:cs="Times New Roman"/>
          <w:sz w:val="24"/>
          <w:szCs w:val="24"/>
          <w:lang w:val="ru-RU"/>
        </w:rPr>
      </w:pPr>
      <w:r w:rsidRPr="00BC48BD">
        <w:rPr>
          <w:rFonts w:ascii="Times New Roman" w:hAnsi="Times New Roman" w:cs="Times New Roman"/>
          <w:b/>
          <w:sz w:val="24"/>
          <w:szCs w:val="24"/>
          <w:lang w:val="ru-RU"/>
        </w:rPr>
        <w:t>ЦИФРОВЫЕ ОБРАЗОВАТЕЛЬНЫЕ РЕСУРСЫ И РЕСУРСЫ СЕТИ ИНТЕРНЕТ</w:t>
      </w:r>
    </w:p>
    <w:p w:rsidR="000F792A" w:rsidRPr="00BC48BD" w:rsidRDefault="001C7708" w:rsidP="009F72E0">
      <w:pPr>
        <w:spacing w:after="0" w:line="240" w:lineRule="auto"/>
        <w:ind w:left="119"/>
        <w:rPr>
          <w:rFonts w:ascii="Times New Roman" w:hAnsi="Times New Roman" w:cs="Times New Roman"/>
          <w:sz w:val="24"/>
          <w:szCs w:val="24"/>
          <w:lang w:val="ru-RU"/>
        </w:rPr>
      </w:pPr>
      <w:r w:rsidRPr="00BC48BD">
        <w:rPr>
          <w:rFonts w:ascii="Times New Roman" w:hAnsi="Times New Roman" w:cs="Times New Roman"/>
          <w:sz w:val="24"/>
          <w:szCs w:val="24"/>
          <w:lang w:val="ru-RU"/>
        </w:rPr>
        <w:t>​​‌ ВведитеКаталог образовательных ресурсов сети Интернет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catalog</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iot</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 )</w:t>
      </w:r>
      <w:r w:rsidRPr="00BC48BD">
        <w:rPr>
          <w:rFonts w:ascii="Times New Roman" w:hAnsi="Times New Roman" w:cs="Times New Roman"/>
          <w:sz w:val="24"/>
          <w:szCs w:val="24"/>
          <w:lang w:val="ru-RU"/>
        </w:rPr>
        <w:br/>
        <w:t xml:space="preserve"> Единое окно доступа к образовательным ресурсам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window</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edu</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Единая коллекция цифровых образовательных ресурсов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school</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collection</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edu</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Федеральный портал «Российское образование»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www</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edu</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Федеральный центр электронных образовательных ресурсов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eor</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edu</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Архив учебных программ и презентаций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www</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rusedu</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Видеоуроки по школьным предметам </w:t>
      </w:r>
      <w:r w:rsidRPr="00BC48BD">
        <w:rPr>
          <w:rFonts w:ascii="Times New Roman" w:hAnsi="Times New Roman" w:cs="Times New Roman"/>
          <w:sz w:val="24"/>
          <w:szCs w:val="24"/>
        </w:rPr>
        <w:t>InternetUrok</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Pr="00BC48BD">
        <w:rPr>
          <w:rFonts w:ascii="Times New Roman" w:hAnsi="Times New Roman" w:cs="Times New Roman"/>
          <w:sz w:val="24"/>
          <w:szCs w:val="24"/>
          <w:lang w:val="ru-RU"/>
        </w:rPr>
        <w:t xml:space="preserve">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interneturok</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Pr="00BC48BD">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Новая литература. Литературно-художественный журнал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newlit</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r>
      <w:r w:rsidRPr="00BC48BD">
        <w:rPr>
          <w:rFonts w:ascii="Times New Roman" w:hAnsi="Times New Roman" w:cs="Times New Roman"/>
          <w:sz w:val="24"/>
          <w:szCs w:val="24"/>
        </w:rPr>
        <w:t>Biblio</w:t>
      </w:r>
      <w:r w:rsidRPr="00BC48BD">
        <w:rPr>
          <w:rFonts w:ascii="Times New Roman" w:hAnsi="Times New Roman" w:cs="Times New Roman"/>
          <w:sz w:val="24"/>
          <w:szCs w:val="24"/>
          <w:lang w:val="ru-RU"/>
        </w:rPr>
        <w:t>Гид — книги и дети: проект Российской государственной детской библиотеки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bibliogid</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Коллекция «Русская и зарубежная литература для школы» Российского общеобразовательного портала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litera</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edu</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Газета «Литература» и сайт для учителя «Я иду на урок литературы»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lit</w:t>
      </w:r>
      <w:r w:rsidRPr="00BC48BD">
        <w:rPr>
          <w:rFonts w:ascii="Times New Roman" w:hAnsi="Times New Roman" w:cs="Times New Roman"/>
          <w:sz w:val="24"/>
          <w:szCs w:val="24"/>
          <w:lang w:val="ru-RU"/>
        </w:rPr>
        <w:t>.1</w:t>
      </w:r>
      <w:r w:rsidRPr="00BC48BD">
        <w:rPr>
          <w:rFonts w:ascii="Times New Roman" w:hAnsi="Times New Roman" w:cs="Times New Roman"/>
          <w:sz w:val="24"/>
          <w:szCs w:val="24"/>
        </w:rPr>
        <w:t>september</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Мифология Греции, Рима, Египта и Индии: иллюстрированная энциклопедия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www</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foxdesign</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legend</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Русская виртуальная библиотека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www</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rvb</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t xml:space="preserve"> Фундаментальная электронная библиотека «Русская литература и фольклор»(</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www</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feb</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web</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009F72E0">
        <w:rPr>
          <w:rFonts w:ascii="Times New Roman" w:hAnsi="Times New Roman" w:cs="Times New Roman"/>
          <w:sz w:val="24"/>
          <w:szCs w:val="24"/>
          <w:lang w:val="ru-RU"/>
        </w:rPr>
        <w:t>/)</w:t>
      </w:r>
      <w:r w:rsidRPr="00BC48BD">
        <w:rPr>
          <w:rFonts w:ascii="Times New Roman" w:hAnsi="Times New Roman" w:cs="Times New Roman"/>
          <w:sz w:val="24"/>
          <w:szCs w:val="24"/>
          <w:lang w:val="ru-RU"/>
        </w:rPr>
        <w:br/>
      </w:r>
      <w:bookmarkStart w:id="71" w:name="40e09d35-5835-4822-8020-8383659d95c1"/>
      <w:r w:rsidRPr="00BC48BD">
        <w:rPr>
          <w:rFonts w:ascii="Times New Roman" w:hAnsi="Times New Roman" w:cs="Times New Roman"/>
          <w:sz w:val="24"/>
          <w:szCs w:val="24"/>
          <w:lang w:val="ru-RU"/>
        </w:rPr>
        <w:t xml:space="preserve"> «Литература на 5» (</w:t>
      </w:r>
      <w:r w:rsidRPr="00BC48BD">
        <w:rPr>
          <w:rFonts w:ascii="Times New Roman" w:hAnsi="Times New Roman" w:cs="Times New Roman"/>
          <w:sz w:val="24"/>
          <w:szCs w:val="24"/>
        </w:rPr>
        <w:t>http</w:t>
      </w:r>
      <w:r w:rsidRPr="00BC48BD">
        <w:rPr>
          <w:rFonts w:ascii="Times New Roman" w:hAnsi="Times New Roman" w:cs="Times New Roman"/>
          <w:sz w:val="24"/>
          <w:szCs w:val="24"/>
          <w:lang w:val="ru-RU"/>
        </w:rPr>
        <w:t>://5</w:t>
      </w:r>
      <w:r w:rsidRPr="00BC48BD">
        <w:rPr>
          <w:rFonts w:ascii="Times New Roman" w:hAnsi="Times New Roman" w:cs="Times New Roman"/>
          <w:sz w:val="24"/>
          <w:szCs w:val="24"/>
        </w:rPr>
        <w:t>litra</w:t>
      </w:r>
      <w:r w:rsidRPr="00BC48BD">
        <w:rPr>
          <w:rFonts w:ascii="Times New Roman" w:hAnsi="Times New Roman" w:cs="Times New Roman"/>
          <w:sz w:val="24"/>
          <w:szCs w:val="24"/>
          <w:lang w:val="ru-RU"/>
        </w:rPr>
        <w:t>.</w:t>
      </w:r>
      <w:r w:rsidRPr="00BC48BD">
        <w:rPr>
          <w:rFonts w:ascii="Times New Roman" w:hAnsi="Times New Roman" w:cs="Times New Roman"/>
          <w:sz w:val="24"/>
          <w:szCs w:val="24"/>
        </w:rPr>
        <w:t>ru</w:t>
      </w:r>
      <w:r w:rsidRPr="00BC48BD">
        <w:rPr>
          <w:rFonts w:ascii="Times New Roman" w:hAnsi="Times New Roman" w:cs="Times New Roman"/>
          <w:sz w:val="24"/>
          <w:szCs w:val="24"/>
          <w:lang w:val="ru-RU"/>
        </w:rPr>
        <w:t>/)</w:t>
      </w:r>
      <w:bookmarkEnd w:id="71"/>
      <w:r w:rsidRPr="00BC48BD">
        <w:rPr>
          <w:rFonts w:ascii="Times New Roman" w:hAnsi="Times New Roman" w:cs="Times New Roman"/>
          <w:sz w:val="24"/>
          <w:szCs w:val="24"/>
          <w:lang w:val="ru-RU"/>
        </w:rPr>
        <w:t>данные</w:t>
      </w:r>
    </w:p>
    <w:p w:rsidR="000F792A" w:rsidRPr="00BC48BD" w:rsidRDefault="000F792A">
      <w:pPr>
        <w:rPr>
          <w:rFonts w:ascii="Times New Roman" w:hAnsi="Times New Roman" w:cs="Times New Roman"/>
          <w:sz w:val="24"/>
          <w:szCs w:val="24"/>
          <w:lang w:val="ru-RU"/>
        </w:rPr>
        <w:sectPr w:rsidR="000F792A" w:rsidRPr="00BC48BD">
          <w:pgSz w:w="11906" w:h="16383"/>
          <w:pgMar w:top="1134" w:right="850" w:bottom="1134" w:left="1701" w:header="720" w:footer="720" w:gutter="0"/>
          <w:cols w:space="720"/>
        </w:sectPr>
      </w:pPr>
    </w:p>
    <w:bookmarkEnd w:id="68"/>
    <w:p w:rsidR="009F72E0" w:rsidRPr="009F72E0" w:rsidRDefault="009F72E0" w:rsidP="009F72E0">
      <w:pPr>
        <w:tabs>
          <w:tab w:val="left" w:pos="2130"/>
        </w:tabs>
        <w:spacing w:after="0" w:line="240" w:lineRule="auto"/>
        <w:jc w:val="center"/>
        <w:rPr>
          <w:rFonts w:ascii="Times New Roman" w:hAnsi="Times New Roman" w:cs="Times New Roman"/>
          <w:b/>
          <w:sz w:val="24"/>
          <w:szCs w:val="24"/>
          <w:lang w:val="ru-RU"/>
        </w:rPr>
      </w:pPr>
      <w:r w:rsidRPr="009F72E0">
        <w:rPr>
          <w:rFonts w:ascii="Times New Roman" w:hAnsi="Times New Roman" w:cs="Times New Roman"/>
          <w:b/>
          <w:sz w:val="24"/>
          <w:szCs w:val="24"/>
          <w:lang w:val="ru-RU"/>
        </w:rPr>
        <w:lastRenderedPageBreak/>
        <w:t xml:space="preserve">Промежуточная аттестация по литературе </w:t>
      </w:r>
    </w:p>
    <w:p w:rsidR="009F72E0" w:rsidRPr="009F72E0" w:rsidRDefault="009F72E0" w:rsidP="009F72E0">
      <w:pPr>
        <w:tabs>
          <w:tab w:val="left" w:pos="2130"/>
        </w:tabs>
        <w:spacing w:after="0" w:line="240" w:lineRule="auto"/>
        <w:jc w:val="center"/>
        <w:rPr>
          <w:rFonts w:ascii="Times New Roman" w:hAnsi="Times New Roman" w:cs="Times New Roman"/>
          <w:bCs/>
          <w:sz w:val="24"/>
          <w:szCs w:val="24"/>
          <w:lang w:val="ru-RU"/>
        </w:rPr>
      </w:pPr>
      <w:r w:rsidRPr="009F72E0">
        <w:rPr>
          <w:rFonts w:ascii="Times New Roman" w:hAnsi="Times New Roman" w:cs="Times New Roman"/>
          <w:b/>
          <w:iCs/>
          <w:sz w:val="24"/>
          <w:szCs w:val="24"/>
          <w:lang w:val="ru-RU"/>
        </w:rPr>
        <w:t>для учащихся 10 класса</w:t>
      </w:r>
      <w:r w:rsidRPr="009F72E0">
        <w:rPr>
          <w:rFonts w:ascii="Times New Roman" w:hAnsi="Times New Roman" w:cs="Times New Roman"/>
          <w:bCs/>
          <w:sz w:val="24"/>
          <w:szCs w:val="24"/>
          <w:lang w:val="ru-RU"/>
        </w:rPr>
        <w:t xml:space="preserve"> </w:t>
      </w:r>
    </w:p>
    <w:p w:rsidR="009F72E0" w:rsidRPr="009F72E0" w:rsidRDefault="009F72E0" w:rsidP="009F72E0">
      <w:pPr>
        <w:tabs>
          <w:tab w:val="left" w:pos="2130"/>
        </w:tabs>
        <w:spacing w:after="0" w:line="240" w:lineRule="auto"/>
        <w:jc w:val="center"/>
        <w:rPr>
          <w:rFonts w:ascii="Times New Roman" w:hAnsi="Times New Roman" w:cs="Times New Roman"/>
          <w:b/>
          <w:sz w:val="24"/>
          <w:szCs w:val="24"/>
          <w:lang w:val="ru-RU"/>
        </w:rPr>
      </w:pPr>
      <w:r w:rsidRPr="009F72E0">
        <w:rPr>
          <w:rFonts w:ascii="Times New Roman" w:hAnsi="Times New Roman" w:cs="Times New Roman"/>
          <w:b/>
          <w:sz w:val="24"/>
          <w:szCs w:val="24"/>
          <w:lang w:val="ru-RU"/>
        </w:rPr>
        <w:t>Часть 1</w:t>
      </w:r>
    </w:p>
    <w:p w:rsidR="009F72E0" w:rsidRPr="009F72E0" w:rsidRDefault="009F72E0" w:rsidP="009F72E0">
      <w:pPr>
        <w:tabs>
          <w:tab w:val="left" w:pos="2130"/>
        </w:tabs>
        <w:spacing w:after="0" w:line="240" w:lineRule="auto"/>
        <w:rPr>
          <w:rFonts w:ascii="Times New Roman" w:hAnsi="Times New Roman" w:cs="Times New Roman"/>
          <w:b/>
          <w:sz w:val="24"/>
          <w:szCs w:val="24"/>
          <w:lang w:val="ru-RU"/>
        </w:rPr>
      </w:pPr>
      <w:r w:rsidRPr="009F72E0">
        <w:rPr>
          <w:rFonts w:ascii="Times New Roman" w:hAnsi="Times New Roman" w:cs="Times New Roman"/>
          <w:b/>
          <w:sz w:val="24"/>
          <w:szCs w:val="24"/>
        </w:rPr>
        <w:t>I</w:t>
      </w:r>
      <w:r w:rsidRPr="009F72E0">
        <w:rPr>
          <w:rFonts w:ascii="Times New Roman" w:hAnsi="Times New Roman" w:cs="Times New Roman"/>
          <w:b/>
          <w:sz w:val="24"/>
          <w:szCs w:val="24"/>
          <w:lang w:val="ru-RU"/>
        </w:rPr>
        <w:t>. Выполните задания на соответствие:</w:t>
      </w:r>
    </w:p>
    <w:p w:rsidR="009F72E0" w:rsidRPr="009F72E0" w:rsidRDefault="009F72E0" w:rsidP="009F72E0">
      <w:pPr>
        <w:tabs>
          <w:tab w:val="left" w:pos="2130"/>
        </w:tabs>
        <w:spacing w:after="0" w:line="240" w:lineRule="auto"/>
        <w:rPr>
          <w:rFonts w:ascii="Times New Roman" w:hAnsi="Times New Roman" w:cs="Times New Roman"/>
          <w:b/>
          <w:sz w:val="24"/>
          <w:szCs w:val="24"/>
        </w:rPr>
      </w:pPr>
      <w:r w:rsidRPr="009F72E0">
        <w:rPr>
          <w:rFonts w:ascii="Times New Roman" w:hAnsi="Times New Roman" w:cs="Times New Roman"/>
          <w:b/>
          <w:sz w:val="24"/>
          <w:szCs w:val="24"/>
        </w:rPr>
        <w:t>1.</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3422"/>
        <w:gridCol w:w="3233"/>
      </w:tblGrid>
      <w:tr w:rsidR="009F72E0" w:rsidRPr="009F72E0" w:rsidTr="009F72E0">
        <w:trPr>
          <w:trHeight w:val="529"/>
        </w:trPr>
        <w:tc>
          <w:tcPr>
            <w:tcW w:w="3569" w:type="dxa"/>
          </w:tcPr>
          <w:p w:rsidR="009F72E0" w:rsidRPr="009F72E0" w:rsidRDefault="009F72E0" w:rsidP="009F72E0">
            <w:pPr>
              <w:tabs>
                <w:tab w:val="left" w:pos="2130"/>
              </w:tabs>
              <w:spacing w:after="0" w:line="240" w:lineRule="auto"/>
              <w:jc w:val="center"/>
              <w:rPr>
                <w:rFonts w:ascii="Times New Roman" w:hAnsi="Times New Roman" w:cs="Times New Roman"/>
                <w:b/>
                <w:sz w:val="24"/>
                <w:szCs w:val="24"/>
              </w:rPr>
            </w:pPr>
            <w:r w:rsidRPr="009F72E0">
              <w:rPr>
                <w:rFonts w:ascii="Times New Roman" w:hAnsi="Times New Roman" w:cs="Times New Roman"/>
                <w:b/>
                <w:sz w:val="24"/>
                <w:szCs w:val="24"/>
              </w:rPr>
              <w:t>Автор</w:t>
            </w:r>
          </w:p>
        </w:tc>
        <w:tc>
          <w:tcPr>
            <w:tcW w:w="3422" w:type="dxa"/>
          </w:tcPr>
          <w:p w:rsidR="009F72E0" w:rsidRPr="009F72E0" w:rsidRDefault="009F72E0" w:rsidP="009F72E0">
            <w:pPr>
              <w:tabs>
                <w:tab w:val="left" w:pos="2130"/>
              </w:tabs>
              <w:spacing w:after="0" w:line="240" w:lineRule="auto"/>
              <w:jc w:val="center"/>
              <w:rPr>
                <w:rFonts w:ascii="Times New Roman" w:hAnsi="Times New Roman" w:cs="Times New Roman"/>
                <w:b/>
                <w:sz w:val="24"/>
                <w:szCs w:val="24"/>
              </w:rPr>
            </w:pPr>
            <w:r w:rsidRPr="009F72E0">
              <w:rPr>
                <w:rFonts w:ascii="Times New Roman" w:hAnsi="Times New Roman" w:cs="Times New Roman"/>
                <w:b/>
                <w:sz w:val="24"/>
                <w:szCs w:val="24"/>
              </w:rPr>
              <w:t>Произведение</w:t>
            </w:r>
          </w:p>
        </w:tc>
        <w:tc>
          <w:tcPr>
            <w:tcW w:w="3233" w:type="dxa"/>
          </w:tcPr>
          <w:p w:rsidR="009F72E0" w:rsidRPr="009F72E0" w:rsidRDefault="009F72E0" w:rsidP="009F72E0">
            <w:pPr>
              <w:tabs>
                <w:tab w:val="left" w:pos="2130"/>
              </w:tabs>
              <w:spacing w:after="0" w:line="240" w:lineRule="auto"/>
              <w:jc w:val="center"/>
              <w:rPr>
                <w:rFonts w:ascii="Times New Roman" w:hAnsi="Times New Roman" w:cs="Times New Roman"/>
                <w:b/>
                <w:sz w:val="24"/>
                <w:szCs w:val="24"/>
              </w:rPr>
            </w:pPr>
            <w:r w:rsidRPr="009F72E0">
              <w:rPr>
                <w:rFonts w:ascii="Times New Roman" w:hAnsi="Times New Roman" w:cs="Times New Roman"/>
                <w:b/>
                <w:sz w:val="24"/>
                <w:szCs w:val="24"/>
              </w:rPr>
              <w:t>Герой</w:t>
            </w:r>
          </w:p>
        </w:tc>
      </w:tr>
      <w:tr w:rsidR="009F72E0" w:rsidRPr="009F72E0" w:rsidTr="009F72E0">
        <w:trPr>
          <w:trHeight w:val="272"/>
        </w:trPr>
        <w:tc>
          <w:tcPr>
            <w:tcW w:w="3569"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1.Н.А.Островский</w:t>
            </w:r>
          </w:p>
        </w:tc>
        <w:tc>
          <w:tcPr>
            <w:tcW w:w="3422"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А) «Обломов»</w:t>
            </w:r>
          </w:p>
        </w:tc>
        <w:tc>
          <w:tcPr>
            <w:tcW w:w="3233"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А) Катерина</w:t>
            </w:r>
          </w:p>
        </w:tc>
      </w:tr>
      <w:tr w:rsidR="009F72E0" w:rsidRPr="009F72E0" w:rsidTr="009F72E0">
        <w:trPr>
          <w:trHeight w:val="256"/>
        </w:trPr>
        <w:tc>
          <w:tcPr>
            <w:tcW w:w="3569"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2.И.С.Тургенев</w:t>
            </w:r>
          </w:p>
        </w:tc>
        <w:tc>
          <w:tcPr>
            <w:tcW w:w="3422"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Б) «Гроза»</w:t>
            </w:r>
          </w:p>
        </w:tc>
        <w:tc>
          <w:tcPr>
            <w:tcW w:w="3233"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Б) Ермил Гирин</w:t>
            </w:r>
          </w:p>
        </w:tc>
      </w:tr>
      <w:tr w:rsidR="009F72E0" w:rsidRPr="009F72E0" w:rsidTr="009F72E0">
        <w:trPr>
          <w:trHeight w:val="272"/>
        </w:trPr>
        <w:tc>
          <w:tcPr>
            <w:tcW w:w="3569"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3.Л.Н. Толстой</w:t>
            </w:r>
          </w:p>
        </w:tc>
        <w:tc>
          <w:tcPr>
            <w:tcW w:w="3422"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В) «Мертвые души»</w:t>
            </w:r>
          </w:p>
        </w:tc>
        <w:tc>
          <w:tcPr>
            <w:tcW w:w="3233"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В) Раскольников</w:t>
            </w:r>
          </w:p>
        </w:tc>
      </w:tr>
      <w:tr w:rsidR="009F72E0" w:rsidRPr="009F72E0" w:rsidTr="009F72E0">
        <w:trPr>
          <w:trHeight w:val="256"/>
        </w:trPr>
        <w:tc>
          <w:tcPr>
            <w:tcW w:w="3569"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4.  Ф. М. Достоевский</w:t>
            </w:r>
          </w:p>
        </w:tc>
        <w:tc>
          <w:tcPr>
            <w:tcW w:w="3422"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Г) «Война и мир»</w:t>
            </w:r>
          </w:p>
        </w:tc>
        <w:tc>
          <w:tcPr>
            <w:tcW w:w="3233"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Г) Чичиков</w:t>
            </w:r>
          </w:p>
        </w:tc>
      </w:tr>
      <w:tr w:rsidR="009F72E0" w:rsidRPr="009F72E0" w:rsidTr="009F72E0">
        <w:trPr>
          <w:trHeight w:val="272"/>
        </w:trPr>
        <w:tc>
          <w:tcPr>
            <w:tcW w:w="3569"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5. Н.А. Некрасов</w:t>
            </w:r>
          </w:p>
        </w:tc>
        <w:tc>
          <w:tcPr>
            <w:tcW w:w="3422"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Д) «Отцы и дети»</w:t>
            </w:r>
          </w:p>
        </w:tc>
        <w:tc>
          <w:tcPr>
            <w:tcW w:w="3233"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Д) Базаров</w:t>
            </w:r>
          </w:p>
        </w:tc>
      </w:tr>
      <w:tr w:rsidR="009F72E0" w:rsidRPr="009F72E0" w:rsidTr="009F72E0">
        <w:trPr>
          <w:trHeight w:val="362"/>
        </w:trPr>
        <w:tc>
          <w:tcPr>
            <w:tcW w:w="3569"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6. И.А.Гончаров</w:t>
            </w:r>
          </w:p>
        </w:tc>
        <w:tc>
          <w:tcPr>
            <w:tcW w:w="3422"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Е) «Преступление и наказание»</w:t>
            </w:r>
          </w:p>
        </w:tc>
        <w:tc>
          <w:tcPr>
            <w:tcW w:w="3233"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Е) Штольц</w:t>
            </w:r>
          </w:p>
        </w:tc>
      </w:tr>
      <w:tr w:rsidR="009F72E0" w:rsidRPr="009F72E0" w:rsidTr="009F72E0">
        <w:trPr>
          <w:trHeight w:val="281"/>
        </w:trPr>
        <w:tc>
          <w:tcPr>
            <w:tcW w:w="3569"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7. Н.В. Гоголь</w:t>
            </w:r>
          </w:p>
        </w:tc>
        <w:tc>
          <w:tcPr>
            <w:tcW w:w="3422" w:type="dxa"/>
          </w:tcPr>
          <w:p w:rsidR="009F72E0" w:rsidRPr="009F72E0" w:rsidRDefault="009F72E0" w:rsidP="009F72E0">
            <w:pPr>
              <w:tabs>
                <w:tab w:val="left" w:pos="2130"/>
              </w:tabs>
              <w:spacing w:after="0" w:line="240" w:lineRule="auto"/>
              <w:rPr>
                <w:rFonts w:ascii="Times New Roman" w:hAnsi="Times New Roman" w:cs="Times New Roman"/>
                <w:sz w:val="24"/>
                <w:szCs w:val="24"/>
                <w:lang w:val="ru-RU"/>
              </w:rPr>
            </w:pPr>
            <w:r w:rsidRPr="009F72E0">
              <w:rPr>
                <w:rFonts w:ascii="Times New Roman" w:hAnsi="Times New Roman" w:cs="Times New Roman"/>
                <w:sz w:val="24"/>
                <w:szCs w:val="24"/>
                <w:lang w:val="ru-RU"/>
              </w:rPr>
              <w:t>Ж) «Кому на Руси жить хорошо»</w:t>
            </w:r>
          </w:p>
        </w:tc>
        <w:tc>
          <w:tcPr>
            <w:tcW w:w="3233"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Ж) Наташа Ростова</w:t>
            </w:r>
          </w:p>
        </w:tc>
      </w:tr>
    </w:tbl>
    <w:p w:rsidR="009F72E0" w:rsidRPr="009F72E0" w:rsidRDefault="009F72E0" w:rsidP="009F72E0">
      <w:pPr>
        <w:tabs>
          <w:tab w:val="left" w:pos="2130"/>
        </w:tabs>
        <w:spacing w:after="0" w:line="240" w:lineRule="auto"/>
        <w:rPr>
          <w:rFonts w:ascii="Times New Roman" w:hAnsi="Times New Roman" w:cs="Times New Roman"/>
          <w:b/>
          <w:sz w:val="24"/>
          <w:szCs w:val="24"/>
        </w:rPr>
      </w:pPr>
    </w:p>
    <w:p w:rsidR="009F72E0" w:rsidRPr="009F72E0" w:rsidRDefault="009F72E0" w:rsidP="009F72E0">
      <w:pPr>
        <w:tabs>
          <w:tab w:val="left" w:pos="2130"/>
        </w:tabs>
        <w:spacing w:after="0" w:line="240" w:lineRule="auto"/>
        <w:rPr>
          <w:rFonts w:ascii="Times New Roman" w:hAnsi="Times New Roman" w:cs="Times New Roman"/>
          <w:b/>
          <w:sz w:val="24"/>
          <w:szCs w:val="24"/>
        </w:rPr>
      </w:pPr>
      <w:r w:rsidRPr="009F72E0">
        <w:rPr>
          <w:rFonts w:ascii="Times New Roman" w:hAnsi="Times New Roman" w:cs="Times New Roman"/>
          <w:b/>
          <w:sz w:val="24"/>
          <w:szCs w:val="24"/>
        </w:rPr>
        <w:t xml:space="preserve">2. </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6795"/>
      </w:tblGrid>
      <w:tr w:rsidR="009F72E0" w:rsidRPr="009F72E0" w:rsidTr="009F72E0">
        <w:trPr>
          <w:trHeight w:val="264"/>
        </w:trPr>
        <w:tc>
          <w:tcPr>
            <w:tcW w:w="3456" w:type="dxa"/>
          </w:tcPr>
          <w:p w:rsidR="009F72E0" w:rsidRPr="009F72E0" w:rsidRDefault="009F72E0" w:rsidP="009F72E0">
            <w:pPr>
              <w:tabs>
                <w:tab w:val="left" w:pos="2130"/>
              </w:tabs>
              <w:spacing w:after="0" w:line="240" w:lineRule="auto"/>
              <w:rPr>
                <w:rFonts w:ascii="Times New Roman" w:hAnsi="Times New Roman" w:cs="Times New Roman"/>
                <w:b/>
                <w:sz w:val="24"/>
                <w:szCs w:val="24"/>
              </w:rPr>
            </w:pPr>
            <w:r w:rsidRPr="009F72E0">
              <w:rPr>
                <w:rFonts w:ascii="Times New Roman" w:hAnsi="Times New Roman" w:cs="Times New Roman"/>
                <w:b/>
                <w:sz w:val="24"/>
                <w:szCs w:val="24"/>
              </w:rPr>
              <w:t>Поэт</w:t>
            </w:r>
          </w:p>
        </w:tc>
        <w:tc>
          <w:tcPr>
            <w:tcW w:w="6795" w:type="dxa"/>
          </w:tcPr>
          <w:p w:rsidR="009F72E0" w:rsidRPr="009F72E0" w:rsidRDefault="009F72E0" w:rsidP="009F72E0">
            <w:pPr>
              <w:tabs>
                <w:tab w:val="left" w:pos="2130"/>
              </w:tabs>
              <w:spacing w:after="0" w:line="240" w:lineRule="auto"/>
              <w:rPr>
                <w:rFonts w:ascii="Times New Roman" w:hAnsi="Times New Roman" w:cs="Times New Roman"/>
                <w:b/>
                <w:sz w:val="24"/>
                <w:szCs w:val="24"/>
              </w:rPr>
            </w:pPr>
            <w:r w:rsidRPr="009F72E0">
              <w:rPr>
                <w:rFonts w:ascii="Times New Roman" w:hAnsi="Times New Roman" w:cs="Times New Roman"/>
                <w:b/>
                <w:sz w:val="24"/>
                <w:szCs w:val="24"/>
              </w:rPr>
              <w:t>Произведение</w:t>
            </w:r>
          </w:p>
        </w:tc>
      </w:tr>
      <w:tr w:rsidR="009F72E0" w:rsidRPr="00306B15" w:rsidTr="009F72E0">
        <w:trPr>
          <w:trHeight w:val="281"/>
        </w:trPr>
        <w:tc>
          <w:tcPr>
            <w:tcW w:w="3456"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1.А.С.Пушкин</w:t>
            </w:r>
          </w:p>
        </w:tc>
        <w:tc>
          <w:tcPr>
            <w:tcW w:w="6795" w:type="dxa"/>
          </w:tcPr>
          <w:p w:rsidR="009F72E0" w:rsidRPr="009F72E0" w:rsidRDefault="009F72E0" w:rsidP="009F72E0">
            <w:pPr>
              <w:tabs>
                <w:tab w:val="left" w:pos="2130"/>
              </w:tabs>
              <w:spacing w:after="0" w:line="240" w:lineRule="auto"/>
              <w:rPr>
                <w:rFonts w:ascii="Times New Roman" w:hAnsi="Times New Roman" w:cs="Times New Roman"/>
                <w:sz w:val="24"/>
                <w:szCs w:val="24"/>
                <w:lang w:val="ru-RU"/>
              </w:rPr>
            </w:pPr>
            <w:r w:rsidRPr="009F72E0">
              <w:rPr>
                <w:rFonts w:ascii="Times New Roman" w:hAnsi="Times New Roman" w:cs="Times New Roman"/>
                <w:sz w:val="24"/>
                <w:szCs w:val="24"/>
                <w:lang w:val="ru-RU"/>
              </w:rPr>
              <w:t>А) «О, как убийственно мы любим…»</w:t>
            </w:r>
          </w:p>
        </w:tc>
      </w:tr>
      <w:tr w:rsidR="009F72E0" w:rsidRPr="00306B15" w:rsidTr="009F72E0">
        <w:trPr>
          <w:trHeight w:val="281"/>
        </w:trPr>
        <w:tc>
          <w:tcPr>
            <w:tcW w:w="3456"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2.Ф.И.Тютчев</w:t>
            </w:r>
          </w:p>
        </w:tc>
        <w:tc>
          <w:tcPr>
            <w:tcW w:w="6795" w:type="dxa"/>
          </w:tcPr>
          <w:p w:rsidR="009F72E0" w:rsidRPr="009F72E0" w:rsidRDefault="009F72E0" w:rsidP="009F72E0">
            <w:pPr>
              <w:tabs>
                <w:tab w:val="left" w:pos="2130"/>
              </w:tabs>
              <w:spacing w:after="0" w:line="240" w:lineRule="auto"/>
              <w:rPr>
                <w:rFonts w:ascii="Times New Roman" w:hAnsi="Times New Roman" w:cs="Times New Roman"/>
                <w:sz w:val="24"/>
                <w:szCs w:val="24"/>
                <w:lang w:val="ru-RU"/>
              </w:rPr>
            </w:pPr>
            <w:r w:rsidRPr="009F72E0">
              <w:rPr>
                <w:rFonts w:ascii="Times New Roman" w:hAnsi="Times New Roman" w:cs="Times New Roman"/>
                <w:sz w:val="24"/>
                <w:szCs w:val="24"/>
                <w:lang w:val="ru-RU"/>
              </w:rPr>
              <w:t>Б) «Я пришел к тебе с приветом…»</w:t>
            </w:r>
          </w:p>
        </w:tc>
      </w:tr>
      <w:tr w:rsidR="009F72E0" w:rsidRPr="00306B15" w:rsidTr="009F72E0">
        <w:trPr>
          <w:trHeight w:val="264"/>
        </w:trPr>
        <w:tc>
          <w:tcPr>
            <w:tcW w:w="3456"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3. А.А. Фет</w:t>
            </w:r>
          </w:p>
        </w:tc>
        <w:tc>
          <w:tcPr>
            <w:tcW w:w="6795" w:type="dxa"/>
          </w:tcPr>
          <w:p w:rsidR="009F72E0" w:rsidRPr="009F72E0" w:rsidRDefault="009F72E0" w:rsidP="009F72E0">
            <w:pPr>
              <w:tabs>
                <w:tab w:val="left" w:pos="2130"/>
              </w:tabs>
              <w:spacing w:after="0" w:line="240" w:lineRule="auto"/>
              <w:rPr>
                <w:rFonts w:ascii="Times New Roman" w:hAnsi="Times New Roman" w:cs="Times New Roman"/>
                <w:sz w:val="24"/>
                <w:szCs w:val="24"/>
                <w:lang w:val="ru-RU"/>
              </w:rPr>
            </w:pPr>
            <w:r w:rsidRPr="009F72E0">
              <w:rPr>
                <w:rFonts w:ascii="Times New Roman" w:hAnsi="Times New Roman" w:cs="Times New Roman"/>
                <w:sz w:val="24"/>
                <w:szCs w:val="24"/>
                <w:lang w:val="ru-RU"/>
              </w:rPr>
              <w:t>В) «Вчерашний день, часу в шестом…»</w:t>
            </w:r>
          </w:p>
        </w:tc>
      </w:tr>
      <w:tr w:rsidR="009F72E0" w:rsidRPr="00306B15" w:rsidTr="009F72E0">
        <w:trPr>
          <w:trHeight w:val="281"/>
        </w:trPr>
        <w:tc>
          <w:tcPr>
            <w:tcW w:w="3456"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4. Н.А.Некрасов</w:t>
            </w:r>
          </w:p>
        </w:tc>
        <w:tc>
          <w:tcPr>
            <w:tcW w:w="6795" w:type="dxa"/>
          </w:tcPr>
          <w:p w:rsidR="009F72E0" w:rsidRPr="009F72E0" w:rsidRDefault="009F72E0" w:rsidP="009F72E0">
            <w:pPr>
              <w:tabs>
                <w:tab w:val="left" w:pos="2130"/>
              </w:tabs>
              <w:spacing w:after="0" w:line="240" w:lineRule="auto"/>
              <w:rPr>
                <w:rFonts w:ascii="Times New Roman" w:hAnsi="Times New Roman" w:cs="Times New Roman"/>
                <w:sz w:val="24"/>
                <w:szCs w:val="24"/>
                <w:lang w:val="ru-RU"/>
              </w:rPr>
            </w:pPr>
            <w:r w:rsidRPr="009F72E0">
              <w:rPr>
                <w:rFonts w:ascii="Times New Roman" w:hAnsi="Times New Roman" w:cs="Times New Roman"/>
                <w:sz w:val="24"/>
                <w:szCs w:val="24"/>
                <w:lang w:val="ru-RU"/>
              </w:rPr>
              <w:t>Г) «Я помню чудное мгновение..»</w:t>
            </w:r>
          </w:p>
        </w:tc>
      </w:tr>
      <w:tr w:rsidR="009F72E0" w:rsidRPr="009F72E0" w:rsidTr="009F72E0">
        <w:trPr>
          <w:trHeight w:val="281"/>
        </w:trPr>
        <w:tc>
          <w:tcPr>
            <w:tcW w:w="3456"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5. М.Ю.Лермонтов</w:t>
            </w:r>
          </w:p>
        </w:tc>
        <w:tc>
          <w:tcPr>
            <w:tcW w:w="6795" w:type="dxa"/>
          </w:tcPr>
          <w:p w:rsidR="009F72E0" w:rsidRPr="009F72E0" w:rsidRDefault="009F72E0" w:rsidP="009F72E0">
            <w:pPr>
              <w:tabs>
                <w:tab w:val="left" w:pos="2130"/>
              </w:tabs>
              <w:spacing w:after="0" w:line="240" w:lineRule="auto"/>
              <w:rPr>
                <w:rFonts w:ascii="Times New Roman" w:hAnsi="Times New Roman" w:cs="Times New Roman"/>
                <w:sz w:val="24"/>
                <w:szCs w:val="24"/>
              </w:rPr>
            </w:pPr>
            <w:r w:rsidRPr="009F72E0">
              <w:rPr>
                <w:rFonts w:ascii="Times New Roman" w:hAnsi="Times New Roman" w:cs="Times New Roman"/>
                <w:sz w:val="24"/>
                <w:szCs w:val="24"/>
              </w:rPr>
              <w:t>Д) «Смерть поэта»</w:t>
            </w:r>
          </w:p>
        </w:tc>
      </w:tr>
    </w:tbl>
    <w:p w:rsidR="009F72E0" w:rsidRPr="009F72E0" w:rsidRDefault="009F72E0" w:rsidP="009F72E0">
      <w:pPr>
        <w:tabs>
          <w:tab w:val="left" w:pos="2130"/>
        </w:tabs>
        <w:spacing w:after="0" w:line="240" w:lineRule="auto"/>
        <w:rPr>
          <w:rFonts w:ascii="Times New Roman" w:hAnsi="Times New Roman" w:cs="Times New Roman"/>
          <w:b/>
          <w:sz w:val="24"/>
          <w:szCs w:val="24"/>
        </w:rPr>
      </w:pPr>
    </w:p>
    <w:p w:rsidR="009F72E0" w:rsidRPr="009F72E0" w:rsidRDefault="009F72E0" w:rsidP="009F72E0">
      <w:pPr>
        <w:tabs>
          <w:tab w:val="left" w:pos="2130"/>
        </w:tabs>
        <w:spacing w:after="0" w:line="240" w:lineRule="auto"/>
        <w:rPr>
          <w:rFonts w:ascii="Times New Roman" w:hAnsi="Times New Roman" w:cs="Times New Roman"/>
          <w:b/>
          <w:sz w:val="24"/>
          <w:szCs w:val="24"/>
        </w:rPr>
      </w:pPr>
      <w:r w:rsidRPr="009F72E0">
        <w:rPr>
          <w:rFonts w:ascii="Times New Roman" w:hAnsi="Times New Roman" w:cs="Times New Roman"/>
          <w:b/>
          <w:sz w:val="24"/>
          <w:szCs w:val="24"/>
        </w:rPr>
        <w:t>II. Выполните тестовые задания:</w:t>
      </w:r>
    </w:p>
    <w:p w:rsidR="009F72E0" w:rsidRPr="009F72E0" w:rsidRDefault="009F72E0" w:rsidP="009F72E0">
      <w:pPr>
        <w:pStyle w:val="11"/>
        <w:numPr>
          <w:ilvl w:val="0"/>
          <w:numId w:val="20"/>
        </w:numPr>
        <w:tabs>
          <w:tab w:val="left" w:pos="2130"/>
        </w:tabs>
        <w:jc w:val="both"/>
        <w:rPr>
          <w:b/>
          <w:bCs/>
          <w:iCs/>
        </w:rPr>
      </w:pPr>
      <w:r w:rsidRPr="009F72E0">
        <w:rPr>
          <w:b/>
          <w:bCs/>
          <w:iCs/>
        </w:rPr>
        <w:t>Кто из героев романа И.А. Гончарова «Обломов» обладает «хрустальной, прозрачной душой»?</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А) Захар                   Б) Штольц                 В) Ольга Ильинская             Г) Обломов</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p>
    <w:p w:rsidR="009F72E0" w:rsidRPr="009F72E0" w:rsidRDefault="009F72E0" w:rsidP="009F72E0">
      <w:pPr>
        <w:pStyle w:val="11"/>
        <w:numPr>
          <w:ilvl w:val="0"/>
          <w:numId w:val="20"/>
        </w:numPr>
        <w:tabs>
          <w:tab w:val="left" w:pos="2130"/>
        </w:tabs>
        <w:jc w:val="both"/>
        <w:rPr>
          <w:b/>
          <w:bCs/>
          <w:iCs/>
        </w:rPr>
      </w:pPr>
      <w:r w:rsidRPr="009F72E0">
        <w:rPr>
          <w:b/>
          <w:bCs/>
          <w:iCs/>
        </w:rPr>
        <w:t>Какой тип героя изображал И.С. Тургенев в романе «Отцы и дети»?</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А) Лишний человек       Б) Рефлектирующая личность          В) Нигилист              Г) Разумный эгоист </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w:t>
      </w:r>
    </w:p>
    <w:p w:rsidR="009F72E0" w:rsidRPr="009F72E0" w:rsidRDefault="009F72E0" w:rsidP="009F72E0">
      <w:pPr>
        <w:numPr>
          <w:ilvl w:val="0"/>
          <w:numId w:val="20"/>
        </w:numPr>
        <w:tabs>
          <w:tab w:val="left" w:pos="2130"/>
        </w:tabs>
        <w:spacing w:after="0" w:line="240" w:lineRule="auto"/>
        <w:jc w:val="both"/>
        <w:rPr>
          <w:rFonts w:ascii="Times New Roman" w:hAnsi="Times New Roman" w:cs="Times New Roman"/>
          <w:b/>
          <w:bCs/>
          <w:iCs/>
          <w:sz w:val="24"/>
          <w:szCs w:val="24"/>
          <w:lang w:val="ru-RU"/>
        </w:rPr>
      </w:pPr>
      <w:r w:rsidRPr="009F72E0">
        <w:rPr>
          <w:rFonts w:ascii="Times New Roman" w:hAnsi="Times New Roman" w:cs="Times New Roman"/>
          <w:b/>
          <w:bCs/>
          <w:iCs/>
          <w:sz w:val="24"/>
          <w:szCs w:val="24"/>
          <w:lang w:val="ru-RU"/>
        </w:rPr>
        <w:t>Кому посвящено стихотворение Ф.И. Тютчева «Весь день она лежала в забытьи…"?</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А) Елене Денисьевой          Б) Амалии Крюденер            В) Элеоноре Тютчевой             Г) Анне Керн</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p>
    <w:p w:rsidR="009F72E0" w:rsidRPr="009F72E0" w:rsidRDefault="009F72E0" w:rsidP="009F72E0">
      <w:pPr>
        <w:numPr>
          <w:ilvl w:val="0"/>
          <w:numId w:val="20"/>
        </w:numPr>
        <w:tabs>
          <w:tab w:val="left" w:pos="2130"/>
        </w:tabs>
        <w:spacing w:after="0" w:line="240" w:lineRule="auto"/>
        <w:jc w:val="both"/>
        <w:rPr>
          <w:rFonts w:ascii="Times New Roman" w:hAnsi="Times New Roman" w:cs="Times New Roman"/>
          <w:b/>
          <w:bCs/>
          <w:iCs/>
          <w:sz w:val="24"/>
          <w:szCs w:val="24"/>
          <w:lang w:val="ru-RU"/>
        </w:rPr>
      </w:pPr>
      <w:r w:rsidRPr="009F72E0">
        <w:rPr>
          <w:rFonts w:ascii="Times New Roman" w:hAnsi="Times New Roman" w:cs="Times New Roman"/>
          <w:b/>
          <w:bCs/>
          <w:iCs/>
          <w:sz w:val="24"/>
          <w:szCs w:val="24"/>
          <w:lang w:val="ru-RU"/>
        </w:rPr>
        <w:t>Кто из персонажей пьесы А.Н. Островского «Гроза» утверждал: «А по-моему: делай, что хочешь, только бы шито да крыто было»?</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А) Кабанов           Б) Борис              В) Кудряш                Г) Варвара</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p>
    <w:p w:rsidR="009F72E0" w:rsidRPr="009F72E0" w:rsidRDefault="009F72E0" w:rsidP="009F72E0">
      <w:pPr>
        <w:pStyle w:val="ae"/>
        <w:shd w:val="clear" w:color="auto" w:fill="FFFFFF"/>
        <w:spacing w:before="0" w:beforeAutospacing="0" w:after="0" w:afterAutospacing="0"/>
        <w:ind w:firstLine="708"/>
        <w:rPr>
          <w:color w:val="000000"/>
        </w:rPr>
      </w:pPr>
      <w:r w:rsidRPr="009F72E0">
        <w:rPr>
          <w:b/>
          <w:color w:val="000000"/>
        </w:rPr>
        <w:t>5</w:t>
      </w:r>
      <w:r w:rsidRPr="009F72E0">
        <w:rPr>
          <w:b/>
          <w:iCs/>
          <w:color w:val="000000"/>
        </w:rPr>
        <w:t>.                        Что такое «обломовщина»?</w:t>
      </w:r>
    </w:p>
    <w:p w:rsidR="009F72E0" w:rsidRPr="009F72E0" w:rsidRDefault="009F72E0" w:rsidP="009F72E0">
      <w:pPr>
        <w:pStyle w:val="ae"/>
        <w:shd w:val="clear" w:color="auto" w:fill="FFFFFF"/>
        <w:spacing w:before="0" w:beforeAutospacing="0" w:after="0" w:afterAutospacing="0"/>
        <w:rPr>
          <w:bCs/>
          <w:color w:val="000000"/>
        </w:rPr>
      </w:pPr>
      <w:r w:rsidRPr="009F72E0">
        <w:rPr>
          <w:bCs/>
          <w:color w:val="000000"/>
        </w:rPr>
        <w:t xml:space="preserve">А) Практицизм в отношении к жизни                          Б) Апатия и инертность        </w:t>
      </w:r>
    </w:p>
    <w:p w:rsidR="009F72E0" w:rsidRPr="009F72E0" w:rsidRDefault="009F72E0" w:rsidP="009F72E0">
      <w:pPr>
        <w:pStyle w:val="ae"/>
        <w:shd w:val="clear" w:color="auto" w:fill="FFFFFF"/>
        <w:spacing w:before="0" w:beforeAutospacing="0" w:after="0" w:afterAutospacing="0"/>
        <w:rPr>
          <w:bCs/>
          <w:color w:val="000000"/>
        </w:rPr>
      </w:pPr>
      <w:r w:rsidRPr="009F72E0">
        <w:rPr>
          <w:bCs/>
          <w:color w:val="000000"/>
        </w:rPr>
        <w:t>В) Стяжательство и накопительство                            Г) Бессмысленное прожектёрство</w:t>
      </w:r>
    </w:p>
    <w:p w:rsidR="009F72E0" w:rsidRPr="009F72E0" w:rsidRDefault="009F72E0" w:rsidP="009F72E0">
      <w:pPr>
        <w:pStyle w:val="ae"/>
        <w:shd w:val="clear" w:color="auto" w:fill="FFFFFF"/>
        <w:spacing w:before="0" w:beforeAutospacing="0" w:after="0" w:afterAutospacing="0"/>
        <w:rPr>
          <w:color w:val="000000"/>
        </w:rPr>
      </w:pPr>
    </w:p>
    <w:p w:rsidR="009F72E0" w:rsidRPr="009F72E0" w:rsidRDefault="009F72E0" w:rsidP="009F72E0">
      <w:pPr>
        <w:pStyle w:val="ae"/>
        <w:shd w:val="clear" w:color="auto" w:fill="FFFFFF"/>
        <w:spacing w:before="0" w:beforeAutospacing="0" w:after="0" w:afterAutospacing="0"/>
        <w:ind w:left="708"/>
        <w:rPr>
          <w:b/>
          <w:iCs/>
          <w:color w:val="000000"/>
        </w:rPr>
      </w:pPr>
      <w:r w:rsidRPr="009F72E0">
        <w:rPr>
          <w:b/>
          <w:iCs/>
          <w:color w:val="000000"/>
        </w:rPr>
        <w:t>6.                         Какая деталь в портрете Базарова, героя романа Тургенева «Отцы и дети», выявляет род его деятельности?</w:t>
      </w:r>
    </w:p>
    <w:p w:rsidR="009F72E0" w:rsidRPr="009F72E0" w:rsidRDefault="009F72E0" w:rsidP="009F72E0">
      <w:pPr>
        <w:pStyle w:val="ae"/>
        <w:shd w:val="clear" w:color="auto" w:fill="FFFFFF"/>
        <w:spacing w:before="0" w:beforeAutospacing="0" w:after="0" w:afterAutospacing="0"/>
        <w:rPr>
          <w:bCs/>
          <w:color w:val="000000"/>
        </w:rPr>
      </w:pPr>
      <w:r w:rsidRPr="009F72E0">
        <w:rPr>
          <w:bCs/>
          <w:color w:val="000000"/>
        </w:rPr>
        <w:t xml:space="preserve">А) Высокий рост                                        Б) Крупные выпуклости просторного черепа     </w:t>
      </w:r>
    </w:p>
    <w:p w:rsidR="009F72E0" w:rsidRPr="009F72E0" w:rsidRDefault="009F72E0" w:rsidP="009F72E0">
      <w:pPr>
        <w:pStyle w:val="ae"/>
        <w:shd w:val="clear" w:color="auto" w:fill="FFFFFF"/>
        <w:spacing w:before="0" w:beforeAutospacing="0" w:after="0" w:afterAutospacing="0"/>
        <w:rPr>
          <w:bCs/>
          <w:color w:val="000000"/>
        </w:rPr>
      </w:pPr>
      <w:r w:rsidRPr="009F72E0">
        <w:rPr>
          <w:bCs/>
          <w:color w:val="000000"/>
        </w:rPr>
        <w:lastRenderedPageBreak/>
        <w:t>В) Обнажённая красная рука                    Г) Улыбка, выражающая самоуверенность и ум</w:t>
      </w:r>
    </w:p>
    <w:p w:rsidR="009F72E0" w:rsidRPr="009F72E0" w:rsidRDefault="009F72E0" w:rsidP="009F72E0">
      <w:pPr>
        <w:pStyle w:val="ae"/>
        <w:shd w:val="clear" w:color="auto" w:fill="FFFFFF"/>
        <w:spacing w:before="0" w:beforeAutospacing="0" w:after="0" w:afterAutospacing="0"/>
        <w:rPr>
          <w:color w:val="000000"/>
        </w:rPr>
      </w:pPr>
    </w:p>
    <w:p w:rsidR="009F72E0" w:rsidRPr="009F72E0" w:rsidRDefault="009F72E0" w:rsidP="009F72E0">
      <w:pPr>
        <w:pStyle w:val="ae"/>
        <w:shd w:val="clear" w:color="auto" w:fill="FFFFFF"/>
        <w:spacing w:before="0" w:beforeAutospacing="0" w:after="0" w:afterAutospacing="0"/>
        <w:ind w:firstLine="708"/>
        <w:rPr>
          <w:b/>
          <w:iCs/>
          <w:color w:val="000000"/>
        </w:rPr>
      </w:pPr>
      <w:r w:rsidRPr="009F72E0">
        <w:rPr>
          <w:b/>
          <w:iCs/>
          <w:color w:val="000000"/>
        </w:rPr>
        <w:t>7.                        Какая тема не исследуется в творчестве Ф.И. Тютчева?</w:t>
      </w:r>
    </w:p>
    <w:p w:rsidR="009F72E0" w:rsidRPr="009F72E0" w:rsidRDefault="009F72E0" w:rsidP="009F72E0">
      <w:pPr>
        <w:pStyle w:val="ae"/>
        <w:shd w:val="clear" w:color="auto" w:fill="FFFFFF"/>
        <w:spacing w:before="0" w:beforeAutospacing="0" w:after="0" w:afterAutospacing="0"/>
        <w:rPr>
          <w:bCs/>
          <w:color w:val="000000"/>
        </w:rPr>
      </w:pPr>
      <w:r w:rsidRPr="009F72E0">
        <w:rPr>
          <w:bCs/>
          <w:color w:val="000000"/>
        </w:rPr>
        <w:t xml:space="preserve">А) Природа и человек                                  Б) Назначение поэта и поэзии         </w:t>
      </w:r>
    </w:p>
    <w:p w:rsidR="009F72E0" w:rsidRPr="009F72E0" w:rsidRDefault="009F72E0" w:rsidP="009F72E0">
      <w:pPr>
        <w:pStyle w:val="ae"/>
        <w:shd w:val="clear" w:color="auto" w:fill="FFFFFF"/>
        <w:spacing w:before="0" w:beforeAutospacing="0" w:after="0" w:afterAutospacing="0"/>
        <w:rPr>
          <w:bCs/>
          <w:color w:val="000000"/>
        </w:rPr>
      </w:pPr>
      <w:r w:rsidRPr="009F72E0">
        <w:rPr>
          <w:bCs/>
          <w:color w:val="000000"/>
        </w:rPr>
        <w:t>В) Любовь                                                     Г) Революционное преобразование действительности</w:t>
      </w:r>
    </w:p>
    <w:p w:rsidR="009F72E0" w:rsidRPr="009F72E0" w:rsidRDefault="009F72E0" w:rsidP="009F72E0">
      <w:pPr>
        <w:pStyle w:val="ae"/>
        <w:shd w:val="clear" w:color="auto" w:fill="FFFFFF"/>
        <w:spacing w:before="0" w:beforeAutospacing="0" w:after="0" w:afterAutospacing="0"/>
        <w:ind w:firstLine="708"/>
        <w:rPr>
          <w:b/>
          <w:iCs/>
          <w:color w:val="000000"/>
        </w:rPr>
      </w:pPr>
    </w:p>
    <w:p w:rsidR="009F72E0" w:rsidRPr="009F72E0" w:rsidRDefault="009F72E0" w:rsidP="009F72E0">
      <w:pPr>
        <w:pStyle w:val="ae"/>
        <w:shd w:val="clear" w:color="auto" w:fill="FFFFFF"/>
        <w:spacing w:before="0" w:beforeAutospacing="0" w:after="0" w:afterAutospacing="0"/>
        <w:ind w:firstLine="708"/>
        <w:rPr>
          <w:b/>
          <w:iCs/>
          <w:color w:val="000000"/>
        </w:rPr>
      </w:pPr>
      <w:r w:rsidRPr="009F72E0">
        <w:rPr>
          <w:b/>
          <w:iCs/>
          <w:color w:val="000000"/>
        </w:rPr>
        <w:t>8.                        Кому из персонажей поэмы Н.А. Некрасова «Кому на Руси жить хорошо?»</w:t>
      </w:r>
    </w:p>
    <w:p w:rsidR="009F72E0" w:rsidRPr="009F72E0" w:rsidRDefault="009F72E0" w:rsidP="009F72E0">
      <w:pPr>
        <w:pStyle w:val="ae"/>
        <w:shd w:val="clear" w:color="auto" w:fill="FFFFFF"/>
        <w:spacing w:before="0" w:beforeAutospacing="0" w:after="0" w:afterAutospacing="0"/>
        <w:ind w:left="708"/>
        <w:rPr>
          <w:color w:val="000000"/>
        </w:rPr>
      </w:pPr>
      <w:r w:rsidRPr="009F72E0">
        <w:rPr>
          <w:bCs/>
          <w:color w:val="000000"/>
        </w:rPr>
        <w:t>«…судьба готовила путь славный, имя громкое народного заступника, чахотку и Сибирь?»</w:t>
      </w:r>
    </w:p>
    <w:p w:rsidR="009F72E0" w:rsidRPr="009F72E0" w:rsidRDefault="009F72E0" w:rsidP="009F72E0">
      <w:pPr>
        <w:pStyle w:val="ae"/>
        <w:shd w:val="clear" w:color="auto" w:fill="FFFFFF"/>
        <w:spacing w:before="0" w:beforeAutospacing="0" w:after="0" w:afterAutospacing="0"/>
        <w:rPr>
          <w:bCs/>
          <w:color w:val="000000"/>
        </w:rPr>
      </w:pPr>
      <w:r w:rsidRPr="009F72E0">
        <w:rPr>
          <w:bCs/>
          <w:color w:val="000000"/>
        </w:rPr>
        <w:t>А) Савелию     Б) Грише Добросклонову         В) Якиму Нагому           Г) Ермиле Гирину</w:t>
      </w:r>
    </w:p>
    <w:p w:rsidR="009F72E0" w:rsidRPr="009F72E0" w:rsidRDefault="009F72E0" w:rsidP="009F72E0">
      <w:pPr>
        <w:tabs>
          <w:tab w:val="left" w:pos="2130"/>
        </w:tabs>
        <w:spacing w:after="0" w:line="240" w:lineRule="auto"/>
        <w:ind w:left="720"/>
        <w:jc w:val="both"/>
        <w:rPr>
          <w:rFonts w:ascii="Times New Roman" w:hAnsi="Times New Roman" w:cs="Times New Roman"/>
          <w:b/>
          <w:color w:val="000000"/>
          <w:sz w:val="24"/>
          <w:szCs w:val="24"/>
          <w:lang w:val="ru-RU"/>
        </w:rPr>
      </w:pPr>
    </w:p>
    <w:p w:rsidR="009F72E0" w:rsidRPr="009F72E0" w:rsidRDefault="009F72E0" w:rsidP="009F72E0">
      <w:pPr>
        <w:tabs>
          <w:tab w:val="left" w:pos="2130"/>
        </w:tabs>
        <w:spacing w:after="0" w:line="240" w:lineRule="auto"/>
        <w:ind w:left="720"/>
        <w:jc w:val="both"/>
        <w:rPr>
          <w:rFonts w:ascii="Times New Roman" w:hAnsi="Times New Roman" w:cs="Times New Roman"/>
          <w:b/>
          <w:bCs/>
          <w:iCs/>
          <w:sz w:val="24"/>
          <w:szCs w:val="24"/>
          <w:lang w:val="ru-RU"/>
        </w:rPr>
      </w:pPr>
      <w:r w:rsidRPr="009F72E0">
        <w:rPr>
          <w:rFonts w:ascii="Times New Roman" w:hAnsi="Times New Roman" w:cs="Times New Roman"/>
          <w:b/>
          <w:color w:val="000000"/>
          <w:sz w:val="24"/>
          <w:szCs w:val="24"/>
          <w:lang w:val="ru-RU"/>
        </w:rPr>
        <w:t>9</w:t>
      </w:r>
      <w:r w:rsidRPr="009F72E0">
        <w:rPr>
          <w:rFonts w:ascii="Times New Roman" w:hAnsi="Times New Roman" w:cs="Times New Roman"/>
          <w:bCs/>
          <w:color w:val="000000"/>
          <w:sz w:val="24"/>
          <w:szCs w:val="24"/>
          <w:lang w:val="ru-RU"/>
        </w:rPr>
        <w:t>.</w:t>
      </w:r>
      <w:r w:rsidRPr="009F72E0">
        <w:rPr>
          <w:rFonts w:ascii="Times New Roman" w:hAnsi="Times New Roman" w:cs="Times New Roman"/>
          <w:sz w:val="24"/>
          <w:szCs w:val="24"/>
          <w:lang w:val="ru-RU"/>
        </w:rPr>
        <w:t xml:space="preserve">         </w:t>
      </w:r>
      <w:r w:rsidRPr="009F72E0">
        <w:rPr>
          <w:rFonts w:ascii="Times New Roman" w:hAnsi="Times New Roman" w:cs="Times New Roman"/>
          <w:b/>
          <w:bCs/>
          <w:iCs/>
          <w:sz w:val="24"/>
          <w:szCs w:val="24"/>
          <w:lang w:val="ru-RU"/>
        </w:rPr>
        <w:t>Какой христианский образ является лейтмотивом романа Ф. М. Достоевского «Преступление и наказание»?</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А) Образ блудницы        Б) Образ воскресения Лазаря            В) Образ Голгофы            Г) Образ креста</w:t>
      </w:r>
    </w:p>
    <w:p w:rsidR="009F72E0" w:rsidRPr="009F72E0" w:rsidRDefault="009F72E0" w:rsidP="009F72E0">
      <w:pPr>
        <w:pStyle w:val="ae"/>
        <w:shd w:val="clear" w:color="auto" w:fill="FFFFFF"/>
        <w:spacing w:before="0" w:beforeAutospacing="0" w:after="0" w:afterAutospacing="0"/>
      </w:pPr>
      <w:r w:rsidRPr="009F72E0">
        <w:t xml:space="preserve">         </w:t>
      </w:r>
    </w:p>
    <w:p w:rsidR="009F72E0" w:rsidRPr="009F72E0" w:rsidRDefault="009F72E0" w:rsidP="009F72E0">
      <w:pPr>
        <w:pStyle w:val="ae"/>
        <w:shd w:val="clear" w:color="auto" w:fill="FFFFFF"/>
        <w:spacing w:before="0" w:beforeAutospacing="0" w:after="0" w:afterAutospacing="0"/>
        <w:rPr>
          <w:b/>
          <w:iCs/>
          <w:color w:val="000000"/>
        </w:rPr>
      </w:pPr>
      <w:r w:rsidRPr="009F72E0">
        <w:t xml:space="preserve">             </w:t>
      </w:r>
      <w:r w:rsidRPr="009F72E0">
        <w:rPr>
          <w:b/>
          <w:iCs/>
          <w:color w:val="000000"/>
        </w:rPr>
        <w:t>10.                       С какого момента начинается наказание Раскольникова?</w:t>
      </w:r>
    </w:p>
    <w:p w:rsidR="009F72E0" w:rsidRPr="009F72E0" w:rsidRDefault="009F72E0" w:rsidP="009F72E0">
      <w:pPr>
        <w:pStyle w:val="ae"/>
        <w:shd w:val="clear" w:color="auto" w:fill="FFFFFF"/>
        <w:spacing w:before="0" w:beforeAutospacing="0" w:after="0" w:afterAutospacing="0"/>
        <w:rPr>
          <w:color w:val="000000"/>
        </w:rPr>
      </w:pPr>
      <w:r w:rsidRPr="009F72E0">
        <w:rPr>
          <w:color w:val="000000"/>
        </w:rPr>
        <w:t>А) до убийства          Б) после убийства                В) на каторге</w:t>
      </w:r>
    </w:p>
    <w:p w:rsidR="009F72E0" w:rsidRPr="009F72E0" w:rsidRDefault="009F72E0" w:rsidP="009F72E0">
      <w:pPr>
        <w:pStyle w:val="ae"/>
        <w:shd w:val="clear" w:color="auto" w:fill="FFFFFF"/>
        <w:spacing w:before="0" w:beforeAutospacing="0" w:after="0" w:afterAutospacing="0"/>
        <w:ind w:firstLine="708"/>
        <w:rPr>
          <w:b/>
          <w:iCs/>
          <w:color w:val="000000"/>
        </w:rPr>
      </w:pPr>
    </w:p>
    <w:p w:rsidR="009F72E0" w:rsidRPr="009F72E0" w:rsidRDefault="009F72E0" w:rsidP="009F72E0">
      <w:pPr>
        <w:pStyle w:val="ae"/>
        <w:shd w:val="clear" w:color="auto" w:fill="FFFFFF"/>
        <w:spacing w:before="0" w:beforeAutospacing="0" w:after="0" w:afterAutospacing="0"/>
        <w:ind w:firstLine="708"/>
        <w:rPr>
          <w:b/>
          <w:iCs/>
          <w:color w:val="000000"/>
        </w:rPr>
      </w:pPr>
      <w:r w:rsidRPr="009F72E0">
        <w:rPr>
          <w:b/>
          <w:iCs/>
          <w:color w:val="000000"/>
        </w:rPr>
        <w:t>11.                    Характерными чертами высшего общества Л.Н. Толстой считал </w:t>
      </w:r>
      <w:r w:rsidRPr="009F72E0">
        <w:rPr>
          <w:b/>
          <w:iCs/>
          <w:color w:val="000000"/>
          <w:u w:val="single"/>
        </w:rPr>
        <w:t>(найдите лишнее)</w:t>
      </w:r>
    </w:p>
    <w:p w:rsidR="009F72E0" w:rsidRPr="009F72E0" w:rsidRDefault="009F72E0" w:rsidP="009F72E0">
      <w:pPr>
        <w:pStyle w:val="ae"/>
        <w:shd w:val="clear" w:color="auto" w:fill="FFFFFF"/>
        <w:spacing w:before="0" w:beforeAutospacing="0" w:after="0" w:afterAutospacing="0"/>
        <w:rPr>
          <w:color w:val="000000"/>
        </w:rPr>
      </w:pPr>
      <w:r w:rsidRPr="009F72E0">
        <w:rPr>
          <w:color w:val="000000"/>
        </w:rPr>
        <w:t xml:space="preserve">А) эгоистичность, карьеризм, корыстолюбие </w:t>
      </w:r>
      <w:r w:rsidRPr="009F72E0">
        <w:rPr>
          <w:color w:val="000000"/>
        </w:rPr>
        <w:tab/>
        <w:t>В) интриганство, светское злоязычие</w:t>
      </w:r>
    </w:p>
    <w:p w:rsidR="009F72E0" w:rsidRPr="009F72E0" w:rsidRDefault="009F72E0" w:rsidP="009F72E0">
      <w:pPr>
        <w:pStyle w:val="ae"/>
        <w:shd w:val="clear" w:color="auto" w:fill="FFFFFF"/>
        <w:spacing w:before="0" w:beforeAutospacing="0" w:after="0" w:afterAutospacing="0"/>
        <w:rPr>
          <w:color w:val="000000"/>
        </w:rPr>
      </w:pPr>
      <w:r w:rsidRPr="009F72E0">
        <w:rPr>
          <w:color w:val="000000"/>
        </w:rPr>
        <w:t xml:space="preserve">Б) патриотизм, боль за судьбу Родины </w:t>
      </w:r>
      <w:r w:rsidRPr="009F72E0">
        <w:rPr>
          <w:color w:val="000000"/>
        </w:rPr>
        <w:tab/>
      </w:r>
      <w:r w:rsidRPr="009F72E0">
        <w:rPr>
          <w:color w:val="000000"/>
        </w:rPr>
        <w:tab/>
        <w:t>Г) паразитизм и праздность.</w:t>
      </w:r>
    </w:p>
    <w:p w:rsidR="009F72E0" w:rsidRPr="009F72E0" w:rsidRDefault="009F72E0" w:rsidP="009F72E0">
      <w:pPr>
        <w:pStyle w:val="ae"/>
        <w:shd w:val="clear" w:color="auto" w:fill="FFFFFF"/>
        <w:spacing w:before="0" w:beforeAutospacing="0" w:after="0" w:afterAutospacing="0"/>
        <w:ind w:firstLine="708"/>
        <w:rPr>
          <w:b/>
          <w:iCs/>
          <w:color w:val="000000"/>
        </w:rPr>
      </w:pPr>
    </w:p>
    <w:p w:rsidR="009F72E0" w:rsidRPr="009F72E0" w:rsidRDefault="009F72E0" w:rsidP="009F72E0">
      <w:pPr>
        <w:pStyle w:val="ae"/>
        <w:shd w:val="clear" w:color="auto" w:fill="FFFFFF"/>
        <w:spacing w:before="0" w:beforeAutospacing="0" w:after="0" w:afterAutospacing="0"/>
        <w:ind w:firstLine="708"/>
        <w:rPr>
          <w:b/>
          <w:iCs/>
          <w:color w:val="000000"/>
        </w:rPr>
      </w:pPr>
      <w:r w:rsidRPr="009F72E0">
        <w:rPr>
          <w:b/>
          <w:iCs/>
          <w:color w:val="000000"/>
        </w:rPr>
        <w:t>12.          Что было основной причиной стремления князя Андрея поехать на войну в 1805 году?</w:t>
      </w:r>
    </w:p>
    <w:p w:rsidR="009F72E0" w:rsidRPr="009F72E0" w:rsidRDefault="009F72E0" w:rsidP="009F72E0">
      <w:pPr>
        <w:pStyle w:val="ae"/>
        <w:shd w:val="clear" w:color="auto" w:fill="FFFFFF"/>
        <w:spacing w:before="0" w:beforeAutospacing="0" w:after="0" w:afterAutospacing="0"/>
        <w:rPr>
          <w:color w:val="000000"/>
        </w:rPr>
      </w:pPr>
      <w:r w:rsidRPr="009F72E0">
        <w:rPr>
          <w:color w:val="000000"/>
        </w:rPr>
        <w:t xml:space="preserve">А) приобрести опыт боевых действий </w:t>
      </w:r>
      <w:r w:rsidRPr="009F72E0">
        <w:rPr>
          <w:color w:val="000000"/>
        </w:rPr>
        <w:tab/>
      </w:r>
      <w:r w:rsidRPr="009F72E0">
        <w:rPr>
          <w:color w:val="000000"/>
        </w:rPr>
        <w:tab/>
        <w:t>В) найти свой «Тулон» и прославиться</w:t>
      </w:r>
    </w:p>
    <w:p w:rsidR="009F72E0" w:rsidRPr="009F72E0" w:rsidRDefault="009F72E0" w:rsidP="009F72E0">
      <w:pPr>
        <w:pStyle w:val="ae"/>
        <w:shd w:val="clear" w:color="auto" w:fill="FFFFFF"/>
        <w:spacing w:before="0" w:beforeAutospacing="0" w:after="0" w:afterAutospacing="0"/>
        <w:rPr>
          <w:color w:val="000000"/>
        </w:rPr>
      </w:pPr>
      <w:r w:rsidRPr="009F72E0">
        <w:rPr>
          <w:color w:val="000000"/>
        </w:rPr>
        <w:t xml:space="preserve">Б) оставить наскучивший высший свет </w:t>
      </w:r>
      <w:r w:rsidRPr="009F72E0">
        <w:rPr>
          <w:color w:val="000000"/>
        </w:rPr>
        <w:tab/>
      </w:r>
      <w:r w:rsidRPr="009F72E0">
        <w:rPr>
          <w:color w:val="000000"/>
        </w:rPr>
        <w:tab/>
        <w:t>Г) продвинуться по службе.</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p>
    <w:p w:rsidR="009F72E0" w:rsidRPr="009F72E0" w:rsidRDefault="009F72E0" w:rsidP="009F72E0">
      <w:pPr>
        <w:spacing w:after="0" w:line="240" w:lineRule="auto"/>
        <w:rPr>
          <w:rFonts w:ascii="Times New Roman" w:hAnsi="Times New Roman" w:cs="Times New Roman"/>
          <w:b/>
          <w:sz w:val="24"/>
          <w:szCs w:val="24"/>
          <w:lang w:val="ru-RU"/>
        </w:rPr>
      </w:pPr>
      <w:r w:rsidRPr="009F72E0">
        <w:rPr>
          <w:rFonts w:ascii="Times New Roman" w:hAnsi="Times New Roman" w:cs="Times New Roman"/>
          <w:sz w:val="24"/>
          <w:szCs w:val="24"/>
          <w:lang w:val="ru-RU"/>
        </w:rPr>
        <w:t xml:space="preserve">          </w:t>
      </w:r>
      <w:r w:rsidRPr="009F72E0">
        <w:rPr>
          <w:rFonts w:ascii="Times New Roman" w:hAnsi="Times New Roman" w:cs="Times New Roman"/>
          <w:b/>
          <w:i/>
          <w:sz w:val="24"/>
          <w:szCs w:val="24"/>
          <w:lang w:val="ru-RU"/>
        </w:rPr>
        <w:t xml:space="preserve"> </w:t>
      </w:r>
      <w:r w:rsidRPr="009F72E0">
        <w:rPr>
          <w:rFonts w:ascii="Times New Roman" w:hAnsi="Times New Roman" w:cs="Times New Roman"/>
          <w:b/>
          <w:sz w:val="24"/>
          <w:szCs w:val="24"/>
          <w:lang w:val="ru-RU"/>
        </w:rPr>
        <w:t xml:space="preserve"> 13.           Лирическое отступление – это:</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А. Выраженное художественными средствами эмоциональное восприятие описываемого повествователем или лирическим героем.</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Б. Условный образ, в котором автор стремится передать свое отношение к изображаемому.</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В. Не связанное с сюжетным повествованием размышление автора, включенное им в произведение литературы.</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p>
    <w:p w:rsidR="009F72E0" w:rsidRPr="009F72E0" w:rsidRDefault="009F72E0" w:rsidP="009F72E0">
      <w:pPr>
        <w:spacing w:after="0" w:line="240" w:lineRule="auto"/>
        <w:jc w:val="both"/>
        <w:rPr>
          <w:rFonts w:ascii="Times New Roman" w:hAnsi="Times New Roman" w:cs="Times New Roman"/>
          <w:b/>
          <w:sz w:val="24"/>
          <w:szCs w:val="24"/>
          <w:lang w:val="ru-RU"/>
        </w:rPr>
      </w:pPr>
      <w:r w:rsidRPr="009F72E0">
        <w:rPr>
          <w:rFonts w:ascii="Times New Roman" w:hAnsi="Times New Roman" w:cs="Times New Roman"/>
          <w:sz w:val="24"/>
          <w:szCs w:val="24"/>
          <w:lang w:val="ru-RU"/>
        </w:rPr>
        <w:t xml:space="preserve">           </w:t>
      </w:r>
      <w:r w:rsidRPr="009F72E0">
        <w:rPr>
          <w:rFonts w:ascii="Times New Roman" w:hAnsi="Times New Roman" w:cs="Times New Roman"/>
          <w:b/>
          <w:sz w:val="24"/>
          <w:szCs w:val="24"/>
          <w:lang w:val="ru-RU"/>
        </w:rPr>
        <w:t xml:space="preserve"> 14.          Композиция – это:</w:t>
      </w:r>
    </w:p>
    <w:p w:rsidR="009F72E0" w:rsidRPr="009F72E0" w:rsidRDefault="009F72E0" w:rsidP="009F72E0">
      <w:pPr>
        <w:spacing w:after="0" w:line="240" w:lineRule="auto"/>
        <w:ind w:left="1080"/>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А. Эпизод литературного произведения.</w:t>
      </w:r>
    </w:p>
    <w:p w:rsidR="009F72E0" w:rsidRPr="009F72E0" w:rsidRDefault="009F72E0" w:rsidP="009F72E0">
      <w:pPr>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Б. Организация отдельных элементов, частей и образов художественного произведения.</w:t>
      </w:r>
    </w:p>
    <w:p w:rsidR="009F72E0" w:rsidRPr="009F72E0" w:rsidRDefault="009F72E0" w:rsidP="009F72E0">
      <w:pPr>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В. Основной вопрос, поставленный в литературном произведении.</w:t>
      </w:r>
    </w:p>
    <w:p w:rsidR="009F72E0" w:rsidRPr="009F72E0" w:rsidRDefault="009F72E0" w:rsidP="009F72E0">
      <w:pPr>
        <w:spacing w:after="0" w:line="240" w:lineRule="auto"/>
        <w:jc w:val="both"/>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Г. Столкновение, противоборство персонажей.</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p>
    <w:p w:rsidR="009F72E0" w:rsidRPr="009F72E0" w:rsidRDefault="009F72E0" w:rsidP="009F72E0">
      <w:pPr>
        <w:spacing w:after="0" w:line="240" w:lineRule="auto"/>
        <w:rPr>
          <w:rFonts w:ascii="Times New Roman" w:hAnsi="Times New Roman" w:cs="Times New Roman"/>
          <w:b/>
          <w:sz w:val="24"/>
          <w:szCs w:val="24"/>
          <w:lang w:val="ru-RU"/>
        </w:rPr>
      </w:pPr>
      <w:r w:rsidRPr="009F72E0">
        <w:rPr>
          <w:rFonts w:ascii="Times New Roman" w:hAnsi="Times New Roman" w:cs="Times New Roman"/>
          <w:b/>
          <w:sz w:val="24"/>
          <w:szCs w:val="24"/>
          <w:lang w:val="ru-RU"/>
        </w:rPr>
        <w:t xml:space="preserve">            15.         Закончите афоризмы и назовите героев, сказавших эти выражения в комедии А.С. Грибоедова «Горе от ума»:</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1. Счастливые часов…</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lastRenderedPageBreak/>
        <w:t>2. Не надобно иного образца, когда ..</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3. Служить бы рад, ….</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4. Кто беден, тот ….</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5. Кому назначено-с,….</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6. В мои года не должно сметь свое ….</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7. Свежо предание, ….</w:t>
      </w:r>
    </w:p>
    <w:p w:rsidR="009F72E0" w:rsidRPr="009F72E0" w:rsidRDefault="009F72E0" w:rsidP="009F72E0">
      <w:pPr>
        <w:spacing w:after="0" w:line="240" w:lineRule="auto"/>
        <w:ind w:firstLine="708"/>
        <w:rPr>
          <w:rFonts w:ascii="Times New Roman" w:hAnsi="Times New Roman" w:cs="Times New Roman"/>
          <w:sz w:val="24"/>
          <w:szCs w:val="24"/>
          <w:lang w:val="ru-RU"/>
        </w:rPr>
      </w:pPr>
      <w:r w:rsidRPr="009F72E0">
        <w:rPr>
          <w:rFonts w:ascii="Times New Roman" w:hAnsi="Times New Roman" w:cs="Times New Roman"/>
          <w:sz w:val="24"/>
          <w:szCs w:val="24"/>
          <w:lang w:val="ru-RU"/>
        </w:rPr>
        <w:t>8. Ученье – вот чума, ученость - ….</w:t>
      </w:r>
    </w:p>
    <w:p w:rsidR="009F72E0" w:rsidRPr="009F72E0" w:rsidRDefault="009F72E0" w:rsidP="009F72E0">
      <w:pPr>
        <w:tabs>
          <w:tab w:val="left" w:pos="2130"/>
        </w:tabs>
        <w:spacing w:after="0" w:line="240" w:lineRule="auto"/>
        <w:jc w:val="both"/>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b/>
          <w:sz w:val="24"/>
          <w:szCs w:val="24"/>
        </w:rPr>
      </w:pPr>
      <w:r w:rsidRPr="009F72E0">
        <w:rPr>
          <w:rFonts w:ascii="Times New Roman" w:hAnsi="Times New Roman" w:cs="Times New Roman"/>
          <w:b/>
          <w:sz w:val="24"/>
          <w:szCs w:val="24"/>
        </w:rPr>
        <w:t>Часть 2</w:t>
      </w:r>
    </w:p>
    <w:p w:rsidR="009F72E0" w:rsidRPr="009F72E0" w:rsidRDefault="009F72E0" w:rsidP="009F72E0">
      <w:pPr>
        <w:numPr>
          <w:ilvl w:val="0"/>
          <w:numId w:val="19"/>
        </w:numPr>
        <w:tabs>
          <w:tab w:val="left" w:pos="2130"/>
        </w:tabs>
        <w:spacing w:after="0" w:line="240" w:lineRule="auto"/>
        <w:jc w:val="both"/>
        <w:rPr>
          <w:rFonts w:ascii="Times New Roman" w:hAnsi="Times New Roman" w:cs="Times New Roman"/>
          <w:b/>
          <w:sz w:val="24"/>
          <w:szCs w:val="24"/>
          <w:lang w:val="ru-RU"/>
        </w:rPr>
      </w:pPr>
      <w:r w:rsidRPr="009F72E0">
        <w:rPr>
          <w:rFonts w:ascii="Times New Roman" w:hAnsi="Times New Roman" w:cs="Times New Roman"/>
          <w:b/>
          <w:sz w:val="24"/>
          <w:szCs w:val="24"/>
          <w:lang w:val="ru-RU"/>
        </w:rPr>
        <w:t>Напишите главенствующее в прозе литературное направление второй половины 19 века.</w:t>
      </w:r>
    </w:p>
    <w:p w:rsidR="009F72E0" w:rsidRPr="009F72E0" w:rsidRDefault="009F72E0" w:rsidP="009F72E0">
      <w:pPr>
        <w:tabs>
          <w:tab w:val="left" w:pos="2130"/>
        </w:tabs>
        <w:spacing w:after="0" w:line="240" w:lineRule="auto"/>
        <w:ind w:left="720"/>
        <w:jc w:val="both"/>
        <w:rPr>
          <w:rFonts w:ascii="Times New Roman" w:hAnsi="Times New Roman" w:cs="Times New Roman"/>
          <w:b/>
          <w:sz w:val="24"/>
          <w:szCs w:val="24"/>
          <w:lang w:val="ru-RU"/>
        </w:rPr>
      </w:pPr>
    </w:p>
    <w:p w:rsidR="009F72E0" w:rsidRPr="009F72E0" w:rsidRDefault="009F72E0" w:rsidP="009F72E0">
      <w:pPr>
        <w:numPr>
          <w:ilvl w:val="0"/>
          <w:numId w:val="19"/>
        </w:numPr>
        <w:tabs>
          <w:tab w:val="left" w:pos="2130"/>
        </w:tabs>
        <w:spacing w:after="0" w:line="240" w:lineRule="auto"/>
        <w:jc w:val="both"/>
        <w:rPr>
          <w:rFonts w:ascii="Times New Roman" w:hAnsi="Times New Roman" w:cs="Times New Roman"/>
          <w:b/>
          <w:sz w:val="24"/>
          <w:szCs w:val="24"/>
          <w:lang w:val="ru-RU"/>
        </w:rPr>
      </w:pPr>
      <w:r w:rsidRPr="009F72E0">
        <w:rPr>
          <w:rFonts w:ascii="Times New Roman" w:hAnsi="Times New Roman" w:cs="Times New Roman"/>
          <w:b/>
          <w:sz w:val="24"/>
          <w:szCs w:val="24"/>
          <w:lang w:val="ru-RU"/>
        </w:rPr>
        <w:t xml:space="preserve">Напишите название теории середины </w:t>
      </w:r>
      <w:r w:rsidRPr="009F72E0">
        <w:rPr>
          <w:rFonts w:ascii="Times New Roman" w:hAnsi="Times New Roman" w:cs="Times New Roman"/>
          <w:b/>
          <w:sz w:val="24"/>
          <w:szCs w:val="24"/>
        </w:rPr>
        <w:t>XIX</w:t>
      </w:r>
      <w:r w:rsidRPr="009F72E0">
        <w:rPr>
          <w:rFonts w:ascii="Times New Roman" w:hAnsi="Times New Roman" w:cs="Times New Roman"/>
          <w:b/>
          <w:sz w:val="24"/>
          <w:szCs w:val="24"/>
          <w:lang w:val="ru-RU"/>
        </w:rPr>
        <w:t xml:space="preserve"> века, представители которой утверждали независимость художественного творчества от общества (его сторонником был А.А.Фет).</w:t>
      </w:r>
    </w:p>
    <w:p w:rsidR="009F72E0" w:rsidRPr="009F72E0" w:rsidRDefault="009F72E0" w:rsidP="009F72E0">
      <w:pPr>
        <w:tabs>
          <w:tab w:val="left" w:pos="2130"/>
        </w:tabs>
        <w:spacing w:after="0" w:line="240" w:lineRule="auto"/>
        <w:ind w:left="720"/>
        <w:jc w:val="both"/>
        <w:rPr>
          <w:rFonts w:ascii="Times New Roman" w:hAnsi="Times New Roman" w:cs="Times New Roman"/>
          <w:b/>
          <w:sz w:val="24"/>
          <w:szCs w:val="24"/>
          <w:lang w:val="ru-RU"/>
        </w:rPr>
      </w:pPr>
    </w:p>
    <w:p w:rsidR="009F72E0" w:rsidRPr="009F72E0" w:rsidRDefault="009F72E0" w:rsidP="009F72E0">
      <w:pPr>
        <w:numPr>
          <w:ilvl w:val="0"/>
          <w:numId w:val="19"/>
        </w:numPr>
        <w:tabs>
          <w:tab w:val="left" w:pos="2130"/>
        </w:tabs>
        <w:spacing w:after="0" w:line="240" w:lineRule="auto"/>
        <w:jc w:val="both"/>
        <w:rPr>
          <w:rFonts w:ascii="Times New Roman" w:hAnsi="Times New Roman" w:cs="Times New Roman"/>
          <w:b/>
          <w:sz w:val="24"/>
          <w:szCs w:val="24"/>
          <w:lang w:val="ru-RU"/>
        </w:rPr>
      </w:pPr>
      <w:r w:rsidRPr="009F72E0">
        <w:rPr>
          <w:rFonts w:ascii="Times New Roman" w:hAnsi="Times New Roman" w:cs="Times New Roman"/>
          <w:b/>
          <w:sz w:val="24"/>
          <w:szCs w:val="24"/>
          <w:lang w:val="ru-RU"/>
        </w:rPr>
        <w:t>Кого Н. А. Добролюбов назвал «Лучом света в тёмном царстве»?</w:t>
      </w:r>
    </w:p>
    <w:p w:rsidR="009F72E0" w:rsidRPr="009F72E0" w:rsidRDefault="009F72E0" w:rsidP="009F72E0">
      <w:pPr>
        <w:tabs>
          <w:tab w:val="left" w:pos="2130"/>
        </w:tabs>
        <w:spacing w:after="0" w:line="240" w:lineRule="auto"/>
        <w:ind w:left="720"/>
        <w:jc w:val="both"/>
        <w:rPr>
          <w:rFonts w:ascii="Times New Roman" w:hAnsi="Times New Roman" w:cs="Times New Roman"/>
          <w:b/>
          <w:sz w:val="24"/>
          <w:szCs w:val="24"/>
          <w:lang w:val="ru-RU"/>
        </w:rPr>
      </w:pPr>
    </w:p>
    <w:p w:rsidR="009F72E0" w:rsidRPr="009F72E0" w:rsidRDefault="009F72E0" w:rsidP="009F72E0">
      <w:pPr>
        <w:numPr>
          <w:ilvl w:val="0"/>
          <w:numId w:val="19"/>
        </w:numPr>
        <w:tabs>
          <w:tab w:val="left" w:pos="2130"/>
        </w:tabs>
        <w:spacing w:after="0" w:line="240" w:lineRule="auto"/>
        <w:jc w:val="both"/>
        <w:rPr>
          <w:rFonts w:ascii="Times New Roman" w:hAnsi="Times New Roman" w:cs="Times New Roman"/>
          <w:b/>
          <w:sz w:val="24"/>
          <w:szCs w:val="24"/>
          <w:lang w:val="ru-RU"/>
        </w:rPr>
      </w:pPr>
      <w:r w:rsidRPr="009F72E0">
        <w:rPr>
          <w:rFonts w:ascii="Times New Roman" w:hAnsi="Times New Roman" w:cs="Times New Roman"/>
          <w:b/>
          <w:sz w:val="24"/>
          <w:szCs w:val="24"/>
          <w:lang w:val="ru-RU"/>
        </w:rPr>
        <w:t>Напишите название эпизода, когда князь Андрей понимает, что «всё пустое, всё обман».</w:t>
      </w:r>
    </w:p>
    <w:p w:rsidR="009F72E0" w:rsidRPr="009F72E0" w:rsidRDefault="009F72E0" w:rsidP="009F72E0">
      <w:pPr>
        <w:tabs>
          <w:tab w:val="left" w:pos="2130"/>
        </w:tabs>
        <w:spacing w:after="0" w:line="240" w:lineRule="auto"/>
        <w:ind w:left="720"/>
        <w:jc w:val="both"/>
        <w:rPr>
          <w:rFonts w:ascii="Times New Roman" w:hAnsi="Times New Roman" w:cs="Times New Roman"/>
          <w:b/>
          <w:sz w:val="24"/>
          <w:szCs w:val="24"/>
          <w:lang w:val="ru-RU"/>
        </w:rPr>
      </w:pPr>
    </w:p>
    <w:p w:rsidR="009F72E0" w:rsidRPr="009F72E0" w:rsidRDefault="009F72E0" w:rsidP="009F72E0">
      <w:pPr>
        <w:numPr>
          <w:ilvl w:val="0"/>
          <w:numId w:val="19"/>
        </w:numPr>
        <w:tabs>
          <w:tab w:val="left" w:pos="2130"/>
        </w:tabs>
        <w:spacing w:after="0" w:line="240" w:lineRule="auto"/>
        <w:jc w:val="both"/>
        <w:rPr>
          <w:rFonts w:ascii="Times New Roman" w:hAnsi="Times New Roman" w:cs="Times New Roman"/>
          <w:b/>
          <w:sz w:val="24"/>
          <w:szCs w:val="24"/>
          <w:lang w:val="ru-RU"/>
        </w:rPr>
      </w:pPr>
      <w:r w:rsidRPr="009F72E0">
        <w:rPr>
          <w:rFonts w:ascii="Times New Roman" w:hAnsi="Times New Roman" w:cs="Times New Roman"/>
          <w:b/>
          <w:sz w:val="24"/>
          <w:szCs w:val="24"/>
          <w:lang w:val="ru-RU"/>
        </w:rPr>
        <w:t>Какое художественное средство использовал А.А. Фет в приведённом отрывке:</w:t>
      </w:r>
    </w:p>
    <w:p w:rsidR="009F72E0" w:rsidRPr="009F72E0" w:rsidRDefault="009F72E0" w:rsidP="009F72E0">
      <w:pPr>
        <w:tabs>
          <w:tab w:val="left" w:pos="2130"/>
        </w:tabs>
        <w:spacing w:after="0" w:line="240" w:lineRule="auto"/>
        <w:jc w:val="both"/>
        <w:rPr>
          <w:rFonts w:ascii="Times New Roman" w:hAnsi="Times New Roman" w:cs="Times New Roman"/>
          <w:i/>
          <w:sz w:val="24"/>
          <w:szCs w:val="24"/>
          <w:lang w:val="ru-RU"/>
        </w:rPr>
      </w:pPr>
      <w:r w:rsidRPr="009F72E0">
        <w:rPr>
          <w:rFonts w:ascii="Times New Roman" w:hAnsi="Times New Roman" w:cs="Times New Roman"/>
          <w:sz w:val="24"/>
          <w:szCs w:val="24"/>
          <w:lang w:val="ru-RU"/>
        </w:rPr>
        <w:t xml:space="preserve">                                                       </w:t>
      </w:r>
      <w:r w:rsidRPr="009F72E0">
        <w:rPr>
          <w:rFonts w:ascii="Times New Roman" w:hAnsi="Times New Roman" w:cs="Times New Roman"/>
          <w:i/>
          <w:sz w:val="24"/>
          <w:szCs w:val="24"/>
          <w:lang w:val="ru-RU"/>
        </w:rPr>
        <w:t>Лес проснулся,</w:t>
      </w:r>
    </w:p>
    <w:p w:rsidR="009F72E0" w:rsidRPr="009F72E0" w:rsidRDefault="009F72E0" w:rsidP="009F72E0">
      <w:pPr>
        <w:tabs>
          <w:tab w:val="left" w:pos="2130"/>
        </w:tabs>
        <w:spacing w:after="0" w:line="240" w:lineRule="auto"/>
        <w:jc w:val="both"/>
        <w:rPr>
          <w:rFonts w:ascii="Times New Roman" w:hAnsi="Times New Roman" w:cs="Times New Roman"/>
          <w:i/>
          <w:sz w:val="24"/>
          <w:szCs w:val="24"/>
          <w:lang w:val="ru-RU"/>
        </w:rPr>
      </w:pPr>
      <w:r w:rsidRPr="009F72E0">
        <w:rPr>
          <w:rFonts w:ascii="Times New Roman" w:hAnsi="Times New Roman" w:cs="Times New Roman"/>
          <w:i/>
          <w:sz w:val="24"/>
          <w:szCs w:val="24"/>
          <w:lang w:val="ru-RU"/>
        </w:rPr>
        <w:t xml:space="preserve">                                                       Весь проснулся, веткой каждой,</w:t>
      </w:r>
    </w:p>
    <w:p w:rsidR="009F72E0" w:rsidRPr="009F72E0" w:rsidRDefault="009F72E0" w:rsidP="009F72E0">
      <w:pPr>
        <w:tabs>
          <w:tab w:val="left" w:pos="2130"/>
        </w:tabs>
        <w:spacing w:after="0" w:line="240" w:lineRule="auto"/>
        <w:jc w:val="both"/>
        <w:rPr>
          <w:rFonts w:ascii="Times New Roman" w:hAnsi="Times New Roman" w:cs="Times New Roman"/>
          <w:i/>
          <w:sz w:val="24"/>
          <w:szCs w:val="24"/>
          <w:lang w:val="ru-RU"/>
        </w:rPr>
      </w:pPr>
      <w:r w:rsidRPr="009F72E0">
        <w:rPr>
          <w:rFonts w:ascii="Times New Roman" w:hAnsi="Times New Roman" w:cs="Times New Roman"/>
          <w:i/>
          <w:sz w:val="24"/>
          <w:szCs w:val="24"/>
          <w:lang w:val="ru-RU"/>
        </w:rPr>
        <w:t xml:space="preserve">                                                       Каждой птицей встрепенулся…</w:t>
      </w:r>
    </w:p>
    <w:p w:rsidR="009F72E0" w:rsidRPr="009F72E0" w:rsidRDefault="009F72E0" w:rsidP="009F72E0">
      <w:pPr>
        <w:tabs>
          <w:tab w:val="left" w:pos="2130"/>
        </w:tabs>
        <w:spacing w:after="0" w:line="240" w:lineRule="auto"/>
        <w:jc w:val="center"/>
        <w:rPr>
          <w:rFonts w:ascii="Times New Roman" w:hAnsi="Times New Roman" w:cs="Times New Roman"/>
          <w:b/>
          <w:sz w:val="24"/>
          <w:szCs w:val="24"/>
          <w:lang w:val="ru-RU"/>
        </w:rPr>
      </w:pPr>
    </w:p>
    <w:p w:rsidR="009F72E0" w:rsidRPr="009F72E0" w:rsidRDefault="009F72E0" w:rsidP="009F72E0">
      <w:pPr>
        <w:tabs>
          <w:tab w:val="left" w:pos="2130"/>
        </w:tabs>
        <w:spacing w:after="0" w:line="240" w:lineRule="auto"/>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sz w:val="24"/>
          <w:szCs w:val="24"/>
          <w:lang w:val="ru-RU"/>
        </w:rPr>
      </w:pPr>
      <w:r w:rsidRPr="009F72E0">
        <w:rPr>
          <w:rFonts w:ascii="Times New Roman" w:hAnsi="Times New Roman" w:cs="Times New Roman"/>
          <w:sz w:val="24"/>
          <w:szCs w:val="24"/>
          <w:lang w:val="ru-RU"/>
        </w:rPr>
        <w:t>Ответы</w:t>
      </w:r>
    </w:p>
    <w:p w:rsidR="00306B15" w:rsidRDefault="009F72E0" w:rsidP="00306B15">
      <w:pPr>
        <w:tabs>
          <w:tab w:val="left" w:pos="2130"/>
        </w:tabs>
        <w:spacing w:after="0" w:line="240" w:lineRule="auto"/>
        <w:rPr>
          <w:rFonts w:ascii="Times New Roman" w:hAnsi="Times New Roman" w:cs="Times New Roman"/>
          <w:b/>
          <w:sz w:val="24"/>
          <w:szCs w:val="24"/>
          <w:lang w:val="ru-RU"/>
        </w:rPr>
      </w:pPr>
      <w:r w:rsidRPr="009F72E0">
        <w:rPr>
          <w:rFonts w:ascii="Times New Roman" w:hAnsi="Times New Roman" w:cs="Times New Roman"/>
          <w:b/>
          <w:sz w:val="24"/>
          <w:szCs w:val="24"/>
        </w:rPr>
        <w:t>I</w:t>
      </w:r>
      <w:r w:rsidRPr="009F72E0">
        <w:rPr>
          <w:rFonts w:ascii="Times New Roman" w:hAnsi="Times New Roman" w:cs="Times New Roman"/>
          <w:b/>
          <w:sz w:val="24"/>
          <w:szCs w:val="24"/>
          <w:lang w:val="ru-RU"/>
        </w:rPr>
        <w:t>. Выполните задания на соответствие:</w:t>
      </w:r>
      <w:r w:rsidR="00306B15" w:rsidRPr="00306B15">
        <w:rPr>
          <w:rFonts w:ascii="Times New Roman" w:hAnsi="Times New Roman" w:cs="Times New Roman"/>
          <w:b/>
          <w:sz w:val="24"/>
          <w:szCs w:val="24"/>
          <w:lang w:val="ru-RU"/>
        </w:rPr>
        <w:t xml:space="preserve"> </w:t>
      </w:r>
    </w:p>
    <w:p w:rsidR="009F72E0" w:rsidRPr="00306B15" w:rsidRDefault="00306B15" w:rsidP="009F72E0">
      <w:pPr>
        <w:tabs>
          <w:tab w:val="left" w:pos="2130"/>
        </w:tabs>
        <w:spacing w:after="0" w:line="240" w:lineRule="auto"/>
        <w:rPr>
          <w:rFonts w:ascii="Times New Roman" w:hAnsi="Times New Roman" w:cs="Times New Roman"/>
          <w:sz w:val="24"/>
          <w:szCs w:val="24"/>
          <w:lang w:val="ru-RU"/>
        </w:rPr>
      </w:pPr>
      <w:r w:rsidRPr="009F72E0">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306B15">
        <w:rPr>
          <w:rFonts w:ascii="Times New Roman" w:hAnsi="Times New Roman" w:cs="Times New Roman"/>
          <w:sz w:val="24"/>
          <w:szCs w:val="24"/>
          <w:lang w:val="ru-RU"/>
        </w:rPr>
        <w:t xml:space="preserve"> </w:t>
      </w:r>
    </w:p>
    <w:tbl>
      <w:tblPr>
        <w:tblStyle w:val="ac"/>
        <w:tblW w:w="0" w:type="auto"/>
        <w:tblLook w:val="04A0"/>
      </w:tblPr>
      <w:tblGrid>
        <w:gridCol w:w="1242"/>
        <w:gridCol w:w="851"/>
      </w:tblGrid>
      <w:tr w:rsidR="00306B15" w:rsidTr="00306B15">
        <w:tc>
          <w:tcPr>
            <w:tcW w:w="1242" w:type="dxa"/>
          </w:tcPr>
          <w:p w:rsidR="00306B15" w:rsidRPr="00306B15" w:rsidRDefault="00306B15"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 б а</w:t>
            </w:r>
          </w:p>
        </w:tc>
        <w:tc>
          <w:tcPr>
            <w:tcW w:w="851" w:type="dxa"/>
          </w:tcPr>
          <w:p w:rsidR="00306B15" w:rsidRDefault="00306B15"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306B15" w:rsidTr="00306B15">
        <w:tc>
          <w:tcPr>
            <w:tcW w:w="1242" w:type="dxa"/>
          </w:tcPr>
          <w:p w:rsidR="00306B15" w:rsidRPr="00306B15" w:rsidRDefault="00306B15"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2 д д</w:t>
            </w:r>
          </w:p>
        </w:tc>
        <w:tc>
          <w:tcPr>
            <w:tcW w:w="851" w:type="dxa"/>
          </w:tcPr>
          <w:p w:rsidR="00306B15" w:rsidRDefault="00306B15"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306B15" w:rsidTr="00306B15">
        <w:tc>
          <w:tcPr>
            <w:tcW w:w="1242" w:type="dxa"/>
          </w:tcPr>
          <w:p w:rsidR="00306B15" w:rsidRPr="00306B15" w:rsidRDefault="00306B15"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3 г ж</w:t>
            </w:r>
          </w:p>
        </w:tc>
        <w:tc>
          <w:tcPr>
            <w:tcW w:w="851" w:type="dxa"/>
          </w:tcPr>
          <w:p w:rsidR="00306B15" w:rsidRDefault="00306B15"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306B15" w:rsidTr="00306B15">
        <w:tc>
          <w:tcPr>
            <w:tcW w:w="1242" w:type="dxa"/>
          </w:tcPr>
          <w:p w:rsidR="00306B15" w:rsidRPr="00306B15" w:rsidRDefault="00306B15"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4 е в</w:t>
            </w:r>
          </w:p>
        </w:tc>
        <w:tc>
          <w:tcPr>
            <w:tcW w:w="851" w:type="dxa"/>
          </w:tcPr>
          <w:p w:rsidR="00306B15" w:rsidRDefault="00306B15"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306B15" w:rsidTr="00306B15">
        <w:tc>
          <w:tcPr>
            <w:tcW w:w="1242" w:type="dxa"/>
          </w:tcPr>
          <w:p w:rsidR="00306B15" w:rsidRPr="00306B15" w:rsidRDefault="00306B15"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5 ж б</w:t>
            </w:r>
          </w:p>
        </w:tc>
        <w:tc>
          <w:tcPr>
            <w:tcW w:w="851" w:type="dxa"/>
          </w:tcPr>
          <w:p w:rsidR="00306B15" w:rsidRDefault="00306B15"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306B15" w:rsidTr="00306B15">
        <w:tc>
          <w:tcPr>
            <w:tcW w:w="1242" w:type="dxa"/>
          </w:tcPr>
          <w:p w:rsidR="00306B15" w:rsidRPr="00306B15" w:rsidRDefault="00306B15"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6 а е</w:t>
            </w:r>
          </w:p>
        </w:tc>
        <w:tc>
          <w:tcPr>
            <w:tcW w:w="851" w:type="dxa"/>
          </w:tcPr>
          <w:p w:rsidR="00306B15" w:rsidRDefault="00306B15"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306B15" w:rsidTr="00306B15">
        <w:tc>
          <w:tcPr>
            <w:tcW w:w="1242" w:type="dxa"/>
          </w:tcPr>
          <w:p w:rsidR="00306B15" w:rsidRPr="00306B15" w:rsidRDefault="00306B15"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7 в г</w:t>
            </w:r>
          </w:p>
        </w:tc>
        <w:tc>
          <w:tcPr>
            <w:tcW w:w="851" w:type="dxa"/>
          </w:tcPr>
          <w:p w:rsidR="00306B15" w:rsidRDefault="00306B15"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bl>
    <w:p w:rsidR="00306B15" w:rsidRDefault="00306B15" w:rsidP="009F72E0">
      <w:pPr>
        <w:tabs>
          <w:tab w:val="left" w:pos="2130"/>
        </w:tabs>
        <w:spacing w:after="0" w:line="240" w:lineRule="auto"/>
        <w:rPr>
          <w:rFonts w:ascii="Times New Roman" w:hAnsi="Times New Roman" w:cs="Times New Roman"/>
          <w:b/>
          <w:sz w:val="24"/>
          <w:szCs w:val="24"/>
          <w:lang w:val="ru-RU"/>
        </w:rPr>
      </w:pPr>
    </w:p>
    <w:p w:rsidR="009F72E0" w:rsidRDefault="00374B93" w:rsidP="009F72E0">
      <w:pPr>
        <w:tabs>
          <w:tab w:val="left" w:pos="2130"/>
        </w:tabs>
        <w:spacing w:after="0" w:line="240" w:lineRule="auto"/>
        <w:rPr>
          <w:rFonts w:ascii="Times New Roman" w:hAnsi="Times New Roman" w:cs="Times New Roman"/>
          <w:b/>
          <w:sz w:val="24"/>
          <w:szCs w:val="24"/>
          <w:lang w:val="ru-RU"/>
        </w:rPr>
      </w:pPr>
      <w:r w:rsidRPr="00306B15">
        <w:rPr>
          <w:rFonts w:ascii="Times New Roman" w:hAnsi="Times New Roman" w:cs="Times New Roman"/>
          <w:b/>
          <w:sz w:val="24"/>
          <w:szCs w:val="24"/>
          <w:lang w:val="ru-RU"/>
        </w:rPr>
        <w:t>2.</w:t>
      </w:r>
    </w:p>
    <w:tbl>
      <w:tblPr>
        <w:tblStyle w:val="ac"/>
        <w:tblW w:w="0" w:type="auto"/>
        <w:tblLook w:val="04A0"/>
      </w:tblPr>
      <w:tblGrid>
        <w:gridCol w:w="1242"/>
        <w:gridCol w:w="851"/>
      </w:tblGrid>
      <w:tr w:rsidR="00374B93" w:rsidTr="00374B93">
        <w:tc>
          <w:tcPr>
            <w:tcW w:w="1242" w:type="dxa"/>
          </w:tcPr>
          <w:p w:rsidR="00374B93" w:rsidRDefault="00374B93"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1г</w:t>
            </w:r>
          </w:p>
        </w:tc>
        <w:tc>
          <w:tcPr>
            <w:tcW w:w="851" w:type="dxa"/>
          </w:tcPr>
          <w:p w:rsidR="00374B93" w:rsidRPr="00374B93" w:rsidRDefault="00374B93" w:rsidP="009F72E0">
            <w:pPr>
              <w:tabs>
                <w:tab w:val="left" w:pos="2130"/>
              </w:tabs>
              <w:rPr>
                <w:rFonts w:ascii="Times New Roman" w:hAnsi="Times New Roman" w:cs="Times New Roman"/>
                <w:b/>
                <w:sz w:val="24"/>
                <w:szCs w:val="24"/>
                <w:lang w:val="ru-RU"/>
              </w:rPr>
            </w:pPr>
            <w:r w:rsidRPr="00374B93">
              <w:rPr>
                <w:rFonts w:ascii="Times New Roman" w:hAnsi="Times New Roman" w:cs="Times New Roman"/>
                <w:b/>
                <w:sz w:val="24"/>
                <w:szCs w:val="24"/>
                <w:lang w:val="ru-RU"/>
              </w:rPr>
              <w:t>1</w:t>
            </w:r>
          </w:p>
        </w:tc>
      </w:tr>
      <w:tr w:rsidR="00374B93" w:rsidTr="00374B93">
        <w:tc>
          <w:tcPr>
            <w:tcW w:w="1242" w:type="dxa"/>
          </w:tcPr>
          <w:p w:rsidR="00374B93" w:rsidRDefault="00374B93"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2а</w:t>
            </w:r>
          </w:p>
        </w:tc>
        <w:tc>
          <w:tcPr>
            <w:tcW w:w="851" w:type="dxa"/>
          </w:tcPr>
          <w:p w:rsidR="00374B93" w:rsidRPr="00374B93" w:rsidRDefault="00374B93" w:rsidP="009F72E0">
            <w:pPr>
              <w:tabs>
                <w:tab w:val="left" w:pos="2130"/>
              </w:tabs>
              <w:rPr>
                <w:rFonts w:ascii="Times New Roman" w:hAnsi="Times New Roman" w:cs="Times New Roman"/>
                <w:b/>
                <w:sz w:val="24"/>
                <w:szCs w:val="24"/>
                <w:lang w:val="ru-RU"/>
              </w:rPr>
            </w:pPr>
            <w:r w:rsidRPr="00374B93">
              <w:rPr>
                <w:rFonts w:ascii="Times New Roman" w:hAnsi="Times New Roman" w:cs="Times New Roman"/>
                <w:b/>
                <w:sz w:val="24"/>
                <w:szCs w:val="24"/>
                <w:lang w:val="ru-RU"/>
              </w:rPr>
              <w:t>1</w:t>
            </w:r>
          </w:p>
        </w:tc>
      </w:tr>
      <w:tr w:rsidR="00374B93" w:rsidTr="00374B93">
        <w:tc>
          <w:tcPr>
            <w:tcW w:w="1242" w:type="dxa"/>
          </w:tcPr>
          <w:p w:rsidR="00374B93" w:rsidRDefault="00374B93"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3б</w:t>
            </w:r>
          </w:p>
        </w:tc>
        <w:tc>
          <w:tcPr>
            <w:tcW w:w="851" w:type="dxa"/>
          </w:tcPr>
          <w:p w:rsidR="00374B93" w:rsidRPr="00374B93" w:rsidRDefault="00374B93" w:rsidP="009F72E0">
            <w:pPr>
              <w:tabs>
                <w:tab w:val="left" w:pos="2130"/>
              </w:tabs>
              <w:rPr>
                <w:rFonts w:ascii="Times New Roman" w:hAnsi="Times New Roman" w:cs="Times New Roman"/>
                <w:b/>
                <w:sz w:val="24"/>
                <w:szCs w:val="24"/>
                <w:lang w:val="ru-RU"/>
              </w:rPr>
            </w:pPr>
            <w:r w:rsidRPr="00374B93">
              <w:rPr>
                <w:rFonts w:ascii="Times New Roman" w:hAnsi="Times New Roman" w:cs="Times New Roman"/>
                <w:b/>
                <w:sz w:val="24"/>
                <w:szCs w:val="24"/>
                <w:lang w:val="ru-RU"/>
              </w:rPr>
              <w:t>1</w:t>
            </w:r>
          </w:p>
        </w:tc>
      </w:tr>
      <w:tr w:rsidR="00374B93" w:rsidTr="00374B93">
        <w:tc>
          <w:tcPr>
            <w:tcW w:w="1242" w:type="dxa"/>
          </w:tcPr>
          <w:p w:rsidR="00374B93" w:rsidRDefault="00374B93"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lastRenderedPageBreak/>
              <w:t>4в</w:t>
            </w:r>
          </w:p>
        </w:tc>
        <w:tc>
          <w:tcPr>
            <w:tcW w:w="851" w:type="dxa"/>
          </w:tcPr>
          <w:p w:rsidR="00374B93" w:rsidRPr="00374B93" w:rsidRDefault="00374B93" w:rsidP="009F72E0">
            <w:pPr>
              <w:tabs>
                <w:tab w:val="left" w:pos="2130"/>
              </w:tabs>
              <w:rPr>
                <w:rFonts w:ascii="Times New Roman" w:hAnsi="Times New Roman" w:cs="Times New Roman"/>
                <w:b/>
                <w:sz w:val="24"/>
                <w:szCs w:val="24"/>
                <w:lang w:val="ru-RU"/>
              </w:rPr>
            </w:pPr>
            <w:r w:rsidRPr="00374B93">
              <w:rPr>
                <w:rFonts w:ascii="Times New Roman" w:hAnsi="Times New Roman" w:cs="Times New Roman"/>
                <w:b/>
                <w:sz w:val="24"/>
                <w:szCs w:val="24"/>
                <w:lang w:val="ru-RU"/>
              </w:rPr>
              <w:t>1</w:t>
            </w:r>
          </w:p>
        </w:tc>
      </w:tr>
      <w:tr w:rsidR="00374B93" w:rsidTr="00374B93">
        <w:tc>
          <w:tcPr>
            <w:tcW w:w="1242" w:type="dxa"/>
          </w:tcPr>
          <w:p w:rsidR="00374B93" w:rsidRDefault="00374B93"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5д</w:t>
            </w:r>
          </w:p>
        </w:tc>
        <w:tc>
          <w:tcPr>
            <w:tcW w:w="851" w:type="dxa"/>
          </w:tcPr>
          <w:p w:rsidR="00374B93" w:rsidRPr="00374B93" w:rsidRDefault="00374B93" w:rsidP="009F72E0">
            <w:pPr>
              <w:tabs>
                <w:tab w:val="left" w:pos="2130"/>
              </w:tabs>
              <w:rPr>
                <w:rFonts w:ascii="Times New Roman" w:hAnsi="Times New Roman" w:cs="Times New Roman"/>
                <w:b/>
                <w:sz w:val="24"/>
                <w:szCs w:val="24"/>
                <w:lang w:val="ru-RU"/>
              </w:rPr>
            </w:pPr>
            <w:r w:rsidRPr="00374B93">
              <w:rPr>
                <w:rFonts w:ascii="Times New Roman" w:hAnsi="Times New Roman" w:cs="Times New Roman"/>
                <w:b/>
                <w:sz w:val="24"/>
                <w:szCs w:val="24"/>
                <w:lang w:val="ru-RU"/>
              </w:rPr>
              <w:t>1</w:t>
            </w:r>
          </w:p>
        </w:tc>
      </w:tr>
    </w:tbl>
    <w:p w:rsidR="00374B93" w:rsidRPr="009F72E0" w:rsidRDefault="00374B93" w:rsidP="009F72E0">
      <w:pPr>
        <w:tabs>
          <w:tab w:val="left" w:pos="2130"/>
        </w:tabs>
        <w:spacing w:after="0" w:line="240" w:lineRule="auto"/>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rPr>
          <w:rFonts w:ascii="Times New Roman" w:hAnsi="Times New Roman" w:cs="Times New Roman"/>
          <w:sz w:val="24"/>
          <w:szCs w:val="24"/>
          <w:lang w:val="ru-RU"/>
        </w:rPr>
      </w:pPr>
    </w:p>
    <w:p w:rsidR="009F72E0" w:rsidRPr="009F72E0" w:rsidRDefault="009F72E0" w:rsidP="009F72E0">
      <w:pPr>
        <w:tabs>
          <w:tab w:val="left" w:pos="2130"/>
        </w:tabs>
        <w:spacing w:after="0" w:line="240" w:lineRule="auto"/>
        <w:rPr>
          <w:rFonts w:ascii="Times New Roman" w:hAnsi="Times New Roman" w:cs="Times New Roman"/>
          <w:sz w:val="24"/>
          <w:szCs w:val="24"/>
          <w:lang w:val="ru-RU"/>
        </w:rPr>
      </w:pPr>
    </w:p>
    <w:p w:rsidR="009F72E0" w:rsidRDefault="009F72E0" w:rsidP="009F72E0">
      <w:pPr>
        <w:tabs>
          <w:tab w:val="left" w:pos="2130"/>
        </w:tabs>
        <w:spacing w:after="0" w:line="240" w:lineRule="auto"/>
        <w:rPr>
          <w:rFonts w:ascii="Times New Roman" w:hAnsi="Times New Roman" w:cs="Times New Roman"/>
          <w:b/>
          <w:sz w:val="24"/>
          <w:szCs w:val="24"/>
          <w:lang w:val="ru-RU"/>
        </w:rPr>
      </w:pPr>
      <w:r w:rsidRPr="009F72E0">
        <w:rPr>
          <w:rFonts w:ascii="Times New Roman" w:hAnsi="Times New Roman" w:cs="Times New Roman"/>
          <w:b/>
          <w:sz w:val="24"/>
          <w:szCs w:val="24"/>
        </w:rPr>
        <w:t>II</w:t>
      </w:r>
      <w:r w:rsidRPr="009F72E0">
        <w:rPr>
          <w:rFonts w:ascii="Times New Roman" w:hAnsi="Times New Roman" w:cs="Times New Roman"/>
          <w:b/>
          <w:sz w:val="24"/>
          <w:szCs w:val="24"/>
          <w:lang w:val="ru-RU"/>
        </w:rPr>
        <w:t>. Выполните тестовые задания:</w:t>
      </w:r>
    </w:p>
    <w:tbl>
      <w:tblPr>
        <w:tblStyle w:val="ac"/>
        <w:tblW w:w="0" w:type="auto"/>
        <w:tblLook w:val="04A0"/>
      </w:tblPr>
      <w:tblGrid>
        <w:gridCol w:w="3085"/>
        <w:gridCol w:w="2126"/>
        <w:gridCol w:w="993"/>
      </w:tblGrid>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1г</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2в</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3а</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4г</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5б</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6г</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7г</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8б</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9F72E0"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9б</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9F72E0"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10а</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9F72E0"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11б</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9F72E0"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12в</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9F72E0"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13в</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Pr="009F72E0"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14б</w:t>
            </w:r>
          </w:p>
        </w:tc>
        <w:tc>
          <w:tcPr>
            <w:tcW w:w="2126" w:type="dxa"/>
          </w:tcPr>
          <w:p w:rsidR="00C5640A" w:rsidRDefault="00C5640A" w:rsidP="009F72E0">
            <w:pPr>
              <w:tabs>
                <w:tab w:val="left" w:pos="2130"/>
              </w:tabs>
              <w:rPr>
                <w:rFonts w:ascii="Times New Roman" w:hAnsi="Times New Roman" w:cs="Times New Roman"/>
                <w:b/>
                <w:sz w:val="24"/>
                <w:szCs w:val="24"/>
                <w:lang w:val="ru-RU"/>
              </w:rPr>
            </w:pP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C5640A" w:rsidTr="00C5640A">
        <w:tc>
          <w:tcPr>
            <w:tcW w:w="3085" w:type="dxa"/>
          </w:tcPr>
          <w:p w:rsidR="00C5640A"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15 не наблюдают.</w:t>
            </w:r>
            <w:r w:rsidRPr="00306B15">
              <w:rPr>
                <w:rFonts w:ascii="Times New Roman" w:hAnsi="Times New Roman" w:cs="Times New Roman"/>
                <w:sz w:val="24"/>
                <w:szCs w:val="24"/>
                <w:lang w:val="ru-RU"/>
              </w:rPr>
              <w:t xml:space="preserve"> </w:t>
            </w:r>
          </w:p>
          <w:p w:rsidR="00C5640A" w:rsidRPr="00306B15" w:rsidRDefault="00C5640A" w:rsidP="00C5640A">
            <w:pPr>
              <w:rPr>
                <w:rFonts w:ascii="Times New Roman" w:hAnsi="Times New Roman" w:cs="Times New Roman"/>
                <w:sz w:val="24"/>
                <w:szCs w:val="24"/>
                <w:lang w:val="ru-RU"/>
              </w:rPr>
            </w:pPr>
            <w:r w:rsidRPr="00306B15">
              <w:rPr>
                <w:rFonts w:ascii="Times New Roman" w:hAnsi="Times New Roman" w:cs="Times New Roman"/>
                <w:sz w:val="24"/>
                <w:szCs w:val="24"/>
                <w:lang w:val="ru-RU"/>
              </w:rPr>
              <w:t xml:space="preserve">в глазах пример отца. </w:t>
            </w:r>
          </w:p>
          <w:p w:rsidR="00C5640A" w:rsidRPr="009F72E0"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прислуживаться тошно. </w:t>
            </w:r>
          </w:p>
          <w:p w:rsidR="00C5640A" w:rsidRPr="009F72E0"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тебе не пара. </w:t>
            </w:r>
          </w:p>
          <w:p w:rsidR="00C5640A" w:rsidRPr="009F72E0"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не миновать судьбы. </w:t>
            </w:r>
          </w:p>
          <w:p w:rsidR="00C5640A" w:rsidRPr="009F72E0"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суждение иметь. </w:t>
            </w:r>
          </w:p>
          <w:p w:rsidR="00C5640A" w:rsidRPr="009F72E0"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а верится с трудом. </w:t>
            </w:r>
          </w:p>
          <w:p w:rsidR="00C5640A" w:rsidRPr="009F72E0"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вот причина. </w:t>
            </w:r>
          </w:p>
        </w:tc>
        <w:tc>
          <w:tcPr>
            <w:tcW w:w="2126" w:type="dxa"/>
          </w:tcPr>
          <w:p w:rsidR="00C5640A" w:rsidRPr="009F72E0" w:rsidRDefault="00C5640A" w:rsidP="00C5640A">
            <w:pPr>
              <w:rPr>
                <w:rFonts w:ascii="Times New Roman" w:hAnsi="Times New Roman" w:cs="Times New Roman"/>
                <w:sz w:val="24"/>
                <w:szCs w:val="24"/>
                <w:lang w:val="ru-RU"/>
              </w:rPr>
            </w:pPr>
            <w:r w:rsidRPr="009F72E0">
              <w:rPr>
                <w:rFonts w:ascii="Times New Roman" w:hAnsi="Times New Roman" w:cs="Times New Roman"/>
                <w:sz w:val="24"/>
                <w:szCs w:val="24"/>
                <w:lang w:val="ru-RU"/>
              </w:rPr>
              <w:t>Софья</w:t>
            </w:r>
          </w:p>
          <w:p w:rsidR="00C5640A" w:rsidRDefault="00C5640A" w:rsidP="009F72E0">
            <w:pPr>
              <w:tabs>
                <w:tab w:val="left" w:pos="2130"/>
              </w:tabs>
              <w:rPr>
                <w:rFonts w:ascii="Times New Roman" w:hAnsi="Times New Roman" w:cs="Times New Roman"/>
                <w:sz w:val="24"/>
                <w:szCs w:val="24"/>
                <w:lang w:val="ru-RU"/>
              </w:rPr>
            </w:pPr>
            <w:r w:rsidRPr="00306B15">
              <w:rPr>
                <w:rFonts w:ascii="Times New Roman" w:hAnsi="Times New Roman" w:cs="Times New Roman"/>
                <w:sz w:val="24"/>
                <w:szCs w:val="24"/>
                <w:lang w:val="ru-RU"/>
              </w:rPr>
              <w:t>Фамусов</w:t>
            </w:r>
          </w:p>
          <w:p w:rsid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Чацкий </w:t>
            </w:r>
          </w:p>
          <w:p w:rsid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Фамусов</w:t>
            </w:r>
          </w:p>
          <w:p w:rsid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 Лиза </w:t>
            </w:r>
          </w:p>
          <w:p w:rsid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Молчалин </w:t>
            </w:r>
          </w:p>
          <w:p w:rsidR="00C5640A" w:rsidRDefault="00C5640A" w:rsidP="009F72E0">
            <w:pPr>
              <w:tabs>
                <w:tab w:val="left" w:pos="2130"/>
              </w:tabs>
              <w:rPr>
                <w:rFonts w:ascii="Times New Roman" w:hAnsi="Times New Roman" w:cs="Times New Roman"/>
                <w:sz w:val="24"/>
                <w:szCs w:val="24"/>
                <w:lang w:val="ru-RU"/>
              </w:rPr>
            </w:pPr>
            <w:r w:rsidRPr="009F72E0">
              <w:rPr>
                <w:rFonts w:ascii="Times New Roman" w:hAnsi="Times New Roman" w:cs="Times New Roman"/>
                <w:sz w:val="24"/>
                <w:szCs w:val="24"/>
                <w:lang w:val="ru-RU"/>
              </w:rPr>
              <w:t xml:space="preserve">Чацкий </w:t>
            </w:r>
          </w:p>
          <w:p w:rsidR="00C5640A" w:rsidRDefault="00C5640A" w:rsidP="009F72E0">
            <w:pPr>
              <w:tabs>
                <w:tab w:val="left" w:pos="2130"/>
              </w:tabs>
              <w:rPr>
                <w:rFonts w:ascii="Times New Roman" w:hAnsi="Times New Roman" w:cs="Times New Roman"/>
                <w:b/>
                <w:sz w:val="24"/>
                <w:szCs w:val="24"/>
                <w:lang w:val="ru-RU"/>
              </w:rPr>
            </w:pPr>
            <w:r w:rsidRPr="009F72E0">
              <w:rPr>
                <w:rFonts w:ascii="Times New Roman" w:hAnsi="Times New Roman" w:cs="Times New Roman"/>
                <w:sz w:val="24"/>
                <w:szCs w:val="24"/>
                <w:lang w:val="ru-RU"/>
              </w:rPr>
              <w:t>Фамусов</w:t>
            </w:r>
          </w:p>
        </w:tc>
        <w:tc>
          <w:tcPr>
            <w:tcW w:w="993" w:type="dxa"/>
          </w:tcPr>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p w:rsidR="00C5640A" w:rsidRDefault="00C5640A" w:rsidP="009F72E0">
            <w:pPr>
              <w:tabs>
                <w:tab w:val="left" w:pos="2130"/>
              </w:tabs>
              <w:rPr>
                <w:rFonts w:ascii="Times New Roman" w:hAnsi="Times New Roman" w:cs="Times New Roman"/>
                <w:b/>
                <w:sz w:val="24"/>
                <w:szCs w:val="24"/>
                <w:lang w:val="ru-RU"/>
              </w:rPr>
            </w:pPr>
            <w:r>
              <w:rPr>
                <w:rFonts w:ascii="Times New Roman" w:hAnsi="Times New Roman" w:cs="Times New Roman"/>
                <w:b/>
                <w:sz w:val="24"/>
                <w:szCs w:val="24"/>
                <w:lang w:val="ru-RU"/>
              </w:rPr>
              <w:t>2</w:t>
            </w:r>
          </w:p>
        </w:tc>
      </w:tr>
    </w:tbl>
    <w:p w:rsidR="009F72E0" w:rsidRPr="00C5640A" w:rsidRDefault="009F72E0" w:rsidP="009F72E0">
      <w:pPr>
        <w:tabs>
          <w:tab w:val="left" w:pos="2130"/>
        </w:tabs>
        <w:spacing w:after="0" w:line="240" w:lineRule="auto"/>
        <w:rPr>
          <w:rFonts w:ascii="Times New Roman" w:hAnsi="Times New Roman" w:cs="Times New Roman"/>
          <w:b/>
          <w:sz w:val="24"/>
          <w:szCs w:val="24"/>
          <w:lang w:val="ru-RU"/>
        </w:rPr>
      </w:pPr>
    </w:p>
    <w:p w:rsidR="009F72E0" w:rsidRPr="009F72E0" w:rsidRDefault="009F72E0" w:rsidP="009F72E0">
      <w:pPr>
        <w:tabs>
          <w:tab w:val="left" w:pos="2130"/>
        </w:tabs>
        <w:spacing w:after="0" w:line="240" w:lineRule="auto"/>
        <w:jc w:val="center"/>
        <w:rPr>
          <w:rFonts w:ascii="Times New Roman" w:hAnsi="Times New Roman" w:cs="Times New Roman"/>
          <w:b/>
          <w:sz w:val="24"/>
          <w:szCs w:val="24"/>
          <w:lang w:val="ru-RU"/>
        </w:rPr>
      </w:pPr>
      <w:r w:rsidRPr="009F72E0">
        <w:rPr>
          <w:rFonts w:ascii="Times New Roman" w:hAnsi="Times New Roman" w:cs="Times New Roman"/>
          <w:b/>
          <w:sz w:val="24"/>
          <w:szCs w:val="24"/>
          <w:lang w:val="ru-RU"/>
        </w:rPr>
        <w:t>Часть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9F72E0" w:rsidRPr="00306B15" w:rsidTr="00306B15">
        <w:tc>
          <w:tcPr>
            <w:tcW w:w="9571" w:type="dxa"/>
          </w:tcPr>
          <w:p w:rsidR="009F72E0" w:rsidRPr="009F72E0" w:rsidRDefault="009F72E0" w:rsidP="009F72E0">
            <w:pPr>
              <w:tabs>
                <w:tab w:val="left" w:pos="2130"/>
              </w:tabs>
              <w:spacing w:after="0" w:line="240" w:lineRule="auto"/>
              <w:jc w:val="center"/>
              <w:rPr>
                <w:rFonts w:ascii="Times New Roman" w:hAnsi="Times New Roman" w:cs="Times New Roman"/>
                <w:b/>
                <w:bCs/>
                <w:iCs/>
                <w:sz w:val="24"/>
                <w:szCs w:val="24"/>
                <w:lang w:val="ru-RU"/>
              </w:rPr>
            </w:pPr>
            <w:r w:rsidRPr="009F72E0">
              <w:rPr>
                <w:rFonts w:ascii="Times New Roman" w:hAnsi="Times New Roman" w:cs="Times New Roman"/>
                <w:b/>
                <w:bCs/>
                <w:iCs/>
                <w:sz w:val="24"/>
                <w:szCs w:val="24"/>
                <w:lang w:val="ru-RU"/>
              </w:rPr>
              <w:t>При выполнении этих заданий запишите ваш ответ рядом с номером задания.</w:t>
            </w:r>
          </w:p>
        </w:tc>
      </w:tr>
    </w:tbl>
    <w:p w:rsidR="009F72E0" w:rsidRDefault="009F72E0" w:rsidP="009F72E0">
      <w:pPr>
        <w:tabs>
          <w:tab w:val="left" w:pos="2130"/>
        </w:tabs>
        <w:spacing w:after="0" w:line="240" w:lineRule="auto"/>
        <w:rPr>
          <w:rFonts w:ascii="Times New Roman" w:hAnsi="Times New Roman" w:cs="Times New Roman"/>
          <w:sz w:val="24"/>
          <w:szCs w:val="24"/>
          <w:lang w:val="ru-RU"/>
        </w:rPr>
      </w:pPr>
    </w:p>
    <w:tbl>
      <w:tblPr>
        <w:tblStyle w:val="ac"/>
        <w:tblW w:w="0" w:type="auto"/>
        <w:tblLook w:val="04A0"/>
      </w:tblPr>
      <w:tblGrid>
        <w:gridCol w:w="4621"/>
        <w:gridCol w:w="4622"/>
      </w:tblGrid>
      <w:tr w:rsidR="00C5640A" w:rsidTr="00C5640A">
        <w:tc>
          <w:tcPr>
            <w:tcW w:w="4621" w:type="dxa"/>
          </w:tcPr>
          <w:p w:rsidR="00C5640A" w:rsidRPr="00C5640A" w:rsidRDefault="00C5640A" w:rsidP="009F72E0">
            <w:pPr>
              <w:pStyle w:val="af"/>
              <w:numPr>
                <w:ilvl w:val="0"/>
                <w:numId w:val="21"/>
              </w:numPr>
              <w:tabs>
                <w:tab w:val="left" w:pos="2130"/>
              </w:tabs>
              <w:jc w:val="both"/>
            </w:pPr>
            <w:r w:rsidRPr="009F72E0">
              <w:t>Реализм.</w:t>
            </w:r>
          </w:p>
        </w:tc>
        <w:tc>
          <w:tcPr>
            <w:tcW w:w="4622" w:type="dxa"/>
          </w:tcPr>
          <w:p w:rsidR="00C5640A" w:rsidRPr="00C5640A" w:rsidRDefault="00C5640A" w:rsidP="009F72E0">
            <w:pPr>
              <w:tabs>
                <w:tab w:val="left" w:pos="2130"/>
              </w:tabs>
              <w:rPr>
                <w:rFonts w:ascii="Times New Roman" w:hAnsi="Times New Roman" w:cs="Times New Roman"/>
                <w:b/>
                <w:sz w:val="24"/>
                <w:szCs w:val="24"/>
                <w:lang w:val="ru-RU"/>
              </w:rPr>
            </w:pPr>
            <w:r w:rsidRPr="00C5640A">
              <w:rPr>
                <w:rFonts w:ascii="Times New Roman" w:hAnsi="Times New Roman" w:cs="Times New Roman"/>
                <w:b/>
                <w:sz w:val="24"/>
                <w:szCs w:val="24"/>
                <w:lang w:val="ru-RU"/>
              </w:rPr>
              <w:t>2</w:t>
            </w:r>
          </w:p>
        </w:tc>
      </w:tr>
      <w:tr w:rsidR="00C5640A" w:rsidTr="00C5640A">
        <w:tc>
          <w:tcPr>
            <w:tcW w:w="4621" w:type="dxa"/>
          </w:tcPr>
          <w:p w:rsidR="00C5640A" w:rsidRPr="00C5640A" w:rsidRDefault="00C5640A" w:rsidP="009F72E0">
            <w:pPr>
              <w:pStyle w:val="af"/>
              <w:numPr>
                <w:ilvl w:val="0"/>
                <w:numId w:val="21"/>
              </w:numPr>
              <w:tabs>
                <w:tab w:val="left" w:pos="2130"/>
              </w:tabs>
              <w:jc w:val="both"/>
            </w:pPr>
            <w:r w:rsidRPr="009F72E0">
              <w:t>Чистое искусство.</w:t>
            </w:r>
          </w:p>
        </w:tc>
        <w:tc>
          <w:tcPr>
            <w:tcW w:w="4622" w:type="dxa"/>
          </w:tcPr>
          <w:p w:rsidR="00C5640A" w:rsidRPr="00C5640A" w:rsidRDefault="00C5640A" w:rsidP="009F72E0">
            <w:pPr>
              <w:tabs>
                <w:tab w:val="left" w:pos="2130"/>
              </w:tabs>
              <w:rPr>
                <w:rFonts w:ascii="Times New Roman" w:hAnsi="Times New Roman" w:cs="Times New Roman"/>
                <w:b/>
                <w:sz w:val="24"/>
                <w:szCs w:val="24"/>
                <w:lang w:val="ru-RU"/>
              </w:rPr>
            </w:pPr>
            <w:r w:rsidRPr="00C5640A">
              <w:rPr>
                <w:rFonts w:ascii="Times New Roman" w:hAnsi="Times New Roman" w:cs="Times New Roman"/>
                <w:b/>
                <w:sz w:val="24"/>
                <w:szCs w:val="24"/>
                <w:lang w:val="ru-RU"/>
              </w:rPr>
              <w:t>2</w:t>
            </w:r>
          </w:p>
        </w:tc>
      </w:tr>
      <w:tr w:rsidR="00C5640A" w:rsidTr="00C5640A">
        <w:tc>
          <w:tcPr>
            <w:tcW w:w="4621" w:type="dxa"/>
          </w:tcPr>
          <w:p w:rsidR="00C5640A" w:rsidRPr="00C5640A" w:rsidRDefault="00C5640A" w:rsidP="009F72E0">
            <w:pPr>
              <w:pStyle w:val="af"/>
              <w:numPr>
                <w:ilvl w:val="0"/>
                <w:numId w:val="21"/>
              </w:numPr>
              <w:tabs>
                <w:tab w:val="left" w:pos="2130"/>
              </w:tabs>
              <w:jc w:val="both"/>
            </w:pPr>
            <w:r w:rsidRPr="009F72E0">
              <w:t>Катерина.</w:t>
            </w:r>
          </w:p>
        </w:tc>
        <w:tc>
          <w:tcPr>
            <w:tcW w:w="4622" w:type="dxa"/>
          </w:tcPr>
          <w:p w:rsidR="00C5640A" w:rsidRPr="00C5640A" w:rsidRDefault="00C5640A" w:rsidP="009F72E0">
            <w:pPr>
              <w:tabs>
                <w:tab w:val="left" w:pos="2130"/>
              </w:tabs>
              <w:rPr>
                <w:rFonts w:ascii="Times New Roman" w:hAnsi="Times New Roman" w:cs="Times New Roman"/>
                <w:b/>
                <w:sz w:val="24"/>
                <w:szCs w:val="24"/>
                <w:lang w:val="ru-RU"/>
              </w:rPr>
            </w:pPr>
            <w:r w:rsidRPr="00C5640A">
              <w:rPr>
                <w:rFonts w:ascii="Times New Roman" w:hAnsi="Times New Roman" w:cs="Times New Roman"/>
                <w:b/>
                <w:sz w:val="24"/>
                <w:szCs w:val="24"/>
                <w:lang w:val="ru-RU"/>
              </w:rPr>
              <w:t>2</w:t>
            </w:r>
          </w:p>
        </w:tc>
      </w:tr>
      <w:tr w:rsidR="00C5640A" w:rsidTr="00C5640A">
        <w:tc>
          <w:tcPr>
            <w:tcW w:w="4621" w:type="dxa"/>
          </w:tcPr>
          <w:p w:rsidR="00C5640A" w:rsidRPr="00C5640A" w:rsidRDefault="00C5640A" w:rsidP="009F72E0">
            <w:pPr>
              <w:pStyle w:val="af"/>
              <w:numPr>
                <w:ilvl w:val="0"/>
                <w:numId w:val="21"/>
              </w:numPr>
              <w:tabs>
                <w:tab w:val="left" w:pos="2130"/>
              </w:tabs>
              <w:jc w:val="both"/>
            </w:pPr>
            <w:r w:rsidRPr="009F72E0">
              <w:t>«Небо Аустерлица».</w:t>
            </w:r>
          </w:p>
        </w:tc>
        <w:tc>
          <w:tcPr>
            <w:tcW w:w="4622" w:type="dxa"/>
          </w:tcPr>
          <w:p w:rsidR="00C5640A" w:rsidRPr="00C5640A" w:rsidRDefault="00C5640A" w:rsidP="009F72E0">
            <w:pPr>
              <w:tabs>
                <w:tab w:val="left" w:pos="2130"/>
              </w:tabs>
              <w:rPr>
                <w:rFonts w:ascii="Times New Roman" w:hAnsi="Times New Roman" w:cs="Times New Roman"/>
                <w:b/>
                <w:sz w:val="24"/>
                <w:szCs w:val="24"/>
                <w:lang w:val="ru-RU"/>
              </w:rPr>
            </w:pPr>
            <w:r w:rsidRPr="00C5640A">
              <w:rPr>
                <w:rFonts w:ascii="Times New Roman" w:hAnsi="Times New Roman" w:cs="Times New Roman"/>
                <w:b/>
                <w:sz w:val="24"/>
                <w:szCs w:val="24"/>
                <w:lang w:val="ru-RU"/>
              </w:rPr>
              <w:t>2</w:t>
            </w:r>
          </w:p>
        </w:tc>
      </w:tr>
      <w:tr w:rsidR="00C5640A" w:rsidTr="00C5640A">
        <w:tc>
          <w:tcPr>
            <w:tcW w:w="4621" w:type="dxa"/>
          </w:tcPr>
          <w:p w:rsidR="00C5640A" w:rsidRPr="00C5640A" w:rsidRDefault="00C5640A" w:rsidP="009F72E0">
            <w:pPr>
              <w:pStyle w:val="af"/>
              <w:numPr>
                <w:ilvl w:val="0"/>
                <w:numId w:val="21"/>
              </w:numPr>
              <w:tabs>
                <w:tab w:val="left" w:pos="2130"/>
              </w:tabs>
              <w:jc w:val="both"/>
            </w:pPr>
            <w:r w:rsidRPr="009F72E0">
              <w:t>Олицетворение.</w:t>
            </w:r>
          </w:p>
        </w:tc>
        <w:tc>
          <w:tcPr>
            <w:tcW w:w="4622" w:type="dxa"/>
          </w:tcPr>
          <w:p w:rsidR="00C5640A" w:rsidRPr="00C5640A" w:rsidRDefault="00C5640A" w:rsidP="009F72E0">
            <w:pPr>
              <w:tabs>
                <w:tab w:val="left" w:pos="2130"/>
              </w:tabs>
              <w:rPr>
                <w:rFonts w:ascii="Times New Roman" w:hAnsi="Times New Roman" w:cs="Times New Roman"/>
                <w:b/>
                <w:sz w:val="24"/>
                <w:szCs w:val="24"/>
                <w:lang w:val="ru-RU"/>
              </w:rPr>
            </w:pPr>
            <w:r w:rsidRPr="00C5640A">
              <w:rPr>
                <w:rFonts w:ascii="Times New Roman" w:hAnsi="Times New Roman" w:cs="Times New Roman"/>
                <w:b/>
                <w:sz w:val="24"/>
                <w:szCs w:val="24"/>
                <w:lang w:val="ru-RU"/>
              </w:rPr>
              <w:t>2</w:t>
            </w:r>
          </w:p>
        </w:tc>
      </w:tr>
    </w:tbl>
    <w:p w:rsidR="00C5640A" w:rsidRPr="009F72E0" w:rsidRDefault="00C5640A" w:rsidP="009F72E0">
      <w:pPr>
        <w:tabs>
          <w:tab w:val="left" w:pos="2130"/>
        </w:tabs>
        <w:spacing w:after="0" w:line="240" w:lineRule="auto"/>
        <w:rPr>
          <w:rFonts w:ascii="Times New Roman" w:hAnsi="Times New Roman" w:cs="Times New Roman"/>
          <w:sz w:val="24"/>
          <w:szCs w:val="24"/>
          <w:lang w:val="ru-RU"/>
        </w:rPr>
      </w:pPr>
    </w:p>
    <w:p w:rsidR="001C7708" w:rsidRDefault="001C7708" w:rsidP="009F72E0">
      <w:pPr>
        <w:spacing w:after="0" w:line="240" w:lineRule="auto"/>
        <w:rPr>
          <w:rFonts w:ascii="Times New Roman" w:hAnsi="Times New Roman" w:cs="Times New Roman"/>
          <w:sz w:val="24"/>
          <w:szCs w:val="24"/>
          <w:lang w:val="ru-RU"/>
        </w:rPr>
      </w:pPr>
    </w:p>
    <w:p w:rsidR="00306B15" w:rsidRDefault="00306B15" w:rsidP="009F72E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Результаты</w:t>
      </w:r>
    </w:p>
    <w:tbl>
      <w:tblPr>
        <w:tblStyle w:val="ac"/>
        <w:tblW w:w="0" w:type="auto"/>
        <w:tblLook w:val="04A0"/>
      </w:tblPr>
      <w:tblGrid>
        <w:gridCol w:w="2802"/>
        <w:gridCol w:w="3118"/>
      </w:tblGrid>
      <w:tr w:rsidR="00306B15" w:rsidTr="00306B15">
        <w:tc>
          <w:tcPr>
            <w:tcW w:w="2802" w:type="dxa"/>
          </w:tcPr>
          <w:p w:rsidR="00306B15" w:rsidRDefault="00306B15" w:rsidP="009F72E0">
            <w:pPr>
              <w:rPr>
                <w:rFonts w:ascii="Times New Roman" w:hAnsi="Times New Roman" w:cs="Times New Roman"/>
                <w:sz w:val="24"/>
                <w:szCs w:val="24"/>
                <w:lang w:val="ru-RU"/>
              </w:rPr>
            </w:pPr>
            <w:r>
              <w:rPr>
                <w:rFonts w:ascii="Times New Roman" w:hAnsi="Times New Roman" w:cs="Times New Roman"/>
                <w:sz w:val="24"/>
                <w:szCs w:val="24"/>
                <w:lang w:val="ru-RU"/>
              </w:rPr>
              <w:t>Часть 1</w:t>
            </w:r>
          </w:p>
        </w:tc>
        <w:tc>
          <w:tcPr>
            <w:tcW w:w="3118" w:type="dxa"/>
          </w:tcPr>
          <w:p w:rsidR="00306B15" w:rsidRDefault="00306B15" w:rsidP="009F72E0">
            <w:pPr>
              <w:rPr>
                <w:rFonts w:ascii="Times New Roman" w:hAnsi="Times New Roman" w:cs="Times New Roman"/>
                <w:sz w:val="24"/>
                <w:szCs w:val="24"/>
                <w:lang w:val="ru-RU"/>
              </w:rPr>
            </w:pPr>
            <w:r>
              <w:rPr>
                <w:rFonts w:ascii="Times New Roman" w:hAnsi="Times New Roman" w:cs="Times New Roman"/>
                <w:sz w:val="24"/>
                <w:szCs w:val="24"/>
                <w:lang w:val="ru-RU"/>
              </w:rPr>
              <w:t>Часть 2</w:t>
            </w:r>
          </w:p>
        </w:tc>
      </w:tr>
      <w:tr w:rsidR="00306B15" w:rsidTr="00306B15">
        <w:tc>
          <w:tcPr>
            <w:tcW w:w="2802" w:type="dxa"/>
          </w:tcPr>
          <w:p w:rsidR="00306B15" w:rsidRDefault="00306B15" w:rsidP="009F72E0">
            <w:pPr>
              <w:rPr>
                <w:rFonts w:ascii="Times New Roman" w:hAnsi="Times New Roman" w:cs="Times New Roman"/>
                <w:sz w:val="24"/>
                <w:szCs w:val="24"/>
                <w:lang w:val="ru-RU"/>
              </w:rPr>
            </w:pPr>
            <w:r>
              <w:rPr>
                <w:rFonts w:ascii="Times New Roman" w:hAnsi="Times New Roman" w:cs="Times New Roman"/>
                <w:sz w:val="24"/>
                <w:szCs w:val="24"/>
                <w:lang w:val="ru-RU"/>
              </w:rPr>
              <w:t>«5»</w:t>
            </w:r>
            <w:r w:rsidR="00C5640A">
              <w:rPr>
                <w:rFonts w:ascii="Times New Roman" w:hAnsi="Times New Roman" w:cs="Times New Roman"/>
                <w:sz w:val="24"/>
                <w:szCs w:val="24"/>
                <w:lang w:val="ru-RU"/>
              </w:rPr>
              <w:t xml:space="preserve"> 49- 41</w:t>
            </w:r>
          </w:p>
        </w:tc>
        <w:tc>
          <w:tcPr>
            <w:tcW w:w="3118" w:type="dxa"/>
          </w:tcPr>
          <w:p w:rsidR="00306B15" w:rsidRDefault="00306B15" w:rsidP="00306B15">
            <w:pPr>
              <w:rPr>
                <w:rFonts w:ascii="Times New Roman" w:hAnsi="Times New Roman" w:cs="Times New Roman"/>
                <w:sz w:val="24"/>
                <w:szCs w:val="24"/>
                <w:lang w:val="ru-RU"/>
              </w:rPr>
            </w:pPr>
            <w:r>
              <w:rPr>
                <w:rFonts w:ascii="Times New Roman" w:hAnsi="Times New Roman" w:cs="Times New Roman"/>
                <w:sz w:val="24"/>
                <w:szCs w:val="24"/>
                <w:lang w:val="ru-RU"/>
              </w:rPr>
              <w:t>«5»</w:t>
            </w:r>
            <w:r w:rsidR="00C5640A">
              <w:rPr>
                <w:rFonts w:ascii="Times New Roman" w:hAnsi="Times New Roman" w:cs="Times New Roman"/>
                <w:sz w:val="24"/>
                <w:szCs w:val="24"/>
                <w:lang w:val="ru-RU"/>
              </w:rPr>
              <w:t xml:space="preserve"> 10</w:t>
            </w:r>
          </w:p>
        </w:tc>
      </w:tr>
      <w:tr w:rsidR="00306B15" w:rsidTr="00306B15">
        <w:tc>
          <w:tcPr>
            <w:tcW w:w="2802" w:type="dxa"/>
          </w:tcPr>
          <w:p w:rsidR="00306B15" w:rsidRDefault="00306B15" w:rsidP="009F72E0">
            <w:pPr>
              <w:rPr>
                <w:rFonts w:ascii="Times New Roman" w:hAnsi="Times New Roman" w:cs="Times New Roman"/>
                <w:sz w:val="24"/>
                <w:szCs w:val="24"/>
                <w:lang w:val="ru-RU"/>
              </w:rPr>
            </w:pPr>
            <w:r>
              <w:rPr>
                <w:rFonts w:ascii="Times New Roman" w:hAnsi="Times New Roman" w:cs="Times New Roman"/>
                <w:sz w:val="24"/>
                <w:szCs w:val="24"/>
                <w:lang w:val="ru-RU"/>
              </w:rPr>
              <w:t>«4»</w:t>
            </w:r>
            <w:r w:rsidR="00C5640A">
              <w:rPr>
                <w:rFonts w:ascii="Times New Roman" w:hAnsi="Times New Roman" w:cs="Times New Roman"/>
                <w:sz w:val="24"/>
                <w:szCs w:val="24"/>
                <w:lang w:val="ru-RU"/>
              </w:rPr>
              <w:t xml:space="preserve"> 40 - 28</w:t>
            </w:r>
          </w:p>
        </w:tc>
        <w:tc>
          <w:tcPr>
            <w:tcW w:w="3118" w:type="dxa"/>
          </w:tcPr>
          <w:p w:rsidR="00306B15" w:rsidRDefault="00306B15" w:rsidP="00306B15">
            <w:pPr>
              <w:rPr>
                <w:rFonts w:ascii="Times New Roman" w:hAnsi="Times New Roman" w:cs="Times New Roman"/>
                <w:sz w:val="24"/>
                <w:szCs w:val="24"/>
                <w:lang w:val="ru-RU"/>
              </w:rPr>
            </w:pPr>
            <w:r>
              <w:rPr>
                <w:rFonts w:ascii="Times New Roman" w:hAnsi="Times New Roman" w:cs="Times New Roman"/>
                <w:sz w:val="24"/>
                <w:szCs w:val="24"/>
                <w:lang w:val="ru-RU"/>
              </w:rPr>
              <w:t>«4»</w:t>
            </w:r>
            <w:r w:rsidR="00C5640A">
              <w:rPr>
                <w:rFonts w:ascii="Times New Roman" w:hAnsi="Times New Roman" w:cs="Times New Roman"/>
                <w:sz w:val="24"/>
                <w:szCs w:val="24"/>
                <w:lang w:val="ru-RU"/>
              </w:rPr>
              <w:t xml:space="preserve"> 8-6</w:t>
            </w:r>
          </w:p>
        </w:tc>
      </w:tr>
      <w:tr w:rsidR="00306B15" w:rsidTr="00306B15">
        <w:tc>
          <w:tcPr>
            <w:tcW w:w="2802" w:type="dxa"/>
          </w:tcPr>
          <w:p w:rsidR="00306B15" w:rsidRDefault="00306B15" w:rsidP="009F72E0">
            <w:pPr>
              <w:rPr>
                <w:rFonts w:ascii="Times New Roman" w:hAnsi="Times New Roman" w:cs="Times New Roman"/>
                <w:sz w:val="24"/>
                <w:szCs w:val="24"/>
                <w:lang w:val="ru-RU"/>
              </w:rPr>
            </w:pPr>
            <w:r>
              <w:rPr>
                <w:rFonts w:ascii="Times New Roman" w:hAnsi="Times New Roman" w:cs="Times New Roman"/>
                <w:sz w:val="24"/>
                <w:szCs w:val="24"/>
                <w:lang w:val="ru-RU"/>
              </w:rPr>
              <w:t>«3»</w:t>
            </w:r>
            <w:r w:rsidR="00C5640A">
              <w:rPr>
                <w:rFonts w:ascii="Times New Roman" w:hAnsi="Times New Roman" w:cs="Times New Roman"/>
                <w:sz w:val="24"/>
                <w:szCs w:val="24"/>
                <w:lang w:val="ru-RU"/>
              </w:rPr>
              <w:t xml:space="preserve"> 27- 10</w:t>
            </w:r>
          </w:p>
        </w:tc>
        <w:tc>
          <w:tcPr>
            <w:tcW w:w="3118" w:type="dxa"/>
          </w:tcPr>
          <w:p w:rsidR="00306B15" w:rsidRDefault="00306B15" w:rsidP="00306B15">
            <w:pPr>
              <w:rPr>
                <w:rFonts w:ascii="Times New Roman" w:hAnsi="Times New Roman" w:cs="Times New Roman"/>
                <w:sz w:val="24"/>
                <w:szCs w:val="24"/>
                <w:lang w:val="ru-RU"/>
              </w:rPr>
            </w:pPr>
            <w:r>
              <w:rPr>
                <w:rFonts w:ascii="Times New Roman" w:hAnsi="Times New Roman" w:cs="Times New Roman"/>
                <w:sz w:val="24"/>
                <w:szCs w:val="24"/>
                <w:lang w:val="ru-RU"/>
              </w:rPr>
              <w:t>«3»</w:t>
            </w:r>
            <w:r w:rsidR="00C5640A">
              <w:rPr>
                <w:rFonts w:ascii="Times New Roman" w:hAnsi="Times New Roman" w:cs="Times New Roman"/>
                <w:sz w:val="24"/>
                <w:szCs w:val="24"/>
                <w:lang w:val="ru-RU"/>
              </w:rPr>
              <w:t xml:space="preserve"> 4</w:t>
            </w:r>
          </w:p>
        </w:tc>
      </w:tr>
      <w:tr w:rsidR="00306B15" w:rsidTr="00306B15">
        <w:tc>
          <w:tcPr>
            <w:tcW w:w="2802" w:type="dxa"/>
          </w:tcPr>
          <w:p w:rsidR="00306B15" w:rsidRDefault="00306B15" w:rsidP="009F72E0">
            <w:pPr>
              <w:rPr>
                <w:rFonts w:ascii="Times New Roman" w:hAnsi="Times New Roman" w:cs="Times New Roman"/>
                <w:sz w:val="24"/>
                <w:szCs w:val="24"/>
                <w:lang w:val="ru-RU"/>
              </w:rPr>
            </w:pPr>
            <w:r>
              <w:rPr>
                <w:rFonts w:ascii="Times New Roman" w:hAnsi="Times New Roman" w:cs="Times New Roman"/>
                <w:sz w:val="24"/>
                <w:szCs w:val="24"/>
                <w:lang w:val="ru-RU"/>
              </w:rPr>
              <w:t>«2»</w:t>
            </w:r>
            <w:r w:rsidR="00C5640A">
              <w:rPr>
                <w:rFonts w:ascii="Times New Roman" w:hAnsi="Times New Roman" w:cs="Times New Roman"/>
                <w:sz w:val="24"/>
                <w:szCs w:val="24"/>
                <w:lang w:val="ru-RU"/>
              </w:rPr>
              <w:t xml:space="preserve"> 9-0</w:t>
            </w:r>
          </w:p>
        </w:tc>
        <w:tc>
          <w:tcPr>
            <w:tcW w:w="3118" w:type="dxa"/>
          </w:tcPr>
          <w:p w:rsidR="00306B15" w:rsidRDefault="00306B15" w:rsidP="00306B15">
            <w:pPr>
              <w:rPr>
                <w:rFonts w:ascii="Times New Roman" w:hAnsi="Times New Roman" w:cs="Times New Roman"/>
                <w:sz w:val="24"/>
                <w:szCs w:val="24"/>
                <w:lang w:val="ru-RU"/>
              </w:rPr>
            </w:pPr>
            <w:r>
              <w:rPr>
                <w:rFonts w:ascii="Times New Roman" w:hAnsi="Times New Roman" w:cs="Times New Roman"/>
                <w:sz w:val="24"/>
                <w:szCs w:val="24"/>
                <w:lang w:val="ru-RU"/>
              </w:rPr>
              <w:t>«2»</w:t>
            </w:r>
            <w:r w:rsidR="00C5640A">
              <w:rPr>
                <w:rFonts w:ascii="Times New Roman" w:hAnsi="Times New Roman" w:cs="Times New Roman"/>
                <w:sz w:val="24"/>
                <w:szCs w:val="24"/>
                <w:lang w:val="ru-RU"/>
              </w:rPr>
              <w:t xml:space="preserve"> 2</w:t>
            </w:r>
          </w:p>
        </w:tc>
      </w:tr>
    </w:tbl>
    <w:p w:rsidR="00306B15" w:rsidRPr="009F72E0" w:rsidRDefault="00306B15" w:rsidP="009F72E0">
      <w:pPr>
        <w:spacing w:after="0" w:line="240" w:lineRule="auto"/>
        <w:rPr>
          <w:rFonts w:ascii="Times New Roman" w:hAnsi="Times New Roman" w:cs="Times New Roman"/>
          <w:sz w:val="24"/>
          <w:szCs w:val="24"/>
          <w:lang w:val="ru-RU"/>
        </w:rPr>
      </w:pPr>
    </w:p>
    <w:sectPr w:rsidR="00306B15" w:rsidRPr="009F72E0" w:rsidSect="00737F0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50" w:rsidRDefault="00203950" w:rsidP="00306B15">
      <w:pPr>
        <w:spacing w:after="0" w:line="240" w:lineRule="auto"/>
      </w:pPr>
      <w:r>
        <w:separator/>
      </w:r>
    </w:p>
  </w:endnote>
  <w:endnote w:type="continuationSeparator" w:id="1">
    <w:p w:rsidR="00203950" w:rsidRDefault="00203950" w:rsidP="00306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641"/>
      <w:docPartObj>
        <w:docPartGallery w:val="Page Numbers (Bottom of Page)"/>
        <w:docPartUnique/>
      </w:docPartObj>
    </w:sdtPr>
    <w:sdtContent>
      <w:p w:rsidR="00306B15" w:rsidRDefault="00A20BD3">
        <w:pPr>
          <w:pStyle w:val="af0"/>
          <w:jc w:val="right"/>
        </w:pPr>
        <w:fldSimple w:instr=" PAGE   \* MERGEFORMAT ">
          <w:r w:rsidR="00642A17">
            <w:rPr>
              <w:noProof/>
            </w:rPr>
            <w:t>2</w:t>
          </w:r>
        </w:fldSimple>
      </w:p>
    </w:sdtContent>
  </w:sdt>
  <w:p w:rsidR="00306B15" w:rsidRDefault="00306B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50" w:rsidRDefault="00203950" w:rsidP="00306B15">
      <w:pPr>
        <w:spacing w:after="0" w:line="240" w:lineRule="auto"/>
      </w:pPr>
      <w:r>
        <w:separator/>
      </w:r>
    </w:p>
  </w:footnote>
  <w:footnote w:type="continuationSeparator" w:id="1">
    <w:p w:rsidR="00203950" w:rsidRDefault="00203950" w:rsidP="00306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1FFB"/>
    <w:multiLevelType w:val="hybridMultilevel"/>
    <w:tmpl w:val="772EB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5E1259"/>
    <w:multiLevelType w:val="multilevel"/>
    <w:tmpl w:val="091CEC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37C6B"/>
    <w:multiLevelType w:val="multilevel"/>
    <w:tmpl w:val="B99E8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21E51"/>
    <w:multiLevelType w:val="hybridMultilevel"/>
    <w:tmpl w:val="01A8C8D6"/>
    <w:lvl w:ilvl="0" w:tplc="4118C2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7A33FD1"/>
    <w:multiLevelType w:val="multilevel"/>
    <w:tmpl w:val="F9689F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D5539"/>
    <w:multiLevelType w:val="multilevel"/>
    <w:tmpl w:val="78F26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2050C"/>
    <w:multiLevelType w:val="multilevel"/>
    <w:tmpl w:val="9FBED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E833FE"/>
    <w:multiLevelType w:val="multilevel"/>
    <w:tmpl w:val="A0241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564DC1"/>
    <w:multiLevelType w:val="multilevel"/>
    <w:tmpl w:val="78C47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A4B2A"/>
    <w:multiLevelType w:val="multilevel"/>
    <w:tmpl w:val="8E827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C3FD4"/>
    <w:multiLevelType w:val="multilevel"/>
    <w:tmpl w:val="BAD88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E9774C"/>
    <w:multiLevelType w:val="multilevel"/>
    <w:tmpl w:val="D5F6BF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0037AD"/>
    <w:multiLevelType w:val="multilevel"/>
    <w:tmpl w:val="3BF0B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1B45C9"/>
    <w:multiLevelType w:val="multilevel"/>
    <w:tmpl w:val="EA624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584963"/>
    <w:multiLevelType w:val="multilevel"/>
    <w:tmpl w:val="2BCC7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DA20E6"/>
    <w:multiLevelType w:val="multilevel"/>
    <w:tmpl w:val="B9385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283160"/>
    <w:multiLevelType w:val="multilevel"/>
    <w:tmpl w:val="F746D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207721"/>
    <w:multiLevelType w:val="multilevel"/>
    <w:tmpl w:val="F8CA08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1555BA"/>
    <w:multiLevelType w:val="multilevel"/>
    <w:tmpl w:val="FEFA8C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202BA3"/>
    <w:multiLevelType w:val="hybridMultilevel"/>
    <w:tmpl w:val="8F6802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6E7D66"/>
    <w:multiLevelType w:val="multilevel"/>
    <w:tmpl w:val="0D3E7E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13"/>
  </w:num>
  <w:num w:numId="4">
    <w:abstractNumId w:val="17"/>
  </w:num>
  <w:num w:numId="5">
    <w:abstractNumId w:val="18"/>
  </w:num>
  <w:num w:numId="6">
    <w:abstractNumId w:val="11"/>
  </w:num>
  <w:num w:numId="7">
    <w:abstractNumId w:val="9"/>
  </w:num>
  <w:num w:numId="8">
    <w:abstractNumId w:val="7"/>
  </w:num>
  <w:num w:numId="9">
    <w:abstractNumId w:val="6"/>
  </w:num>
  <w:num w:numId="10">
    <w:abstractNumId w:val="4"/>
  </w:num>
  <w:num w:numId="11">
    <w:abstractNumId w:val="2"/>
  </w:num>
  <w:num w:numId="12">
    <w:abstractNumId w:val="8"/>
  </w:num>
  <w:num w:numId="13">
    <w:abstractNumId w:val="15"/>
  </w:num>
  <w:num w:numId="14">
    <w:abstractNumId w:val="20"/>
  </w:num>
  <w:num w:numId="15">
    <w:abstractNumId w:val="5"/>
  </w:num>
  <w:num w:numId="16">
    <w:abstractNumId w:val="1"/>
  </w:num>
  <w:num w:numId="17">
    <w:abstractNumId w:val="10"/>
  </w:num>
  <w:num w:numId="18">
    <w:abstractNumId w:val="12"/>
  </w:num>
  <w:num w:numId="19">
    <w:abstractNumId w:val="19"/>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F792A"/>
    <w:rsid w:val="00003453"/>
    <w:rsid w:val="000F792A"/>
    <w:rsid w:val="001C7708"/>
    <w:rsid w:val="00203950"/>
    <w:rsid w:val="002C32C7"/>
    <w:rsid w:val="00306B15"/>
    <w:rsid w:val="00374B93"/>
    <w:rsid w:val="003E5875"/>
    <w:rsid w:val="0052510D"/>
    <w:rsid w:val="00642A17"/>
    <w:rsid w:val="00737F0D"/>
    <w:rsid w:val="00785282"/>
    <w:rsid w:val="009411B0"/>
    <w:rsid w:val="00982867"/>
    <w:rsid w:val="009B3331"/>
    <w:rsid w:val="009F72E0"/>
    <w:rsid w:val="00A20BD3"/>
    <w:rsid w:val="00BC48BD"/>
    <w:rsid w:val="00C5640A"/>
    <w:rsid w:val="00C72E90"/>
    <w:rsid w:val="00CB7C64"/>
    <w:rsid w:val="00CF1805"/>
    <w:rsid w:val="00D53021"/>
    <w:rsid w:val="00E33331"/>
    <w:rsid w:val="00E36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7F0D"/>
    <w:rPr>
      <w:color w:val="0563C1" w:themeColor="hyperlink"/>
      <w:u w:val="single"/>
    </w:rPr>
  </w:style>
  <w:style w:type="table" w:styleId="ac">
    <w:name w:val="Table Grid"/>
    <w:basedOn w:val="a1"/>
    <w:uiPriority w:val="59"/>
    <w:rsid w:val="00737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11">
    <w:name w:val="Абзац списка1"/>
    <w:basedOn w:val="a"/>
    <w:uiPriority w:val="34"/>
    <w:qFormat/>
    <w:rsid w:val="009F72E0"/>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e">
    <w:name w:val="Normal (Web)"/>
    <w:basedOn w:val="a"/>
    <w:uiPriority w:val="99"/>
    <w:unhideWhenUsed/>
    <w:rsid w:val="009F72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34"/>
    <w:qFormat/>
    <w:rsid w:val="009F72E0"/>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306B1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6B15"/>
  </w:style>
</w:styles>
</file>

<file path=word/webSettings.xml><?xml version="1.0" encoding="utf-8"?>
<w:webSettings xmlns:r="http://schemas.openxmlformats.org/officeDocument/2006/relationships" xmlns:w="http://schemas.openxmlformats.org/wordprocessingml/2006/main">
  <w:divs>
    <w:div w:id="76097283">
      <w:bodyDiv w:val="1"/>
      <w:marLeft w:val="0"/>
      <w:marRight w:val="0"/>
      <w:marTop w:val="0"/>
      <w:marBottom w:val="0"/>
      <w:divBdr>
        <w:top w:val="none" w:sz="0" w:space="0" w:color="auto"/>
        <w:left w:val="none" w:sz="0" w:space="0" w:color="auto"/>
        <w:bottom w:val="none" w:sz="0" w:space="0" w:color="auto"/>
        <w:right w:val="none" w:sz="0" w:space="0" w:color="auto"/>
      </w:divBdr>
    </w:div>
    <w:div w:id="137416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19885</Words>
  <Characters>113351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11</cp:revision>
  <dcterms:created xsi:type="dcterms:W3CDTF">2023-09-04T05:05:00Z</dcterms:created>
  <dcterms:modified xsi:type="dcterms:W3CDTF">2023-10-11T02:44:00Z</dcterms:modified>
</cp:coreProperties>
</file>